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C5913" w:rsidR="008C5913" w:rsidP="008C5913" w:rsidRDefault="008C5913" w14:paraId="30C053BD" w14:textId="48D4E4D4">
      <w:pPr>
        <w:jc w:val="right"/>
        <w:rPr>
          <w:color w:val="auto"/>
          <w:kern w:val="0"/>
          <w:sz w:val="22"/>
          <w:szCs w:val="22"/>
        </w:rPr>
      </w:pPr>
      <w:r w:rsidRPr="008C5913">
        <w:rPr>
          <w:noProof/>
          <w:color w:val="auto"/>
          <w:kern w:val="0"/>
          <w:sz w:val="22"/>
          <w:szCs w:val="22"/>
        </w:rPr>
        <w:drawing>
          <wp:inline distT="0" distB="0" distL="0" distR="0" wp14:anchorId="7589564A" wp14:editId="11BF3CAF">
            <wp:extent cx="3705225" cy="942975"/>
            <wp:effectExtent l="0" t="0" r="9525" b="9525"/>
            <wp:docPr id="1042959570" name="Picture 2" descr="A blue text on a black background&#10;&#10;Description automatically generated">
              <a:extLst xmlns:a="http://schemas.openxmlformats.org/drawingml/2006/main">
                <a:ext uri="{FF2B5EF4-FFF2-40B4-BE49-F238E27FC236}">
                  <a16:creationId xmlns:a16="http://schemas.microsoft.com/office/drawing/2014/main" id="{0495AECC-0EDC-46D7-A69C-D7B081722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Pr="008C5913">
        <w:rPr>
          <w:color w:val="auto"/>
          <w:kern w:val="0"/>
          <w:sz w:val="22"/>
          <w:szCs w:val="22"/>
        </w:rPr>
        <w:t xml:space="preserve">  </w:t>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r w:rsidRPr="008C5913">
        <w:rPr>
          <w:color w:val="auto"/>
          <w:kern w:val="0"/>
          <w:sz w:val="22"/>
          <w:szCs w:val="22"/>
        </w:rPr>
        <w:tab/>
      </w:r>
    </w:p>
    <w:p w:rsidRPr="008C5913" w:rsidR="008C5913" w:rsidP="4A133B13" w:rsidRDefault="604ED5D3" w14:paraId="184B056D" w14:textId="1677A7AB">
      <w:pPr>
        <w:jc w:val="center"/>
        <w:rPr>
          <w:rFonts w:eastAsia="Times New Roman"/>
          <w:kern w:val="0"/>
          <w:sz w:val="22"/>
          <w:szCs w:val="22"/>
        </w:rPr>
      </w:pPr>
      <w:r w:rsidRPr="4A133B13">
        <w:rPr>
          <w:rFonts w:ascii="Calibri" w:hAnsi="Calibri" w:eastAsia="Calibri" w:cs="Calibri"/>
          <w:b/>
          <w:bCs/>
          <w:sz w:val="40"/>
          <w:szCs w:val="40"/>
        </w:rPr>
        <w:t>Accreditation Steering Committee Agenda</w:t>
      </w:r>
    </w:p>
    <w:p w:rsidR="7946DEE2" w:rsidP="73034328" w:rsidRDefault="7946DEE2" w14:paraId="3CFE0169" w14:textId="02F17940">
      <w:pPr>
        <w:jc w:val="center"/>
        <w:rPr>
          <w:rFonts w:ascii="Century Gothic" w:hAnsi="Century Gothic" w:cstheme="minorBidi"/>
          <w:b/>
          <w:bCs/>
          <w:sz w:val="24"/>
          <w:szCs w:val="24"/>
        </w:rPr>
      </w:pPr>
      <w:r w:rsidRPr="73034328">
        <w:rPr>
          <w:rFonts w:ascii="Century Gothic" w:hAnsi="Century Gothic" w:cstheme="minorBidi"/>
          <w:b/>
          <w:bCs/>
          <w:sz w:val="24"/>
          <w:szCs w:val="24"/>
        </w:rPr>
        <w:t>Location: Bldg.</w:t>
      </w:r>
      <w:r w:rsidRPr="73034328" w:rsidR="4EABABDF">
        <w:rPr>
          <w:rFonts w:ascii="Century Gothic" w:hAnsi="Century Gothic" w:cstheme="minorBidi"/>
          <w:b/>
          <w:bCs/>
          <w:sz w:val="24"/>
          <w:szCs w:val="24"/>
        </w:rPr>
        <w:t xml:space="preserve"> 2</w:t>
      </w:r>
      <w:r w:rsidRPr="73034328" w:rsidR="6B41890A">
        <w:rPr>
          <w:rFonts w:ascii="Century Gothic" w:hAnsi="Century Gothic" w:cstheme="minorBidi"/>
          <w:b/>
          <w:bCs/>
          <w:sz w:val="24"/>
          <w:szCs w:val="24"/>
        </w:rPr>
        <w:t>400 Rm. 116</w:t>
      </w:r>
    </w:p>
    <w:p w:rsidRPr="006E75E6" w:rsidR="00DD4E6A" w:rsidP="006E75E6" w:rsidRDefault="00F02A9A" w14:paraId="5918B223" w14:textId="28E3DE53">
      <w:pPr>
        <w:jc w:val="right"/>
        <w:rPr>
          <w:color w:val="auto"/>
          <w:kern w:val="0"/>
          <w:sz w:val="22"/>
          <w:szCs w:val="22"/>
        </w:rPr>
        <w:sectPr w:rsidRPr="006E75E6" w:rsidR="00DD4E6A" w:rsidSect="005406BE">
          <w:headerReference w:type="default" r:id="rId11"/>
          <w:footerReference w:type="default" r:id="rId12"/>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RDefault="006E75E6" w14:paraId="41303EA6" w14:textId="77777777">
      <w:pPr>
        <w:pBdr>
          <w:bottom w:val="single" w:color="auto" w:sz="12" w:space="1"/>
        </w:pBdr>
        <w:jc w:val="center"/>
        <w:rPr>
          <w:rFonts w:ascii="Calibri Light" w:hAnsi="Calibri Light" w:cs="Calibri Light"/>
          <w:b/>
          <w:bCs/>
          <w:i/>
          <w:iCs/>
        </w:rPr>
      </w:pPr>
    </w:p>
    <w:p w:rsidRPr="002573E9" w:rsidR="0086243C" w:rsidP="43FB4A9D" w:rsidRDefault="40FEF925" w14:paraId="0212E884" w14:textId="1AE83403">
      <w:r w:rsidRPr="538AA95D">
        <w:rPr>
          <w:rFonts w:ascii="Century Gothic" w:hAnsi="Century Gothic" w:cs="Calibri Light"/>
          <w:b/>
          <w:bCs/>
        </w:rPr>
        <w:t xml:space="preserve">Co-Chairs: </w:t>
      </w:r>
      <w:r w:rsidRPr="538AA95D" w:rsidR="3790CAA3">
        <w:rPr>
          <w:rFonts w:ascii="Century Gothic" w:hAnsi="Century Gothic" w:cs="Calibri Light"/>
        </w:rPr>
        <w:t>Daniel Berumen</w:t>
      </w:r>
      <w:r w:rsidRPr="538AA95D" w:rsidR="6551741D">
        <w:rPr>
          <w:rFonts w:ascii="Century Gothic" w:hAnsi="Century Gothic" w:cs="Calibri Light"/>
        </w:rPr>
        <w:t xml:space="preserve">, </w:t>
      </w:r>
      <w:r w:rsidRPr="538AA95D" w:rsidR="2EB3C808">
        <w:rPr>
          <w:rFonts w:ascii="Century Gothic" w:hAnsi="Century Gothic" w:cs="Calibri Light"/>
        </w:rPr>
        <w:t>Danielle Fouquette</w:t>
      </w:r>
    </w:p>
    <w:p w:rsidR="10AF15A5" w:rsidP="5B93560A" w:rsidRDefault="10AF15A5" w14:paraId="34A44519" w14:textId="6BA81D5B">
      <w:pPr>
        <w:rPr>
          <w:rFonts w:ascii="Century Gothic" w:hAnsi="Century Gothic" w:cs="Calibri Light"/>
          <w:color w:val="FF0000"/>
        </w:rPr>
      </w:pPr>
      <w:r w:rsidRPr="5B93560A">
        <w:rPr>
          <w:rFonts w:ascii="Century Gothic" w:hAnsi="Century Gothic" w:cs="Calibri Light"/>
          <w:b/>
          <w:bCs/>
        </w:rPr>
        <w:t>Manager Representatives (4):</w:t>
      </w:r>
      <w:r w:rsidRPr="5B93560A">
        <w:rPr>
          <w:rFonts w:ascii="Century Gothic" w:hAnsi="Century Gothic" w:cs="Calibri Light"/>
        </w:rPr>
        <w:t xml:space="preserve"> Dani Wilson, Henry Hua, Jeanette Rodriguez, </w:t>
      </w:r>
      <w:r w:rsidRPr="5B93560A" w:rsidR="17472425">
        <w:rPr>
          <w:rFonts w:ascii="Century Gothic" w:hAnsi="Century Gothic" w:cs="Calibri Light"/>
        </w:rPr>
        <w:t>Miranda Bates</w:t>
      </w:r>
    </w:p>
    <w:p w:rsidR="10AF15A5" w:rsidRDefault="10AF15A5" w14:paraId="0B2B5778" w14:textId="256E8F36">
      <w:r w:rsidRPr="538AA95D">
        <w:rPr>
          <w:rFonts w:ascii="Century Gothic" w:hAnsi="Century Gothic" w:cs="Calibri Light"/>
          <w:b/>
          <w:bCs/>
          <w:color w:val="auto"/>
        </w:rPr>
        <w:t xml:space="preserve">Faculty Representatives (4): </w:t>
      </w:r>
      <w:r w:rsidRPr="538AA95D">
        <w:rPr>
          <w:rFonts w:ascii="Century Gothic" w:hAnsi="Century Gothic" w:cs="Calibri Light"/>
          <w:color w:val="auto"/>
        </w:rPr>
        <w:t>Bridget Kominek, Kim Vandervort, Martha Smith, Josh Ashenmiller</w:t>
      </w:r>
    </w:p>
    <w:p w:rsidR="10AF15A5" w:rsidRDefault="10AF15A5" w14:paraId="132A3BCD" w14:textId="4A7ABE7B">
      <w:r w:rsidRPr="538AA95D">
        <w:rPr>
          <w:rFonts w:ascii="Century Gothic" w:hAnsi="Century Gothic" w:cs="Calibri Light"/>
          <w:b/>
          <w:bCs/>
          <w:color w:val="auto"/>
        </w:rPr>
        <w:t>Classified Representatives (2)</w:t>
      </w:r>
      <w:r w:rsidRPr="538AA95D">
        <w:rPr>
          <w:rFonts w:ascii="Century Gothic" w:hAnsi="Century Gothic" w:cs="Calibri Light"/>
          <w:color w:val="auto"/>
        </w:rPr>
        <w:t>: Bianca Gladen, Vacant</w:t>
      </w:r>
    </w:p>
    <w:p w:rsidR="10AF15A5" w:rsidRDefault="10AF15A5" w14:paraId="6399AC04" w14:textId="3D4C7CD8">
      <w:r w:rsidRPr="538AA95D">
        <w:rPr>
          <w:rFonts w:ascii="Century Gothic" w:hAnsi="Century Gothic" w:cs="Calibri Light"/>
          <w:b/>
          <w:bCs/>
          <w:color w:val="auto"/>
        </w:rPr>
        <w:t>Student Representative (1)</w:t>
      </w:r>
      <w:r w:rsidRPr="538AA95D">
        <w:rPr>
          <w:rFonts w:ascii="Century Gothic" w:hAnsi="Century Gothic" w:cs="Calibri Light"/>
          <w:color w:val="auto"/>
        </w:rPr>
        <w:t>: Vacant</w:t>
      </w:r>
    </w:p>
    <w:p w:rsidR="4A133B13" w:rsidP="7BB30006" w:rsidRDefault="4A133B13" w14:paraId="3CB6CD6D" w14:textId="4592D44F">
      <w:pPr/>
      <w:r w:rsidRPr="7BB30006" w:rsidR="10AF15A5">
        <w:rPr>
          <w:rFonts w:ascii="Century Gothic" w:hAnsi="Century Gothic" w:cs="Calibri Light"/>
          <w:b w:val="1"/>
          <w:bCs w:val="1"/>
          <w:color w:val="auto"/>
        </w:rPr>
        <w:t xml:space="preserve">Resource Members: </w:t>
      </w:r>
      <w:r w:rsidRPr="7BB30006" w:rsidR="10AF15A5">
        <w:rPr>
          <w:rFonts w:ascii="Century Gothic" w:hAnsi="Century Gothic" w:cs="Calibri Light"/>
          <w:color w:val="auto"/>
        </w:rPr>
        <w:t>Carlos Ayon, VPI</w:t>
      </w:r>
    </w:p>
    <w:p w:rsidR="7BB30006" w:rsidP="7BB30006" w:rsidRDefault="7BB30006" w14:paraId="57B6066A" w14:textId="58E835D3">
      <w:pPr>
        <w:rPr>
          <w:rFonts w:ascii="Century Gothic" w:hAnsi="Century Gothic" w:cs="Calibri Light"/>
          <w:color w:val="auto"/>
        </w:rPr>
      </w:pPr>
    </w:p>
    <w:p w:rsidR="4183E0D8" w:rsidP="7BB30006" w:rsidRDefault="04AF126F" w14:paraId="49296AD9" w14:textId="45ADC135">
      <w:pPr>
        <w:pBdr>
          <w:bottom w:val="single" w:color="000000" w:sz="12" w:space="1"/>
        </w:pBdr>
        <w:rPr>
          <w:rFonts w:ascii="Calibri" w:hAnsi="Calibri" w:cs="Arial" w:asciiTheme="minorAscii" w:hAnsiTheme="minorAscii" w:cstheme="minorBidi"/>
          <w:color w:val="000000" w:themeColor="text1"/>
        </w:rPr>
      </w:pPr>
      <w:r w:rsidRPr="7BB30006" w:rsidR="04AF126F">
        <w:rPr>
          <w:rFonts w:ascii="Calibri" w:hAnsi="Calibri" w:cs="Arial" w:asciiTheme="minorAscii" w:hAnsiTheme="minorAscii" w:cstheme="minorBidi"/>
          <w:color w:val="000000" w:themeColor="text1" w:themeTint="FF" w:themeShade="FF"/>
        </w:rPr>
        <w:t xml:space="preserve">Recorder: </w:t>
      </w:r>
    </w:p>
    <w:p w:rsidR="09E3448C" w:rsidP="1E3F47FE" w:rsidRDefault="09E3448C" w14:paraId="26476DF7" w14:textId="25411BE5">
      <w:pPr>
        <w:pBdr>
          <w:bottom w:val="single" w:color="000000" w:sz="12" w:space="1"/>
        </w:pBdr>
        <w:rPr>
          <w:rFonts w:asciiTheme="minorHAnsi" w:hAnsiTheme="minorHAnsi" w:cstheme="minorBidi"/>
          <w:color w:val="000000" w:themeColor="text1"/>
          <w:sz w:val="18"/>
          <w:szCs w:val="18"/>
        </w:rPr>
      </w:pPr>
      <w:r w:rsidRPr="1E3F47FE">
        <w:rPr>
          <w:rFonts w:asciiTheme="minorHAnsi" w:hAnsiTheme="minorHAnsi" w:cstheme="minorBidi"/>
          <w:color w:val="000000" w:themeColor="text1"/>
          <w:sz w:val="18"/>
          <w:szCs w:val="18"/>
        </w:rPr>
        <w:t xml:space="preserve">Absent: </w:t>
      </w:r>
    </w:p>
    <w:p w:rsidRPr="00CD16F7" w:rsidR="006321F0" w:rsidP="4A133B13" w:rsidRDefault="006321F0" w14:paraId="59C5F671" w14:textId="4645C521">
      <w:pPr>
        <w:rPr>
          <w:rFonts w:ascii="Arial" w:hAnsi="Arial" w:cs="Arial"/>
          <w:b/>
          <w:bCs/>
          <w:sz w:val="32"/>
          <w:szCs w:val="32"/>
        </w:rPr>
      </w:pPr>
    </w:p>
    <w:p w:rsidRPr="00414BB8" w:rsidR="00DD4E6A" w:rsidP="34661FF7" w:rsidRDefault="00DD4E6A" w14:paraId="2E2D054D" w14:textId="757682C4">
      <w:pPr>
        <w:spacing w:line="276" w:lineRule="auto"/>
        <w:rPr>
          <w:rFonts w:ascii="Century Gothic" w:hAnsi="Century Gothic" w:cs="Calibri"/>
          <w:sz w:val="22"/>
          <w:szCs w:val="22"/>
        </w:rPr>
      </w:pPr>
      <w:r w:rsidRPr="34661FF7">
        <w:rPr>
          <w:rFonts w:ascii="Century Gothic" w:hAnsi="Century Gothic" w:cs="HP Simplified Light"/>
          <w:b/>
          <w:bCs/>
          <w:sz w:val="22"/>
          <w:szCs w:val="22"/>
        </w:rPr>
        <w:t>HOUSEKEEPING</w:t>
      </w:r>
    </w:p>
    <w:p w:rsidRPr="00414BB8" w:rsidR="00DD4E6A" w:rsidP="00F334A5" w:rsidRDefault="00D02541" w14:paraId="1031266E" w14:textId="17813738">
      <w:pPr>
        <w:pStyle w:val="ListParagraph"/>
        <w:numPr>
          <w:ilvl w:val="0"/>
          <w:numId w:val="8"/>
        </w:numPr>
        <w:spacing w:line="276" w:lineRule="auto"/>
        <w:rPr>
          <w:rFonts w:ascii="Century Gothic" w:hAnsi="Century Gothic" w:cs="Calibri Light"/>
          <w:color w:val="auto"/>
          <w:sz w:val="22"/>
          <w:szCs w:val="22"/>
        </w:rPr>
      </w:pPr>
      <w:r w:rsidRPr="37B94C01">
        <w:rPr>
          <w:rFonts w:ascii="Century Gothic" w:hAnsi="Century Gothic" w:cs="Calibri Light"/>
          <w:color w:val="auto"/>
          <w:sz w:val="22"/>
          <w:szCs w:val="22"/>
        </w:rPr>
        <w:t>Call to Order</w:t>
      </w:r>
      <w:r w:rsidR="00DD4E6A">
        <w:tab/>
      </w:r>
      <w:r w:rsidR="00DD4E6A">
        <w:tab/>
      </w:r>
      <w:r w:rsidR="00DD4E6A">
        <w:tab/>
      </w:r>
      <w:r w:rsidR="00DD4E6A">
        <w:tab/>
      </w:r>
      <w:r w:rsidR="00DD4E6A">
        <w:tab/>
      </w:r>
      <w:r w:rsidR="00DD4E6A">
        <w:tab/>
      </w:r>
    </w:p>
    <w:p w:rsidRPr="00414BB8" w:rsidR="00D02541" w:rsidP="00F334A5" w:rsidRDefault="00D02541" w14:paraId="3F4F3D2C" w14:textId="52801AF3">
      <w:pPr>
        <w:pStyle w:val="ListParagraph"/>
        <w:numPr>
          <w:ilvl w:val="0"/>
          <w:numId w:val="8"/>
        </w:numPr>
        <w:spacing w:line="276" w:lineRule="auto"/>
        <w:rPr>
          <w:rFonts w:ascii="Century Gothic" w:hAnsi="Century Gothic" w:cs="Calibri Light"/>
          <w:color w:val="auto"/>
          <w:sz w:val="22"/>
          <w:szCs w:val="22"/>
        </w:rPr>
      </w:pPr>
      <w:r w:rsidRPr="352E5ACA" w:rsidR="00D02541">
        <w:rPr>
          <w:rFonts w:ascii="Century Gothic" w:hAnsi="Century Gothic" w:cs="Calibri Light"/>
          <w:color w:val="auto"/>
          <w:sz w:val="22"/>
          <w:szCs w:val="22"/>
        </w:rPr>
        <w:t xml:space="preserve">Approval of </w:t>
      </w:r>
      <w:hyperlink r:id="R09659c1abdc24b28">
        <w:r w:rsidRPr="352E5ACA" w:rsidR="67A3AB1E">
          <w:rPr>
            <w:rStyle w:val="Hyperlink"/>
            <w:rFonts w:ascii="Century Gothic" w:hAnsi="Century Gothic" w:cs="Calibri Light"/>
            <w:sz w:val="22"/>
            <w:szCs w:val="22"/>
          </w:rPr>
          <w:t>Previous Notes</w:t>
        </w:r>
      </w:hyperlink>
      <w:r w:rsidRPr="352E5ACA" w:rsidR="5266F1F6">
        <w:rPr>
          <w:rFonts w:ascii="Century Gothic" w:hAnsi="Century Gothic" w:cs="Calibri Light"/>
          <w:color w:val="auto"/>
          <w:sz w:val="22"/>
          <w:szCs w:val="22"/>
        </w:rPr>
        <w:t xml:space="preserve"> from </w:t>
      </w:r>
      <w:r w:rsidRPr="352E5ACA" w:rsidR="4F518C84">
        <w:rPr>
          <w:rFonts w:ascii="Century Gothic" w:hAnsi="Century Gothic" w:cs="Calibri Light"/>
          <w:color w:val="auto"/>
          <w:sz w:val="22"/>
          <w:szCs w:val="22"/>
        </w:rPr>
        <w:t>9/1</w:t>
      </w:r>
      <w:r w:rsidRPr="352E5ACA" w:rsidR="74A3AE28">
        <w:rPr>
          <w:rFonts w:ascii="Century Gothic" w:hAnsi="Century Gothic" w:cs="Calibri Light"/>
          <w:color w:val="auto"/>
          <w:sz w:val="22"/>
          <w:szCs w:val="22"/>
        </w:rPr>
        <w:t>/</w:t>
      </w:r>
      <w:r w:rsidRPr="352E5ACA" w:rsidR="38DF6527">
        <w:rPr>
          <w:rFonts w:ascii="Century Gothic" w:hAnsi="Century Gothic" w:cs="Calibri Light"/>
          <w:color w:val="auto"/>
          <w:sz w:val="22"/>
          <w:szCs w:val="22"/>
        </w:rPr>
        <w:t>2026</w:t>
      </w:r>
      <w:r>
        <w:tab/>
      </w:r>
    </w:p>
    <w:p w:rsidRPr="00414BB8" w:rsidR="00D02541" w:rsidP="00F334A5" w:rsidRDefault="00D02541" w14:paraId="2A3F7229" w14:textId="680C9209">
      <w:pPr>
        <w:pStyle w:val="ListParagraph"/>
        <w:numPr>
          <w:ilvl w:val="0"/>
          <w:numId w:val="8"/>
        </w:numPr>
        <w:spacing w:line="276" w:lineRule="auto"/>
        <w:rPr>
          <w:rFonts w:ascii="Century Gothic" w:hAnsi="Century Gothic" w:cs="Calibri Light"/>
          <w:color w:val="auto"/>
          <w:sz w:val="22"/>
          <w:szCs w:val="22"/>
        </w:rPr>
      </w:pPr>
      <w:r w:rsidRPr="483C4CF6">
        <w:rPr>
          <w:rFonts w:ascii="Century Gothic" w:hAnsi="Century Gothic" w:cs="Calibri Light"/>
          <w:color w:val="auto"/>
          <w:sz w:val="22"/>
          <w:szCs w:val="22"/>
        </w:rPr>
        <w:t>Public Comment</w:t>
      </w:r>
      <w:r>
        <w:tab/>
      </w:r>
      <w:r>
        <w:tab/>
      </w:r>
      <w:r>
        <w:tab/>
      </w:r>
      <w:r>
        <w:tab/>
      </w:r>
      <w:r>
        <w:tab/>
      </w:r>
      <w:r>
        <w:tab/>
      </w:r>
      <w:r>
        <w:tab/>
      </w:r>
      <w:r>
        <w:tab/>
      </w:r>
      <w:r>
        <w:tab/>
      </w:r>
    </w:p>
    <w:p w:rsidR="665B20B4" w:rsidP="476348CC" w:rsidRDefault="665B20B4" w14:paraId="46E976A4" w14:textId="4404C5A9">
      <w:pPr>
        <w:pStyle w:val="ListParagraph"/>
        <w:numPr>
          <w:ilvl w:val="0"/>
          <w:numId w:val="8"/>
        </w:numPr>
        <w:spacing w:line="276" w:lineRule="auto"/>
        <w:rPr>
          <w:rFonts w:ascii="Century Gothic" w:hAnsi="Century Gothic" w:cs="Calibri Light"/>
          <w:color w:val="auto"/>
          <w:sz w:val="22"/>
          <w:szCs w:val="22"/>
        </w:rPr>
      </w:pPr>
      <w:r w:rsidRPr="7BB30006" w:rsidR="665B20B4">
        <w:rPr>
          <w:rFonts w:ascii="Century Gothic" w:hAnsi="Century Gothic" w:cs="Calibri Light"/>
          <w:color w:val="auto"/>
          <w:sz w:val="22"/>
          <w:szCs w:val="22"/>
        </w:rPr>
        <w:t>Announcements/Chairs Report</w:t>
      </w:r>
    </w:p>
    <w:p w:rsidR="476348CC" w:rsidP="476348CC" w:rsidRDefault="476348CC" w14:paraId="69D2A8A5" w14:textId="0AABA0D5">
      <w:pPr>
        <w:spacing w:line="276" w:lineRule="auto"/>
        <w:ind w:left="1080"/>
        <w:rPr>
          <w:rFonts w:ascii="Century Gothic" w:hAnsi="Century Gothic" w:cs="Calibri Light"/>
          <w:color w:val="auto"/>
          <w:sz w:val="22"/>
          <w:szCs w:val="22"/>
        </w:rPr>
      </w:pPr>
    </w:p>
    <w:p w:rsidRPr="00414BB8" w:rsidR="00CD16F7" w:rsidP="28159C11" w:rsidRDefault="00CD16F7" w14:paraId="730C0FD3" w14:textId="1E1474B8">
      <w:pPr>
        <w:pStyle w:val="ListParagraph"/>
        <w:spacing w:line="276" w:lineRule="auto"/>
        <w:ind w:left="1800"/>
        <w:rPr>
          <w:rFonts w:ascii="Century Gothic" w:hAnsi="Century Gothic" w:cs="Calibri Light"/>
          <w:color w:val="auto"/>
          <w:sz w:val="22"/>
          <w:szCs w:val="22"/>
        </w:rPr>
      </w:pPr>
    </w:p>
    <w:p w:rsidR="7EAC960A" w:rsidP="4B2F712F" w:rsidRDefault="00F76C00" w14:paraId="10770E48" w14:textId="47353F1A">
      <w:pPr>
        <w:spacing w:line="276" w:lineRule="auto"/>
      </w:pPr>
      <w:r w:rsidRPr="476348CC">
        <w:rPr>
          <w:rFonts w:ascii="Century Gothic" w:hAnsi="Century Gothic" w:cs="HP Simplified Light"/>
          <w:b/>
          <w:bCs/>
          <w:color w:val="auto"/>
          <w:sz w:val="22"/>
          <w:szCs w:val="22"/>
        </w:rPr>
        <w:t xml:space="preserve">OLD BUSINESS </w:t>
      </w:r>
      <w:r w:rsidRPr="476348CC">
        <w:rPr>
          <w:rFonts w:ascii="Century Gothic" w:hAnsi="Century Gothic" w:cs="HP Simplified Light"/>
          <w:color w:val="auto"/>
          <w:sz w:val="22"/>
          <w:szCs w:val="22"/>
        </w:rPr>
        <w:t>(Discussion with Possible Action</w:t>
      </w:r>
      <w:r w:rsidRPr="476348CC" w:rsidR="6CE25C1A">
        <w:rPr>
          <w:rFonts w:ascii="Century Gothic" w:hAnsi="Century Gothic" w:cs="HP Simplified Light"/>
          <w:color w:val="auto"/>
          <w:sz w:val="22"/>
          <w:szCs w:val="22"/>
        </w:rPr>
        <w:t>)</w:t>
      </w:r>
    </w:p>
    <w:p w:rsidR="55EEE488" w:rsidP="7BB30006" w:rsidRDefault="55EEE488" w14:paraId="3BD3BA3C" w14:textId="3574D330">
      <w:pPr>
        <w:pStyle w:val="ListParagraph"/>
        <w:numPr>
          <w:ilvl w:val="0"/>
          <w:numId w:val="10"/>
        </w:numPr>
        <w:spacing w:line="276" w:lineRule="auto"/>
        <w:rPr>
          <w:rFonts w:ascii="Century Gothic" w:hAnsi="Century Gothic" w:eastAsia="Century Gothic" w:cs="Century Gothic"/>
          <w:color w:val="auto"/>
          <w:sz w:val="22"/>
          <w:szCs w:val="22"/>
        </w:rPr>
      </w:pPr>
      <w:r w:rsidRPr="352E5ACA" w:rsidR="085F7BA0">
        <w:rPr>
          <w:rFonts w:ascii="Century Gothic" w:hAnsi="Century Gothic" w:eastAsia="Century Gothic" w:cs="Century Gothic"/>
          <w:color w:val="auto"/>
          <w:sz w:val="22"/>
          <w:szCs w:val="22"/>
        </w:rPr>
        <w:t>D</w:t>
      </w:r>
      <w:r w:rsidRPr="352E5ACA" w:rsidR="48F15510">
        <w:rPr>
          <w:rFonts w:ascii="Century Gothic" w:hAnsi="Century Gothic" w:eastAsia="Century Gothic" w:cs="Century Gothic"/>
          <w:color w:val="auto"/>
          <w:sz w:val="22"/>
          <w:szCs w:val="22"/>
        </w:rPr>
        <w:t xml:space="preserve">istance </w:t>
      </w:r>
      <w:r w:rsidRPr="352E5ACA" w:rsidR="085F7BA0">
        <w:rPr>
          <w:rFonts w:ascii="Century Gothic" w:hAnsi="Century Gothic" w:eastAsia="Century Gothic" w:cs="Century Gothic"/>
          <w:color w:val="auto"/>
          <w:sz w:val="22"/>
          <w:szCs w:val="22"/>
        </w:rPr>
        <w:t>E</w:t>
      </w:r>
      <w:r w:rsidRPr="352E5ACA" w:rsidR="05FF029E">
        <w:rPr>
          <w:rFonts w:ascii="Century Gothic" w:hAnsi="Century Gothic" w:eastAsia="Century Gothic" w:cs="Century Gothic"/>
          <w:color w:val="auto"/>
          <w:sz w:val="22"/>
          <w:szCs w:val="22"/>
        </w:rPr>
        <w:t xml:space="preserve">ducation </w:t>
      </w:r>
      <w:r w:rsidRPr="352E5ACA" w:rsidR="085F7BA0">
        <w:rPr>
          <w:rFonts w:ascii="Century Gothic" w:hAnsi="Century Gothic" w:eastAsia="Century Gothic" w:cs="Century Gothic"/>
          <w:color w:val="auto"/>
          <w:sz w:val="22"/>
          <w:szCs w:val="22"/>
        </w:rPr>
        <w:t>A</w:t>
      </w:r>
      <w:r w:rsidRPr="352E5ACA" w:rsidR="24337BAD">
        <w:rPr>
          <w:rFonts w:ascii="Century Gothic" w:hAnsi="Century Gothic" w:eastAsia="Century Gothic" w:cs="Century Gothic"/>
          <w:color w:val="auto"/>
          <w:sz w:val="22"/>
          <w:szCs w:val="22"/>
        </w:rPr>
        <w:t xml:space="preserve">dvisory </w:t>
      </w:r>
      <w:r w:rsidRPr="352E5ACA" w:rsidR="085F7BA0">
        <w:rPr>
          <w:rFonts w:ascii="Century Gothic" w:hAnsi="Century Gothic" w:eastAsia="Century Gothic" w:cs="Century Gothic"/>
          <w:color w:val="auto"/>
          <w:sz w:val="22"/>
          <w:szCs w:val="22"/>
        </w:rPr>
        <w:t>C</w:t>
      </w:r>
      <w:r w:rsidRPr="352E5ACA" w:rsidR="5EC9EEF0">
        <w:rPr>
          <w:rFonts w:ascii="Century Gothic" w:hAnsi="Century Gothic" w:eastAsia="Century Gothic" w:cs="Century Gothic"/>
          <w:color w:val="auto"/>
          <w:sz w:val="22"/>
          <w:szCs w:val="22"/>
        </w:rPr>
        <w:t>ommittee</w:t>
      </w:r>
      <w:r w:rsidRPr="352E5ACA" w:rsidR="085F7BA0">
        <w:rPr>
          <w:rFonts w:ascii="Century Gothic" w:hAnsi="Century Gothic" w:eastAsia="Century Gothic" w:cs="Century Gothic"/>
          <w:color w:val="auto"/>
          <w:sz w:val="22"/>
          <w:szCs w:val="22"/>
        </w:rPr>
        <w:t xml:space="preserve"> R</w:t>
      </w:r>
      <w:r w:rsidRPr="352E5ACA" w:rsidR="2037A1A5">
        <w:rPr>
          <w:rFonts w:ascii="Century Gothic" w:hAnsi="Century Gothic" w:eastAsia="Century Gothic" w:cs="Century Gothic"/>
          <w:color w:val="auto"/>
          <w:sz w:val="22"/>
          <w:szCs w:val="22"/>
        </w:rPr>
        <w:t xml:space="preserve">egular and </w:t>
      </w:r>
      <w:r w:rsidRPr="352E5ACA" w:rsidR="085F7BA0">
        <w:rPr>
          <w:rFonts w:ascii="Century Gothic" w:hAnsi="Century Gothic" w:eastAsia="Century Gothic" w:cs="Century Gothic"/>
          <w:color w:val="auto"/>
          <w:sz w:val="22"/>
          <w:szCs w:val="22"/>
        </w:rPr>
        <w:t>S</w:t>
      </w:r>
      <w:r w:rsidRPr="352E5ACA" w:rsidR="205CC2DC">
        <w:rPr>
          <w:rFonts w:ascii="Century Gothic" w:hAnsi="Century Gothic" w:eastAsia="Century Gothic" w:cs="Century Gothic"/>
          <w:color w:val="auto"/>
          <w:sz w:val="22"/>
          <w:szCs w:val="22"/>
        </w:rPr>
        <w:t xml:space="preserve">ubstantive </w:t>
      </w:r>
      <w:r w:rsidRPr="352E5ACA" w:rsidR="085F7BA0">
        <w:rPr>
          <w:rFonts w:ascii="Century Gothic" w:hAnsi="Century Gothic" w:eastAsia="Century Gothic" w:cs="Century Gothic"/>
          <w:color w:val="auto"/>
          <w:sz w:val="22"/>
          <w:szCs w:val="22"/>
        </w:rPr>
        <w:t>I</w:t>
      </w:r>
      <w:r w:rsidRPr="352E5ACA" w:rsidR="603CCB98">
        <w:rPr>
          <w:rFonts w:ascii="Century Gothic" w:hAnsi="Century Gothic" w:eastAsia="Century Gothic" w:cs="Century Gothic"/>
          <w:color w:val="auto"/>
          <w:sz w:val="22"/>
          <w:szCs w:val="22"/>
        </w:rPr>
        <w:t>nteraction</w:t>
      </w:r>
      <w:r w:rsidRPr="352E5ACA" w:rsidR="085F7BA0">
        <w:rPr>
          <w:rFonts w:ascii="Century Gothic" w:hAnsi="Century Gothic" w:eastAsia="Century Gothic" w:cs="Century Gothic"/>
          <w:color w:val="auto"/>
          <w:sz w:val="22"/>
          <w:szCs w:val="22"/>
        </w:rPr>
        <w:t xml:space="preserve"> </w:t>
      </w:r>
      <w:r w:rsidRPr="352E5ACA" w:rsidR="2BB78E4F">
        <w:rPr>
          <w:rFonts w:ascii="Century Gothic" w:hAnsi="Century Gothic" w:eastAsia="Century Gothic" w:cs="Century Gothic"/>
          <w:color w:val="auto"/>
          <w:sz w:val="22"/>
          <w:szCs w:val="22"/>
        </w:rPr>
        <w:t>U</w:t>
      </w:r>
      <w:r w:rsidRPr="352E5ACA" w:rsidR="085F7BA0">
        <w:rPr>
          <w:rFonts w:ascii="Century Gothic" w:hAnsi="Century Gothic" w:eastAsia="Century Gothic" w:cs="Century Gothic"/>
          <w:color w:val="auto"/>
          <w:sz w:val="22"/>
          <w:szCs w:val="22"/>
        </w:rPr>
        <w:t>pdate</w:t>
      </w:r>
    </w:p>
    <w:p w:rsidR="60603847" w:rsidP="352E5ACA" w:rsidRDefault="60603847" w14:paraId="55DAD21B" w14:textId="662C1187">
      <w:pPr>
        <w:pStyle w:val="ListParagraph"/>
        <w:numPr>
          <w:ilvl w:val="0"/>
          <w:numId w:val="10"/>
        </w:numPr>
        <w:spacing w:line="276" w:lineRule="auto"/>
        <w:rPr>
          <w:rFonts w:ascii="Century Gothic" w:hAnsi="Century Gothic" w:eastAsia="Century Gothic" w:cs="Century Gothic"/>
          <w:color w:val="auto"/>
          <w:sz w:val="22"/>
          <w:szCs w:val="22"/>
        </w:rPr>
      </w:pPr>
      <w:r w:rsidRPr="352E5ACA" w:rsidR="60603847">
        <w:rPr>
          <w:rFonts w:ascii="Century Gothic" w:hAnsi="Century Gothic" w:eastAsia="Century Gothic" w:cs="Century Gothic"/>
          <w:color w:val="auto"/>
          <w:sz w:val="22"/>
          <w:szCs w:val="22"/>
        </w:rPr>
        <w:t>Monster Mas</w:t>
      </w:r>
      <w:r w:rsidRPr="352E5ACA" w:rsidR="60C3DB03">
        <w:rPr>
          <w:rFonts w:ascii="Century Gothic" w:hAnsi="Century Gothic" w:eastAsia="Century Gothic" w:cs="Century Gothic"/>
          <w:color w:val="auto"/>
          <w:sz w:val="22"/>
          <w:szCs w:val="22"/>
        </w:rPr>
        <w:t>h</w:t>
      </w:r>
    </w:p>
    <w:p w:rsidRPr="0070569B" w:rsidR="0070569B" w:rsidP="00FB0B28" w:rsidRDefault="0070569B" w14:paraId="36194E75" w14:textId="77777777">
      <w:pPr>
        <w:pStyle w:val="ListParagraph"/>
        <w:spacing w:line="276" w:lineRule="auto"/>
        <w:rPr>
          <w:rFonts w:ascii="Century Gothic" w:hAnsi="Century Gothic"/>
          <w:sz w:val="21"/>
          <w:szCs w:val="21"/>
        </w:rPr>
      </w:pPr>
    </w:p>
    <w:p w:rsidR="0070569B" w:rsidP="4B2F712F" w:rsidRDefault="5866A9A5" w14:paraId="41364988" w14:textId="77777777">
      <w:pPr>
        <w:spacing w:line="276" w:lineRule="auto"/>
      </w:pPr>
      <w:r w:rsidRPr="7BB30006" w:rsidR="5866A9A5">
        <w:rPr>
          <w:rFonts w:ascii="Century Gothic" w:hAnsi="Century Gothic" w:cs="HP Simplified Light"/>
          <w:b w:val="1"/>
          <w:bCs w:val="1"/>
          <w:color w:val="auto"/>
          <w:sz w:val="22"/>
          <w:szCs w:val="22"/>
        </w:rPr>
        <w:t xml:space="preserve">NEW BUSINESS </w:t>
      </w:r>
      <w:r w:rsidRPr="7BB30006" w:rsidR="5866A9A5">
        <w:rPr>
          <w:rFonts w:ascii="Century Gothic" w:hAnsi="Century Gothic" w:cs="HP Simplified Light"/>
          <w:color w:val="auto"/>
          <w:sz w:val="22"/>
          <w:szCs w:val="22"/>
        </w:rPr>
        <w:t>(Discussion with Possible Action)</w:t>
      </w:r>
      <w:r w:rsidRPr="7BB30006" w:rsidR="0777934C">
        <w:rPr>
          <w:rFonts w:ascii="Century Gothic" w:hAnsi="Century Gothic" w:eastAsia="Times New Roman" w:cs="Arial" w:cstheme="minorBidi"/>
          <w:color w:val="auto"/>
          <w:sz w:val="22"/>
          <w:szCs w:val="22"/>
        </w:rPr>
        <w:t xml:space="preserve"> </w:t>
      </w:r>
    </w:p>
    <w:p w:rsidR="0CE9207F" w:rsidP="7BB30006" w:rsidRDefault="0CE9207F" w14:paraId="35D0F6FE" w14:textId="28E69975">
      <w:pPr>
        <w:pStyle w:val="ListParagraph"/>
        <w:numPr>
          <w:ilvl w:val="0"/>
          <w:numId w:val="19"/>
        </w:numPr>
        <w:spacing w:line="276" w:lineRule="auto"/>
        <w:rPr>
          <w:rFonts w:ascii="Century Gothic" w:hAnsi="Century Gothic" w:eastAsia="Times New Roman" w:cs="Arial" w:cstheme="minorBidi"/>
          <w:color w:val="auto"/>
          <w:sz w:val="22"/>
          <w:szCs w:val="22"/>
        </w:rPr>
      </w:pPr>
      <w:r w:rsidRPr="352E5ACA" w:rsidR="08CD9D7F">
        <w:rPr>
          <w:rFonts w:ascii="Century Gothic" w:hAnsi="Century Gothic" w:eastAsia="Times New Roman" w:cs="Arial" w:cstheme="minorBidi"/>
          <w:color w:val="auto"/>
          <w:sz w:val="22"/>
          <w:szCs w:val="22"/>
        </w:rPr>
        <w:t>Status of SLO Assessment</w:t>
      </w:r>
    </w:p>
    <w:p w:rsidR="08CD9D7F" w:rsidP="352E5ACA" w:rsidRDefault="08CD9D7F" w14:paraId="506CE54D" w14:textId="33CD40E7">
      <w:pPr>
        <w:pStyle w:val="ListParagraph"/>
        <w:numPr>
          <w:ilvl w:val="0"/>
          <w:numId w:val="19"/>
        </w:numPr>
        <w:spacing w:line="276" w:lineRule="auto"/>
        <w:rPr>
          <w:rFonts w:ascii="Century Gothic" w:hAnsi="Century Gothic" w:eastAsia="Times New Roman" w:cs="Arial" w:cstheme="minorBidi"/>
          <w:color w:val="auto"/>
          <w:sz w:val="22"/>
          <w:szCs w:val="22"/>
        </w:rPr>
      </w:pPr>
      <w:r w:rsidRPr="352E5ACA" w:rsidR="08CD9D7F">
        <w:rPr>
          <w:rFonts w:ascii="Century Gothic" w:hAnsi="Century Gothic" w:eastAsia="Times New Roman" w:cs="Arial" w:cstheme="minorBidi"/>
          <w:color w:val="auto"/>
          <w:sz w:val="22"/>
          <w:szCs w:val="22"/>
        </w:rPr>
        <w:t>Potential changes to Program Review and Planning process</w:t>
      </w:r>
    </w:p>
    <w:p w:rsidR="28DF80FF" w:rsidP="352E5ACA" w:rsidRDefault="28DF80FF" w14:paraId="5626ED67" w14:textId="6913282D">
      <w:pPr>
        <w:pStyle w:val="ListParagraph"/>
        <w:numPr>
          <w:ilvl w:val="0"/>
          <w:numId w:val="19"/>
        </w:numPr>
        <w:spacing w:line="276" w:lineRule="auto"/>
        <w:rPr>
          <w:rFonts w:ascii="Century Gothic" w:hAnsi="Century Gothic" w:eastAsia="Times New Roman" w:cs="Arial" w:cstheme="minorBidi"/>
          <w:color w:val="auto"/>
          <w:sz w:val="22"/>
          <w:szCs w:val="22"/>
        </w:rPr>
      </w:pPr>
      <w:r w:rsidRPr="352E5ACA" w:rsidR="28DF80FF">
        <w:rPr>
          <w:rFonts w:ascii="Century Gothic" w:hAnsi="Century Gothic" w:eastAsia="Times New Roman" w:cs="Arial" w:cstheme="minorBidi"/>
          <w:color w:val="auto"/>
          <w:sz w:val="22"/>
          <w:szCs w:val="22"/>
        </w:rPr>
        <w:t>ACCJC Conference and upcoming Webinars</w:t>
      </w:r>
    </w:p>
    <w:p w:rsidRPr="00414BB8" w:rsidR="00F76C48" w:rsidP="34661FF7" w:rsidRDefault="00295C35" w14:paraId="173A5335" w14:textId="0F8ACA75">
      <w:pPr>
        <w:spacing w:line="276" w:lineRule="auto"/>
        <w:rPr>
          <w:rFonts w:ascii="Century Gothic" w:hAnsi="Century Gothic" w:cs="Calibri Light"/>
          <w:color w:val="auto"/>
          <w:sz w:val="22"/>
          <w:szCs w:val="22"/>
        </w:rPr>
      </w:pPr>
      <w:r w:rsidRPr="34661FF7">
        <w:rPr>
          <w:rFonts w:ascii="Century Gothic" w:hAnsi="Century Gothic" w:cs="HP Simplified Light"/>
          <w:b/>
          <w:bCs/>
          <w:color w:val="auto"/>
          <w:sz w:val="22"/>
          <w:szCs w:val="22"/>
        </w:rPr>
        <w:t xml:space="preserve">OTHER TOPICS FOR DISCUSSION </w:t>
      </w:r>
    </w:p>
    <w:p w:rsidR="1EA0C2A9" w:rsidP="35E76C97" w:rsidRDefault="00D847F5" w14:paraId="09B5FA1B" w14:textId="5294BCA5">
      <w:pPr>
        <w:pStyle w:val="ListParagraph"/>
        <w:numPr>
          <w:ilvl w:val="0"/>
          <w:numId w:val="14"/>
        </w:numPr>
        <w:spacing w:line="276" w:lineRule="auto"/>
        <w:rPr>
          <w:rFonts w:ascii="Century Gothic" w:hAnsi="Century Gothic" w:cs="Calibri Light"/>
          <w:color w:val="000000" w:themeColor="text1"/>
        </w:rPr>
      </w:pPr>
      <w:r w:rsidRPr="35E76C97">
        <w:rPr>
          <w:rFonts w:ascii="Century Gothic" w:hAnsi="Century Gothic" w:cs="Calibri Light"/>
          <w:color w:val="auto"/>
          <w:sz w:val="22"/>
          <w:szCs w:val="22"/>
        </w:rPr>
        <w:t>Other</w:t>
      </w:r>
      <w:r w:rsidRPr="35E76C97" w:rsidR="00BA1BFC">
        <w:rPr>
          <w:rFonts w:ascii="Century Gothic" w:hAnsi="Century Gothic" w:cs="Calibri Light"/>
          <w:color w:val="auto"/>
          <w:sz w:val="22"/>
          <w:szCs w:val="22"/>
        </w:rPr>
        <w:t xml:space="preserve"> Topics</w:t>
      </w:r>
      <w:r w:rsidR="1EA0C2A9">
        <w:tab/>
      </w:r>
      <w:r w:rsidR="1EA0C2A9">
        <w:tab/>
      </w:r>
      <w:r w:rsidR="1EA0C2A9">
        <w:tab/>
      </w:r>
      <w:r w:rsidR="1EA0C2A9">
        <w:tab/>
      </w:r>
      <w:r w:rsidR="1EA0C2A9">
        <w:tab/>
      </w:r>
      <w:r w:rsidR="1EA0C2A9">
        <w:tab/>
      </w:r>
      <w:r w:rsidR="1EA0C2A9">
        <w:tab/>
      </w:r>
      <w:r w:rsidR="1EA0C2A9">
        <w:tab/>
      </w:r>
      <w:r w:rsidR="1EA0C2A9">
        <w:tab/>
      </w:r>
    </w:p>
    <w:p w:rsidR="39D6FDB6" w:rsidP="224956DB" w:rsidRDefault="39D6FDB6" w14:paraId="55E1F6B3" w14:textId="2A66A22D">
      <w:pPr>
        <w:pStyle w:val="ListParagraph"/>
        <w:numPr>
          <w:ilvl w:val="0"/>
          <w:numId w:val="14"/>
        </w:numPr>
        <w:spacing w:line="276" w:lineRule="auto"/>
        <w:rPr>
          <w:rFonts w:ascii="Century Gothic" w:hAnsi="Century Gothic" w:cs="Calibri Light"/>
          <w:color w:val="auto"/>
          <w:sz w:val="22"/>
          <w:szCs w:val="22"/>
        </w:rPr>
      </w:pPr>
      <w:r w:rsidRPr="723702EA">
        <w:rPr>
          <w:rFonts w:ascii="Century Gothic" w:hAnsi="Century Gothic" w:cs="HP Simplified Light"/>
          <w:color w:val="auto"/>
          <w:sz w:val="22"/>
          <w:szCs w:val="22"/>
        </w:rPr>
        <w:t>Adjournment</w:t>
      </w:r>
      <w:r w:rsidRPr="723702EA">
        <w:rPr>
          <w:rFonts w:ascii="Century Gothic" w:hAnsi="Century Gothic" w:cs="Candara"/>
          <w:color w:val="auto"/>
          <w:sz w:val="22"/>
          <w:szCs w:val="22"/>
        </w:rPr>
        <w:t xml:space="preserve">  </w:t>
      </w:r>
    </w:p>
    <w:p w:rsidR="723702EA" w:rsidP="723702EA" w:rsidRDefault="723702EA" w14:paraId="591FD2E5" w14:textId="4B585FDB">
      <w:pPr>
        <w:spacing w:line="276" w:lineRule="auto"/>
        <w:rPr>
          <w:rFonts w:ascii="Century Gothic" w:hAnsi="Century Gothic" w:cs="Calibri Light"/>
          <w:color w:val="auto"/>
          <w:sz w:val="22"/>
          <w:szCs w:val="22"/>
        </w:rPr>
      </w:pPr>
    </w:p>
    <w:p w:rsidR="723702EA" w:rsidP="723702EA" w:rsidRDefault="723702EA" w14:paraId="320DCA36" w14:textId="30626A5E">
      <w:pPr>
        <w:spacing w:after="200" w:line="276" w:lineRule="auto"/>
        <w:rPr>
          <w:rFonts w:ascii="Calibri" w:hAnsi="Calibri" w:eastAsia="Calibri" w:cs="Calibri"/>
          <w:i/>
          <w:iCs/>
          <w:color w:val="000000" w:themeColor="text1"/>
          <w:sz w:val="22"/>
          <w:szCs w:val="22"/>
        </w:rPr>
      </w:pPr>
    </w:p>
    <w:p w:rsidR="1F23019A" w:rsidP="723702EA" w:rsidRDefault="1F23019A" w14:paraId="07663B4B" w14:textId="2524E3D5">
      <w:pPr>
        <w:spacing w:after="200" w:line="276" w:lineRule="auto"/>
        <w:rPr>
          <w:rFonts w:ascii="Century Gothic" w:hAnsi="Century Gothic" w:eastAsia="Century Gothic" w:cs="Century Gothic"/>
          <w:sz w:val="22"/>
          <w:szCs w:val="22"/>
        </w:rPr>
      </w:pPr>
      <w:r w:rsidRPr="5B93560A">
        <w:rPr>
          <w:rFonts w:ascii="Calibri" w:hAnsi="Calibri" w:eastAsia="Calibri" w:cs="Calibri"/>
          <w:i/>
          <w:iCs/>
          <w:color w:val="000000" w:themeColor="text1"/>
          <w:sz w:val="22"/>
          <w:szCs w:val="22"/>
        </w:rPr>
        <w:t>If, as an attendee or a participant at an Accreditation Steering Committee meeting, will need accommodation for a disability, please contact the chair/co-chairs of this committee at least one week prior to the meeting.</w:t>
      </w:r>
    </w:p>
    <w:sectPr w:rsidR="1F23019A" w:rsidSect="00460102">
      <w:type w:val="continuous"/>
      <w:pgSz w:w="12240" w:h="15840" w:orient="portrait"/>
      <w:pgMar w:top="630" w:right="720" w:bottom="27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1C94" w:rsidP="006E75E6" w:rsidRDefault="000F1C94" w14:paraId="339E0EE1" w14:textId="77777777">
      <w:r>
        <w:separator/>
      </w:r>
    </w:p>
  </w:endnote>
  <w:endnote w:type="continuationSeparator" w:id="0">
    <w:p w:rsidR="000F1C94" w:rsidP="006E75E6" w:rsidRDefault="000F1C94" w14:paraId="0E36681D" w14:textId="77777777">
      <w:r>
        <w:continuationSeparator/>
      </w:r>
    </w:p>
  </w:endnote>
  <w:endnote w:type="continuationNotice" w:id="1">
    <w:p w:rsidR="000F1C94" w:rsidRDefault="000F1C94" w14:paraId="63D6C52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alibri"/>
    <w:charset w:val="00"/>
    <w:family w:val="swiss"/>
    <w:pitch w:val="variable"/>
    <w:sig w:usb0="00000287" w:usb1="00000000" w:usb2="00000000" w:usb3="00000000" w:csb0="0000009F" w:csb1="00000000"/>
  </w:font>
  <w:font w:name="HP Simplified Light">
    <w:altName w:val="Segoe Script"/>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2748" w:rsidR="00E22748" w:rsidP="00E22748" w:rsidRDefault="00E22748" w14:paraId="4122D304" w14:textId="36CFFE6B">
    <w:pPr>
      <w:pStyle w:val="Footer"/>
      <w:rPr>
        <w:rFonts w:asciiTheme="minorHAnsi" w:hAnsiTheme="minorHAnsi" w:cstheme="minorHAnsi"/>
        <w:b/>
        <w:color w:val="666666"/>
        <w:sz w:val="18"/>
        <w:szCs w:val="18"/>
        <w:shd w:val="clear" w:color="auto" w:fill="FFFFFF"/>
      </w:rPr>
    </w:pPr>
    <w:r w:rsidRPr="00E22748">
      <w:rPr>
        <w:rFonts w:asciiTheme="minorHAnsi" w:hAnsiTheme="minorHAnsi" w:cstheme="minorHAnsi"/>
        <w:b/>
        <w:color w:val="666666"/>
        <w:sz w:val="18"/>
        <w:szCs w:val="18"/>
        <w:shd w:val="clear" w:color="auto" w:fill="FFFFFF"/>
      </w:rPr>
      <w:t>Fullerton College’s Accreditation Philosophy and Goals</w:t>
    </w:r>
    <w:r>
      <w:rPr>
        <w:rFonts w:asciiTheme="minorHAnsi" w:hAnsiTheme="minorHAnsi" w:cstheme="minorHAnsi"/>
        <w:b/>
        <w:color w:val="666666"/>
        <w:sz w:val="18"/>
        <w:szCs w:val="18"/>
        <w:shd w:val="clear" w:color="auto" w:fill="FFFFFF"/>
      </w:rPr>
      <w:t xml:space="preserve">: </w:t>
    </w:r>
    <w:r w:rsidRPr="00E22748">
      <w:rPr>
        <w:rFonts w:asciiTheme="minorHAnsi" w:hAnsiTheme="minorHAnsi" w:cstheme="minorHAnsi"/>
        <w:b/>
        <w:color w:val="666666"/>
        <w:sz w:val="18"/>
        <w:szCs w:val="18"/>
        <w:shd w:val="clear" w:color="auto" w:fill="FFFFFF"/>
      </w:rPr>
      <w:t>The reaffirmation of accreditation process provides an opportunity for Fullerton College to evaluate the effectiveness of its programs, practices, and policies. The college is committed to a self-evaluation that draws on campus-wide engagement at all stages. It will employ a process that facilitates accurate and thorough identification and documentation of best practices at Fullerton College that meet or exceed accreditation standards, as well as noting opportunities to improve. The resulting ACCJC Institutional Self-Evaluation Report will accurately document the nature and substance of Fullerton College and will reflect a broad consensus of faculty and staff.</w:t>
    </w:r>
  </w:p>
  <w:p w:rsidRPr="00E22748" w:rsidR="00EE75B9" w:rsidP="00E22748" w:rsidRDefault="00EE75B9" w14:paraId="750C61A9" w14:textId="5117A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1C94" w:rsidP="006E75E6" w:rsidRDefault="000F1C94" w14:paraId="01183C28" w14:textId="77777777">
      <w:r>
        <w:separator/>
      </w:r>
    </w:p>
  </w:footnote>
  <w:footnote w:type="continuationSeparator" w:id="0">
    <w:p w:rsidR="000F1C94" w:rsidP="006E75E6" w:rsidRDefault="000F1C94" w14:paraId="3D01141B" w14:textId="77777777">
      <w:r>
        <w:continuationSeparator/>
      </w:r>
    </w:p>
  </w:footnote>
  <w:footnote w:type="continuationNotice" w:id="1">
    <w:p w:rsidR="000F1C94" w:rsidRDefault="000F1C94" w14:paraId="0E77F76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6D10" w:rsidR="00EE75B9" w:rsidP="00327CD7" w:rsidRDefault="538AA95D" w14:paraId="02AC3086" w14:textId="25F6A959">
    <w:pPr>
      <w:jc w:val="right"/>
      <w:rPr>
        <w:rFonts w:ascii="Century Gothic" w:hAnsi="Century Gothic" w:cs="Calibri Light"/>
        <w:b w:val="1"/>
        <w:bCs w:val="1"/>
        <w:noProof/>
        <w:sz w:val="22"/>
        <w:szCs w:val="22"/>
      </w:rPr>
    </w:pPr>
    <w:r w:rsidRPr="7BB30006" w:rsidR="7BB30006">
      <w:rPr>
        <w:rFonts w:ascii="Century Gothic" w:hAnsi="Century Gothic" w:cs="Calibri Light"/>
        <w:b w:val="1"/>
        <w:bCs w:val="1"/>
        <w:noProof/>
        <w:sz w:val="22"/>
        <w:szCs w:val="22"/>
      </w:rPr>
      <w:t xml:space="preserve"> Tuesday, </w:t>
    </w:r>
    <w:r w:rsidRPr="7BB30006" w:rsidR="7BB30006">
      <w:rPr>
        <w:rFonts w:ascii="Century Gothic" w:hAnsi="Century Gothic" w:cs="Calibri Light"/>
        <w:b w:val="1"/>
        <w:bCs w:val="1"/>
        <w:noProof/>
        <w:sz w:val="22"/>
        <w:szCs w:val="22"/>
      </w:rPr>
      <w:t>October 6</w:t>
    </w:r>
    <w:r w:rsidRPr="7BB30006" w:rsidR="7BB30006">
      <w:rPr>
        <w:rFonts w:ascii="Century Gothic" w:hAnsi="Century Gothic" w:cs="Calibri Light"/>
        <w:b w:val="1"/>
        <w:bCs w:val="1"/>
        <w:noProof/>
        <w:sz w:val="22"/>
        <w:szCs w:val="22"/>
      </w:rPr>
      <w:t>, 2026</w:t>
    </w:r>
  </w:p>
  <w:p w:rsidR="7D24BD36" w:rsidP="7D24BD36" w:rsidRDefault="4A133B13" w14:paraId="793B6B88" w14:textId="7E987883">
    <w:pPr>
      <w:jc w:val="right"/>
      <w:rPr>
        <w:rFonts w:ascii="Century Gothic" w:hAnsi="Century Gothic" w:cs="Calibri Light"/>
        <w:b/>
        <w:bCs/>
        <w:sz w:val="22"/>
        <w:szCs w:val="22"/>
      </w:rPr>
    </w:pPr>
    <w:r w:rsidRPr="4A133B13">
      <w:rPr>
        <w:rFonts w:ascii="Century Gothic" w:hAnsi="Century Gothic" w:cs="Calibri Light"/>
        <w:b/>
        <w:bCs/>
        <w:sz w:val="22"/>
        <w:szCs w:val="22"/>
      </w:rPr>
      <w:t>3:00 PM – 5:00 PM</w:t>
    </w:r>
  </w:p>
  <w:p w:rsidRPr="006E75E6" w:rsidR="00EE75B9" w:rsidP="006E75E6" w:rsidRDefault="00EE75B9" w14:paraId="03AA0354" w14:textId="67859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781055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AD43E6"/>
    <w:multiLevelType w:val="hybridMultilevel"/>
    <w:tmpl w:val="94FE62B0"/>
    <w:lvl w:ilvl="0" w:tplc="0C94C53C">
      <w:start w:val="1"/>
      <w:numFmt w:val="decimal"/>
      <w:lvlText w:val="%1."/>
      <w:lvlJc w:val="left"/>
      <w:pPr>
        <w:ind w:left="1080" w:hanging="360"/>
      </w:pPr>
      <w:rPr>
        <w:b w:val="0"/>
      </w:rPr>
    </w:lvl>
    <w:lvl w:ilvl="1" w:tplc="154C5160">
      <w:start w:val="1"/>
      <w:numFmt w:val="lowerLetter"/>
      <w:lvlText w:val="%2."/>
      <w:lvlJc w:val="left"/>
      <w:pPr>
        <w:ind w:left="1800" w:hanging="360"/>
      </w:pPr>
    </w:lvl>
    <w:lvl w:ilvl="2" w:tplc="404AE82A" w:tentative="1">
      <w:start w:val="1"/>
      <w:numFmt w:val="lowerRoman"/>
      <w:lvlText w:val="%3."/>
      <w:lvlJc w:val="right"/>
      <w:pPr>
        <w:ind w:left="2520" w:hanging="180"/>
      </w:pPr>
    </w:lvl>
    <w:lvl w:ilvl="3" w:tplc="3182C590" w:tentative="1">
      <w:start w:val="1"/>
      <w:numFmt w:val="decimal"/>
      <w:lvlText w:val="%4."/>
      <w:lvlJc w:val="left"/>
      <w:pPr>
        <w:ind w:left="3240" w:hanging="360"/>
      </w:pPr>
    </w:lvl>
    <w:lvl w:ilvl="4" w:tplc="B300B17E" w:tentative="1">
      <w:start w:val="1"/>
      <w:numFmt w:val="lowerLetter"/>
      <w:lvlText w:val="%5."/>
      <w:lvlJc w:val="left"/>
      <w:pPr>
        <w:ind w:left="3960" w:hanging="360"/>
      </w:pPr>
    </w:lvl>
    <w:lvl w:ilvl="5" w:tplc="B084507A" w:tentative="1">
      <w:start w:val="1"/>
      <w:numFmt w:val="lowerRoman"/>
      <w:lvlText w:val="%6."/>
      <w:lvlJc w:val="right"/>
      <w:pPr>
        <w:ind w:left="4680" w:hanging="180"/>
      </w:pPr>
    </w:lvl>
    <w:lvl w:ilvl="6" w:tplc="E97CE152" w:tentative="1">
      <w:start w:val="1"/>
      <w:numFmt w:val="decimal"/>
      <w:lvlText w:val="%7."/>
      <w:lvlJc w:val="left"/>
      <w:pPr>
        <w:ind w:left="5400" w:hanging="360"/>
      </w:pPr>
    </w:lvl>
    <w:lvl w:ilvl="7" w:tplc="AF3C155C" w:tentative="1">
      <w:start w:val="1"/>
      <w:numFmt w:val="lowerLetter"/>
      <w:lvlText w:val="%8."/>
      <w:lvlJc w:val="left"/>
      <w:pPr>
        <w:ind w:left="6120" w:hanging="360"/>
      </w:pPr>
    </w:lvl>
    <w:lvl w:ilvl="8" w:tplc="C18E09D4" w:tentative="1">
      <w:start w:val="1"/>
      <w:numFmt w:val="lowerRoman"/>
      <w:lvlText w:val="%9."/>
      <w:lvlJc w:val="right"/>
      <w:pPr>
        <w:ind w:left="6840" w:hanging="180"/>
      </w:pPr>
    </w:lvl>
  </w:abstractNum>
  <w:abstractNum w:abstractNumId="1" w15:restartNumberingAfterBreak="0">
    <w:nsid w:val="15CC1CE8"/>
    <w:multiLevelType w:val="hybridMultilevel"/>
    <w:tmpl w:val="8D9AC90E"/>
    <w:lvl w:ilvl="0" w:tplc="D110CEB2">
      <w:start w:val="1"/>
      <w:numFmt w:val="decimal"/>
      <w:lvlText w:val="%1."/>
      <w:lvlJc w:val="left"/>
      <w:pPr>
        <w:ind w:left="1080" w:hanging="360"/>
      </w:pPr>
    </w:lvl>
    <w:lvl w:ilvl="1" w:tplc="0DD62F90">
      <w:start w:val="1"/>
      <w:numFmt w:val="lowerLetter"/>
      <w:lvlText w:val="%2."/>
      <w:lvlJc w:val="left"/>
      <w:pPr>
        <w:ind w:left="1800" w:hanging="360"/>
      </w:pPr>
    </w:lvl>
    <w:lvl w:ilvl="2" w:tplc="F640B96E">
      <w:start w:val="1"/>
      <w:numFmt w:val="lowerRoman"/>
      <w:lvlText w:val="%3."/>
      <w:lvlJc w:val="right"/>
      <w:pPr>
        <w:ind w:left="2520" w:hanging="180"/>
      </w:pPr>
    </w:lvl>
    <w:lvl w:ilvl="3" w:tplc="4ED46A48">
      <w:start w:val="1"/>
      <w:numFmt w:val="decimal"/>
      <w:lvlText w:val="%4."/>
      <w:lvlJc w:val="left"/>
      <w:pPr>
        <w:ind w:left="3240" w:hanging="360"/>
      </w:pPr>
    </w:lvl>
    <w:lvl w:ilvl="4" w:tplc="C5886562">
      <w:start w:val="1"/>
      <w:numFmt w:val="lowerLetter"/>
      <w:lvlText w:val="%5."/>
      <w:lvlJc w:val="left"/>
      <w:pPr>
        <w:ind w:left="3960" w:hanging="360"/>
      </w:pPr>
    </w:lvl>
    <w:lvl w:ilvl="5" w:tplc="DF6813AE">
      <w:start w:val="1"/>
      <w:numFmt w:val="lowerRoman"/>
      <w:lvlText w:val="%6."/>
      <w:lvlJc w:val="right"/>
      <w:pPr>
        <w:ind w:left="4680" w:hanging="180"/>
      </w:pPr>
    </w:lvl>
    <w:lvl w:ilvl="6" w:tplc="7968E59C">
      <w:start w:val="1"/>
      <w:numFmt w:val="decimal"/>
      <w:lvlText w:val="%7."/>
      <w:lvlJc w:val="left"/>
      <w:pPr>
        <w:ind w:left="5400" w:hanging="360"/>
      </w:pPr>
    </w:lvl>
    <w:lvl w:ilvl="7" w:tplc="1E0AA6B8">
      <w:start w:val="1"/>
      <w:numFmt w:val="lowerLetter"/>
      <w:lvlText w:val="%8."/>
      <w:lvlJc w:val="left"/>
      <w:pPr>
        <w:ind w:left="6120" w:hanging="360"/>
      </w:pPr>
    </w:lvl>
    <w:lvl w:ilvl="8" w:tplc="845092CE">
      <w:start w:val="1"/>
      <w:numFmt w:val="lowerRoman"/>
      <w:lvlText w:val="%9."/>
      <w:lvlJc w:val="right"/>
      <w:pPr>
        <w:ind w:left="6840" w:hanging="180"/>
      </w:pPr>
    </w:lvl>
  </w:abstractNum>
  <w:abstractNum w:abstractNumId="2" w15:restartNumberingAfterBreak="0">
    <w:nsid w:val="19B0268D"/>
    <w:multiLevelType w:val="hybridMultilevel"/>
    <w:tmpl w:val="435C8DDE"/>
    <w:lvl w:ilvl="0" w:tplc="0720BD7A">
      <w:start w:val="1"/>
      <w:numFmt w:val="decimal"/>
      <w:lvlText w:val="%1."/>
      <w:lvlJc w:val="left"/>
      <w:pPr>
        <w:ind w:left="720" w:hanging="360"/>
      </w:pPr>
    </w:lvl>
    <w:lvl w:ilvl="1" w:tplc="934EBE9A">
      <w:start w:val="1"/>
      <w:numFmt w:val="lowerLetter"/>
      <w:lvlText w:val="%2."/>
      <w:lvlJc w:val="left"/>
      <w:pPr>
        <w:ind w:left="1440" w:hanging="360"/>
      </w:pPr>
    </w:lvl>
    <w:lvl w:ilvl="2" w:tplc="96D62410">
      <w:start w:val="1"/>
      <w:numFmt w:val="lowerRoman"/>
      <w:lvlText w:val="%3."/>
      <w:lvlJc w:val="right"/>
      <w:pPr>
        <w:ind w:left="2160" w:hanging="180"/>
      </w:pPr>
    </w:lvl>
    <w:lvl w:ilvl="3" w:tplc="06343BE6" w:tentative="1">
      <w:start w:val="1"/>
      <w:numFmt w:val="decimal"/>
      <w:lvlText w:val="%4."/>
      <w:lvlJc w:val="left"/>
      <w:pPr>
        <w:ind w:left="2880" w:hanging="360"/>
      </w:pPr>
    </w:lvl>
    <w:lvl w:ilvl="4" w:tplc="35EAAAA8" w:tentative="1">
      <w:start w:val="1"/>
      <w:numFmt w:val="lowerLetter"/>
      <w:lvlText w:val="%5."/>
      <w:lvlJc w:val="left"/>
      <w:pPr>
        <w:ind w:left="3600" w:hanging="360"/>
      </w:pPr>
    </w:lvl>
    <w:lvl w:ilvl="5" w:tplc="7DF000D6" w:tentative="1">
      <w:start w:val="1"/>
      <w:numFmt w:val="lowerRoman"/>
      <w:lvlText w:val="%6."/>
      <w:lvlJc w:val="right"/>
      <w:pPr>
        <w:ind w:left="4320" w:hanging="180"/>
      </w:pPr>
    </w:lvl>
    <w:lvl w:ilvl="6" w:tplc="4DC4ECB2" w:tentative="1">
      <w:start w:val="1"/>
      <w:numFmt w:val="decimal"/>
      <w:lvlText w:val="%7."/>
      <w:lvlJc w:val="left"/>
      <w:pPr>
        <w:ind w:left="5040" w:hanging="360"/>
      </w:pPr>
    </w:lvl>
    <w:lvl w:ilvl="7" w:tplc="F9AAAC12" w:tentative="1">
      <w:start w:val="1"/>
      <w:numFmt w:val="lowerLetter"/>
      <w:lvlText w:val="%8."/>
      <w:lvlJc w:val="left"/>
      <w:pPr>
        <w:ind w:left="5760" w:hanging="360"/>
      </w:pPr>
    </w:lvl>
    <w:lvl w:ilvl="8" w:tplc="98B2857C" w:tentative="1">
      <w:start w:val="1"/>
      <w:numFmt w:val="lowerRoman"/>
      <w:lvlText w:val="%9."/>
      <w:lvlJc w:val="right"/>
      <w:pPr>
        <w:ind w:left="6480" w:hanging="180"/>
      </w:pPr>
    </w:lvl>
  </w:abstractNum>
  <w:abstractNum w:abstractNumId="3" w15:restartNumberingAfterBreak="0">
    <w:nsid w:val="25A1FFC8"/>
    <w:multiLevelType w:val="hybridMultilevel"/>
    <w:tmpl w:val="FFFFFFFF"/>
    <w:lvl w:ilvl="0" w:tplc="017652CE">
      <w:start w:val="1"/>
      <w:numFmt w:val="decimal"/>
      <w:lvlText w:val="%1."/>
      <w:lvlJc w:val="left"/>
      <w:pPr>
        <w:ind w:left="1080" w:hanging="360"/>
      </w:pPr>
    </w:lvl>
    <w:lvl w:ilvl="1" w:tplc="30405196">
      <w:start w:val="1"/>
      <w:numFmt w:val="lowerLetter"/>
      <w:lvlText w:val="%2."/>
      <w:lvlJc w:val="left"/>
      <w:pPr>
        <w:ind w:left="1800" w:hanging="360"/>
      </w:pPr>
    </w:lvl>
    <w:lvl w:ilvl="2" w:tplc="50DC99A2">
      <w:start w:val="1"/>
      <w:numFmt w:val="lowerRoman"/>
      <w:lvlText w:val="%3."/>
      <w:lvlJc w:val="right"/>
      <w:pPr>
        <w:ind w:left="2520" w:hanging="180"/>
      </w:pPr>
    </w:lvl>
    <w:lvl w:ilvl="3" w:tplc="5F4C7608">
      <w:start w:val="1"/>
      <w:numFmt w:val="decimal"/>
      <w:lvlText w:val="%4."/>
      <w:lvlJc w:val="left"/>
      <w:pPr>
        <w:ind w:left="3240" w:hanging="360"/>
      </w:pPr>
    </w:lvl>
    <w:lvl w:ilvl="4" w:tplc="8EE8CEFA">
      <w:start w:val="1"/>
      <w:numFmt w:val="lowerLetter"/>
      <w:lvlText w:val="%5."/>
      <w:lvlJc w:val="left"/>
      <w:pPr>
        <w:ind w:left="3960" w:hanging="360"/>
      </w:pPr>
    </w:lvl>
    <w:lvl w:ilvl="5" w:tplc="D8D4B6B0">
      <w:start w:val="1"/>
      <w:numFmt w:val="lowerRoman"/>
      <w:lvlText w:val="%6."/>
      <w:lvlJc w:val="right"/>
      <w:pPr>
        <w:ind w:left="4680" w:hanging="180"/>
      </w:pPr>
    </w:lvl>
    <w:lvl w:ilvl="6" w:tplc="04766FA8">
      <w:start w:val="1"/>
      <w:numFmt w:val="decimal"/>
      <w:lvlText w:val="%7."/>
      <w:lvlJc w:val="left"/>
      <w:pPr>
        <w:ind w:left="5400" w:hanging="360"/>
      </w:pPr>
    </w:lvl>
    <w:lvl w:ilvl="7" w:tplc="12B4D57E">
      <w:start w:val="1"/>
      <w:numFmt w:val="lowerLetter"/>
      <w:lvlText w:val="%8."/>
      <w:lvlJc w:val="left"/>
      <w:pPr>
        <w:ind w:left="6120" w:hanging="360"/>
      </w:pPr>
    </w:lvl>
    <w:lvl w:ilvl="8" w:tplc="C5EA4478">
      <w:start w:val="1"/>
      <w:numFmt w:val="lowerRoman"/>
      <w:lvlText w:val="%9."/>
      <w:lvlJc w:val="right"/>
      <w:pPr>
        <w:ind w:left="6840" w:hanging="180"/>
      </w:pPr>
    </w:lvl>
  </w:abstractNum>
  <w:abstractNum w:abstractNumId="4" w15:restartNumberingAfterBreak="0">
    <w:nsid w:val="2E176595"/>
    <w:multiLevelType w:val="hybridMultilevel"/>
    <w:tmpl w:val="A9FE1BA2"/>
    <w:lvl w:ilvl="0" w:tplc="810AEC74">
      <w:start w:val="1"/>
      <w:numFmt w:val="decimal"/>
      <w:lvlText w:val="%1."/>
      <w:lvlJc w:val="left"/>
      <w:pPr>
        <w:ind w:left="720" w:hanging="360"/>
      </w:pPr>
    </w:lvl>
    <w:lvl w:ilvl="1" w:tplc="A82AC468">
      <w:start w:val="1"/>
      <w:numFmt w:val="lowerLetter"/>
      <w:lvlText w:val="%2."/>
      <w:lvlJc w:val="left"/>
      <w:pPr>
        <w:ind w:left="1440" w:hanging="360"/>
      </w:pPr>
    </w:lvl>
    <w:lvl w:ilvl="2" w:tplc="57942A66" w:tentative="1">
      <w:start w:val="1"/>
      <w:numFmt w:val="lowerRoman"/>
      <w:lvlText w:val="%3."/>
      <w:lvlJc w:val="right"/>
      <w:pPr>
        <w:ind w:left="2160" w:hanging="180"/>
      </w:pPr>
    </w:lvl>
    <w:lvl w:ilvl="3" w:tplc="0AE42616" w:tentative="1">
      <w:start w:val="1"/>
      <w:numFmt w:val="decimal"/>
      <w:lvlText w:val="%4."/>
      <w:lvlJc w:val="left"/>
      <w:pPr>
        <w:ind w:left="2880" w:hanging="360"/>
      </w:pPr>
    </w:lvl>
    <w:lvl w:ilvl="4" w:tplc="63842A86" w:tentative="1">
      <w:start w:val="1"/>
      <w:numFmt w:val="lowerLetter"/>
      <w:lvlText w:val="%5."/>
      <w:lvlJc w:val="left"/>
      <w:pPr>
        <w:ind w:left="3600" w:hanging="360"/>
      </w:pPr>
    </w:lvl>
    <w:lvl w:ilvl="5" w:tplc="C34CB7A2" w:tentative="1">
      <w:start w:val="1"/>
      <w:numFmt w:val="lowerRoman"/>
      <w:lvlText w:val="%6."/>
      <w:lvlJc w:val="right"/>
      <w:pPr>
        <w:ind w:left="4320" w:hanging="180"/>
      </w:pPr>
    </w:lvl>
    <w:lvl w:ilvl="6" w:tplc="3CC6D2CA" w:tentative="1">
      <w:start w:val="1"/>
      <w:numFmt w:val="decimal"/>
      <w:lvlText w:val="%7."/>
      <w:lvlJc w:val="left"/>
      <w:pPr>
        <w:ind w:left="5040" w:hanging="360"/>
      </w:pPr>
    </w:lvl>
    <w:lvl w:ilvl="7" w:tplc="1B4465C4" w:tentative="1">
      <w:start w:val="1"/>
      <w:numFmt w:val="lowerLetter"/>
      <w:lvlText w:val="%8."/>
      <w:lvlJc w:val="left"/>
      <w:pPr>
        <w:ind w:left="5760" w:hanging="360"/>
      </w:pPr>
    </w:lvl>
    <w:lvl w:ilvl="8" w:tplc="6B263236" w:tentative="1">
      <w:start w:val="1"/>
      <w:numFmt w:val="lowerRoman"/>
      <w:lvlText w:val="%9."/>
      <w:lvlJc w:val="right"/>
      <w:pPr>
        <w:ind w:left="6480" w:hanging="180"/>
      </w:pPr>
    </w:lvl>
  </w:abstractNum>
  <w:abstractNum w:abstractNumId="5" w15:restartNumberingAfterBreak="0">
    <w:nsid w:val="2E1DCA0E"/>
    <w:multiLevelType w:val="hybridMultilevel"/>
    <w:tmpl w:val="FFFFFFFF"/>
    <w:lvl w:ilvl="0" w:tplc="3B3A6D9C">
      <w:start w:val="1"/>
      <w:numFmt w:val="decimal"/>
      <w:lvlText w:val="%1."/>
      <w:lvlJc w:val="left"/>
      <w:pPr>
        <w:ind w:left="1080" w:hanging="360"/>
      </w:pPr>
    </w:lvl>
    <w:lvl w:ilvl="1" w:tplc="9D1484CA">
      <w:start w:val="1"/>
      <w:numFmt w:val="lowerLetter"/>
      <w:lvlText w:val="%2."/>
      <w:lvlJc w:val="left"/>
      <w:pPr>
        <w:ind w:left="1800" w:hanging="360"/>
      </w:pPr>
    </w:lvl>
    <w:lvl w:ilvl="2" w:tplc="BC70AB70">
      <w:start w:val="1"/>
      <w:numFmt w:val="lowerRoman"/>
      <w:lvlText w:val="%3."/>
      <w:lvlJc w:val="right"/>
      <w:pPr>
        <w:ind w:left="2520" w:hanging="180"/>
      </w:pPr>
    </w:lvl>
    <w:lvl w:ilvl="3" w:tplc="919C8E22">
      <w:start w:val="1"/>
      <w:numFmt w:val="decimal"/>
      <w:lvlText w:val="%4."/>
      <w:lvlJc w:val="left"/>
      <w:pPr>
        <w:ind w:left="3240" w:hanging="360"/>
      </w:pPr>
    </w:lvl>
    <w:lvl w:ilvl="4" w:tplc="2C24E21A">
      <w:start w:val="1"/>
      <w:numFmt w:val="lowerLetter"/>
      <w:lvlText w:val="%5."/>
      <w:lvlJc w:val="left"/>
      <w:pPr>
        <w:ind w:left="3960" w:hanging="360"/>
      </w:pPr>
    </w:lvl>
    <w:lvl w:ilvl="5" w:tplc="C11E1932">
      <w:start w:val="1"/>
      <w:numFmt w:val="lowerRoman"/>
      <w:lvlText w:val="%6."/>
      <w:lvlJc w:val="right"/>
      <w:pPr>
        <w:ind w:left="4680" w:hanging="180"/>
      </w:pPr>
    </w:lvl>
    <w:lvl w:ilvl="6" w:tplc="EE140E48">
      <w:start w:val="1"/>
      <w:numFmt w:val="decimal"/>
      <w:lvlText w:val="%7."/>
      <w:lvlJc w:val="left"/>
      <w:pPr>
        <w:ind w:left="5400" w:hanging="360"/>
      </w:pPr>
    </w:lvl>
    <w:lvl w:ilvl="7" w:tplc="460820CA">
      <w:start w:val="1"/>
      <w:numFmt w:val="lowerLetter"/>
      <w:lvlText w:val="%8."/>
      <w:lvlJc w:val="left"/>
      <w:pPr>
        <w:ind w:left="6120" w:hanging="360"/>
      </w:pPr>
    </w:lvl>
    <w:lvl w:ilvl="8" w:tplc="2E0833C8">
      <w:start w:val="1"/>
      <w:numFmt w:val="lowerRoman"/>
      <w:lvlText w:val="%9."/>
      <w:lvlJc w:val="right"/>
      <w:pPr>
        <w:ind w:left="6840" w:hanging="180"/>
      </w:pPr>
    </w:lvl>
  </w:abstractNum>
  <w:abstractNum w:abstractNumId="6" w15:restartNumberingAfterBreak="0">
    <w:nsid w:val="2FC5619A"/>
    <w:multiLevelType w:val="hybridMultilevel"/>
    <w:tmpl w:val="34923A78"/>
    <w:lvl w:ilvl="0" w:tplc="6F209EF8">
      <w:start w:val="1"/>
      <w:numFmt w:val="decimal"/>
      <w:lvlText w:val="%1."/>
      <w:lvlJc w:val="left"/>
      <w:pPr>
        <w:ind w:left="1080" w:hanging="360"/>
      </w:pPr>
    </w:lvl>
    <w:lvl w:ilvl="1" w:tplc="13A882A8">
      <w:start w:val="1"/>
      <w:numFmt w:val="lowerLetter"/>
      <w:lvlText w:val="%2."/>
      <w:lvlJc w:val="left"/>
      <w:pPr>
        <w:ind w:left="1800" w:hanging="360"/>
      </w:pPr>
    </w:lvl>
    <w:lvl w:ilvl="2" w:tplc="D4929140">
      <w:start w:val="1"/>
      <w:numFmt w:val="lowerRoman"/>
      <w:lvlText w:val="%3."/>
      <w:lvlJc w:val="right"/>
      <w:pPr>
        <w:ind w:left="2520" w:hanging="180"/>
      </w:pPr>
    </w:lvl>
    <w:lvl w:ilvl="3" w:tplc="AD9A8B96">
      <w:start w:val="1"/>
      <w:numFmt w:val="decimal"/>
      <w:lvlText w:val="%4."/>
      <w:lvlJc w:val="left"/>
      <w:pPr>
        <w:ind w:left="3240" w:hanging="360"/>
      </w:pPr>
    </w:lvl>
    <w:lvl w:ilvl="4" w:tplc="71541A1E">
      <w:start w:val="1"/>
      <w:numFmt w:val="lowerLetter"/>
      <w:lvlText w:val="%5."/>
      <w:lvlJc w:val="left"/>
      <w:pPr>
        <w:ind w:left="3960" w:hanging="360"/>
      </w:pPr>
    </w:lvl>
    <w:lvl w:ilvl="5" w:tplc="4E4C35A2">
      <w:start w:val="1"/>
      <w:numFmt w:val="lowerRoman"/>
      <w:lvlText w:val="%6."/>
      <w:lvlJc w:val="right"/>
      <w:pPr>
        <w:ind w:left="4680" w:hanging="180"/>
      </w:pPr>
    </w:lvl>
    <w:lvl w:ilvl="6" w:tplc="03A637E8">
      <w:start w:val="1"/>
      <w:numFmt w:val="decimal"/>
      <w:lvlText w:val="%7."/>
      <w:lvlJc w:val="left"/>
      <w:pPr>
        <w:ind w:left="5400" w:hanging="360"/>
      </w:pPr>
    </w:lvl>
    <w:lvl w:ilvl="7" w:tplc="4D68E32E">
      <w:start w:val="1"/>
      <w:numFmt w:val="lowerLetter"/>
      <w:lvlText w:val="%8."/>
      <w:lvlJc w:val="left"/>
      <w:pPr>
        <w:ind w:left="6120" w:hanging="360"/>
      </w:pPr>
    </w:lvl>
    <w:lvl w:ilvl="8" w:tplc="F9E6A7DE">
      <w:start w:val="1"/>
      <w:numFmt w:val="lowerRoman"/>
      <w:lvlText w:val="%9."/>
      <w:lvlJc w:val="right"/>
      <w:pPr>
        <w:ind w:left="6840" w:hanging="180"/>
      </w:pPr>
    </w:lvl>
  </w:abstractNum>
  <w:abstractNum w:abstractNumId="7" w15:restartNumberingAfterBreak="0">
    <w:nsid w:val="31D9F91D"/>
    <w:multiLevelType w:val="hybridMultilevel"/>
    <w:tmpl w:val="F7E0EA8C"/>
    <w:lvl w:ilvl="0" w:tplc="9ED86064">
      <w:start w:val="1"/>
      <w:numFmt w:val="decimal"/>
      <w:lvlText w:val="%1."/>
      <w:lvlJc w:val="left"/>
      <w:pPr>
        <w:ind w:left="1440" w:hanging="360"/>
      </w:pPr>
    </w:lvl>
    <w:lvl w:ilvl="1" w:tplc="7668073C">
      <w:start w:val="1"/>
      <w:numFmt w:val="lowerLetter"/>
      <w:lvlText w:val="%2."/>
      <w:lvlJc w:val="left"/>
      <w:pPr>
        <w:ind w:left="2160" w:hanging="360"/>
      </w:pPr>
    </w:lvl>
    <w:lvl w:ilvl="2" w:tplc="D7E2AC74">
      <w:start w:val="1"/>
      <w:numFmt w:val="lowerRoman"/>
      <w:lvlText w:val="%3."/>
      <w:lvlJc w:val="right"/>
      <w:pPr>
        <w:ind w:left="2880" w:hanging="180"/>
      </w:pPr>
    </w:lvl>
    <w:lvl w:ilvl="3" w:tplc="6F520552">
      <w:start w:val="1"/>
      <w:numFmt w:val="decimal"/>
      <w:lvlText w:val="%4."/>
      <w:lvlJc w:val="left"/>
      <w:pPr>
        <w:ind w:left="3600" w:hanging="360"/>
      </w:pPr>
    </w:lvl>
    <w:lvl w:ilvl="4" w:tplc="7D00D47A">
      <w:start w:val="1"/>
      <w:numFmt w:val="lowerLetter"/>
      <w:lvlText w:val="%5."/>
      <w:lvlJc w:val="left"/>
      <w:pPr>
        <w:ind w:left="4320" w:hanging="360"/>
      </w:pPr>
    </w:lvl>
    <w:lvl w:ilvl="5" w:tplc="CABAD3D0">
      <w:start w:val="1"/>
      <w:numFmt w:val="lowerRoman"/>
      <w:lvlText w:val="%6."/>
      <w:lvlJc w:val="right"/>
      <w:pPr>
        <w:ind w:left="5040" w:hanging="180"/>
      </w:pPr>
    </w:lvl>
    <w:lvl w:ilvl="6" w:tplc="6E92549C">
      <w:start w:val="1"/>
      <w:numFmt w:val="decimal"/>
      <w:lvlText w:val="%7."/>
      <w:lvlJc w:val="left"/>
      <w:pPr>
        <w:ind w:left="5760" w:hanging="360"/>
      </w:pPr>
    </w:lvl>
    <w:lvl w:ilvl="7" w:tplc="54188614">
      <w:start w:val="1"/>
      <w:numFmt w:val="lowerLetter"/>
      <w:lvlText w:val="%8."/>
      <w:lvlJc w:val="left"/>
      <w:pPr>
        <w:ind w:left="6480" w:hanging="360"/>
      </w:pPr>
    </w:lvl>
    <w:lvl w:ilvl="8" w:tplc="3FF87E9A">
      <w:start w:val="1"/>
      <w:numFmt w:val="lowerRoman"/>
      <w:lvlText w:val="%9."/>
      <w:lvlJc w:val="right"/>
      <w:pPr>
        <w:ind w:left="7200" w:hanging="180"/>
      </w:pPr>
    </w:lvl>
  </w:abstractNum>
  <w:abstractNum w:abstractNumId="8" w15:restartNumberingAfterBreak="0">
    <w:nsid w:val="42DD48D9"/>
    <w:multiLevelType w:val="hybridMultilevel"/>
    <w:tmpl w:val="5A1EB70C"/>
    <w:lvl w:ilvl="0" w:tplc="84D41AFA">
      <w:start w:val="1"/>
      <w:numFmt w:val="decimal"/>
      <w:lvlText w:val="%1."/>
      <w:lvlJc w:val="left"/>
      <w:pPr>
        <w:ind w:left="1080" w:hanging="360"/>
      </w:pPr>
      <w:rPr>
        <w:rFonts w:hint="default" w:ascii="Century Gothic" w:hAnsi="Century Gothic" w:cs="HP Simplified Ligh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E83886"/>
    <w:multiLevelType w:val="hybridMultilevel"/>
    <w:tmpl w:val="FFFFFFFF"/>
    <w:lvl w:ilvl="0" w:tplc="B50C2270">
      <w:start w:val="1"/>
      <w:numFmt w:val="decimal"/>
      <w:lvlText w:val="%1."/>
      <w:lvlJc w:val="left"/>
      <w:pPr>
        <w:ind w:left="720" w:hanging="360"/>
      </w:pPr>
    </w:lvl>
    <w:lvl w:ilvl="1" w:tplc="7794CE70">
      <w:start w:val="1"/>
      <w:numFmt w:val="lowerLetter"/>
      <w:lvlText w:val="%2."/>
      <w:lvlJc w:val="left"/>
      <w:pPr>
        <w:ind w:left="1440" w:hanging="360"/>
      </w:pPr>
    </w:lvl>
    <w:lvl w:ilvl="2" w:tplc="2CA4E65C">
      <w:start w:val="1"/>
      <w:numFmt w:val="lowerRoman"/>
      <w:lvlText w:val="%3."/>
      <w:lvlJc w:val="right"/>
      <w:pPr>
        <w:ind w:left="2160" w:hanging="180"/>
      </w:pPr>
    </w:lvl>
    <w:lvl w:ilvl="3" w:tplc="053AC806">
      <w:start w:val="1"/>
      <w:numFmt w:val="decimal"/>
      <w:lvlText w:val="%4."/>
      <w:lvlJc w:val="left"/>
      <w:pPr>
        <w:ind w:left="2880" w:hanging="360"/>
      </w:pPr>
    </w:lvl>
    <w:lvl w:ilvl="4" w:tplc="02224F90">
      <w:start w:val="1"/>
      <w:numFmt w:val="lowerLetter"/>
      <w:lvlText w:val="%5."/>
      <w:lvlJc w:val="left"/>
      <w:pPr>
        <w:ind w:left="3600" w:hanging="360"/>
      </w:pPr>
    </w:lvl>
    <w:lvl w:ilvl="5" w:tplc="B8B80BEA">
      <w:start w:val="1"/>
      <w:numFmt w:val="lowerRoman"/>
      <w:lvlText w:val="%6."/>
      <w:lvlJc w:val="right"/>
      <w:pPr>
        <w:ind w:left="4320" w:hanging="180"/>
      </w:pPr>
    </w:lvl>
    <w:lvl w:ilvl="6" w:tplc="6A3E3538">
      <w:start w:val="1"/>
      <w:numFmt w:val="decimal"/>
      <w:lvlText w:val="%7."/>
      <w:lvlJc w:val="left"/>
      <w:pPr>
        <w:ind w:left="5040" w:hanging="360"/>
      </w:pPr>
    </w:lvl>
    <w:lvl w:ilvl="7" w:tplc="F7EEF5CE">
      <w:start w:val="1"/>
      <w:numFmt w:val="lowerLetter"/>
      <w:lvlText w:val="%8."/>
      <w:lvlJc w:val="left"/>
      <w:pPr>
        <w:ind w:left="5760" w:hanging="360"/>
      </w:pPr>
    </w:lvl>
    <w:lvl w:ilvl="8" w:tplc="6108C8AC">
      <w:start w:val="1"/>
      <w:numFmt w:val="lowerRoman"/>
      <w:lvlText w:val="%9."/>
      <w:lvlJc w:val="right"/>
      <w:pPr>
        <w:ind w:left="6480" w:hanging="180"/>
      </w:pPr>
    </w:lvl>
  </w:abstractNum>
  <w:abstractNum w:abstractNumId="10" w15:restartNumberingAfterBreak="0">
    <w:nsid w:val="46BEFD93"/>
    <w:multiLevelType w:val="hybridMultilevel"/>
    <w:tmpl w:val="FFFFFFFF"/>
    <w:lvl w:ilvl="0" w:tplc="0C1603BC">
      <w:start w:val="1"/>
      <w:numFmt w:val="decimal"/>
      <w:lvlText w:val="%1."/>
      <w:lvlJc w:val="left"/>
      <w:pPr>
        <w:ind w:left="1080" w:hanging="360"/>
      </w:pPr>
    </w:lvl>
    <w:lvl w:ilvl="1" w:tplc="AA925894">
      <w:start w:val="1"/>
      <w:numFmt w:val="lowerLetter"/>
      <w:lvlText w:val="%2."/>
      <w:lvlJc w:val="left"/>
      <w:pPr>
        <w:ind w:left="1800" w:hanging="360"/>
      </w:pPr>
    </w:lvl>
    <w:lvl w:ilvl="2" w:tplc="A53EDA72">
      <w:start w:val="1"/>
      <w:numFmt w:val="lowerRoman"/>
      <w:lvlText w:val="%3."/>
      <w:lvlJc w:val="right"/>
      <w:pPr>
        <w:ind w:left="2520" w:hanging="180"/>
      </w:pPr>
    </w:lvl>
    <w:lvl w:ilvl="3" w:tplc="0074C746">
      <w:start w:val="1"/>
      <w:numFmt w:val="decimal"/>
      <w:lvlText w:val="%4."/>
      <w:lvlJc w:val="left"/>
      <w:pPr>
        <w:ind w:left="3240" w:hanging="360"/>
      </w:pPr>
    </w:lvl>
    <w:lvl w:ilvl="4" w:tplc="7B165CC0">
      <w:start w:val="1"/>
      <w:numFmt w:val="lowerLetter"/>
      <w:lvlText w:val="%5."/>
      <w:lvlJc w:val="left"/>
      <w:pPr>
        <w:ind w:left="3960" w:hanging="360"/>
      </w:pPr>
    </w:lvl>
    <w:lvl w:ilvl="5" w:tplc="B5FE5390">
      <w:start w:val="1"/>
      <w:numFmt w:val="lowerRoman"/>
      <w:lvlText w:val="%6."/>
      <w:lvlJc w:val="right"/>
      <w:pPr>
        <w:ind w:left="4680" w:hanging="180"/>
      </w:pPr>
    </w:lvl>
    <w:lvl w:ilvl="6" w:tplc="473E73F4">
      <w:start w:val="1"/>
      <w:numFmt w:val="decimal"/>
      <w:lvlText w:val="%7."/>
      <w:lvlJc w:val="left"/>
      <w:pPr>
        <w:ind w:left="5400" w:hanging="360"/>
      </w:pPr>
    </w:lvl>
    <w:lvl w:ilvl="7" w:tplc="F12A7134">
      <w:start w:val="1"/>
      <w:numFmt w:val="lowerLetter"/>
      <w:lvlText w:val="%8."/>
      <w:lvlJc w:val="left"/>
      <w:pPr>
        <w:ind w:left="6120" w:hanging="360"/>
      </w:pPr>
    </w:lvl>
    <w:lvl w:ilvl="8" w:tplc="34308218">
      <w:start w:val="1"/>
      <w:numFmt w:val="lowerRoman"/>
      <w:lvlText w:val="%9."/>
      <w:lvlJc w:val="right"/>
      <w:pPr>
        <w:ind w:left="6840" w:hanging="180"/>
      </w:pPr>
    </w:lvl>
  </w:abstractNum>
  <w:abstractNum w:abstractNumId="11" w15:restartNumberingAfterBreak="0">
    <w:nsid w:val="54318946"/>
    <w:multiLevelType w:val="hybridMultilevel"/>
    <w:tmpl w:val="18E6A7E0"/>
    <w:lvl w:ilvl="0" w:tplc="AA4007F0">
      <w:start w:val="1"/>
      <w:numFmt w:val="decimal"/>
      <w:lvlText w:val="%1."/>
      <w:lvlJc w:val="left"/>
      <w:pPr>
        <w:ind w:left="720" w:hanging="360"/>
      </w:pPr>
    </w:lvl>
    <w:lvl w:ilvl="1" w:tplc="D68EBDA8">
      <w:start w:val="1"/>
      <w:numFmt w:val="lowerLetter"/>
      <w:lvlText w:val="%2."/>
      <w:lvlJc w:val="left"/>
      <w:pPr>
        <w:ind w:left="1440" w:hanging="360"/>
      </w:pPr>
    </w:lvl>
    <w:lvl w:ilvl="2" w:tplc="707E108E">
      <w:start w:val="1"/>
      <w:numFmt w:val="lowerRoman"/>
      <w:lvlText w:val="%3."/>
      <w:lvlJc w:val="right"/>
      <w:pPr>
        <w:ind w:left="2160" w:hanging="180"/>
      </w:pPr>
    </w:lvl>
    <w:lvl w:ilvl="3" w:tplc="7B1A19B4">
      <w:start w:val="1"/>
      <w:numFmt w:val="decimal"/>
      <w:lvlText w:val="%4."/>
      <w:lvlJc w:val="left"/>
      <w:pPr>
        <w:ind w:left="2880" w:hanging="360"/>
      </w:pPr>
    </w:lvl>
    <w:lvl w:ilvl="4" w:tplc="4DCE46FE">
      <w:start w:val="1"/>
      <w:numFmt w:val="lowerLetter"/>
      <w:lvlText w:val="%5."/>
      <w:lvlJc w:val="left"/>
      <w:pPr>
        <w:ind w:left="3600" w:hanging="360"/>
      </w:pPr>
    </w:lvl>
    <w:lvl w:ilvl="5" w:tplc="0FE4F928">
      <w:start w:val="1"/>
      <w:numFmt w:val="lowerRoman"/>
      <w:lvlText w:val="%6."/>
      <w:lvlJc w:val="right"/>
      <w:pPr>
        <w:ind w:left="4320" w:hanging="180"/>
      </w:pPr>
    </w:lvl>
    <w:lvl w:ilvl="6" w:tplc="1A1E4110">
      <w:start w:val="1"/>
      <w:numFmt w:val="decimal"/>
      <w:lvlText w:val="%7."/>
      <w:lvlJc w:val="left"/>
      <w:pPr>
        <w:ind w:left="5040" w:hanging="360"/>
      </w:pPr>
    </w:lvl>
    <w:lvl w:ilvl="7" w:tplc="7DAA83F0">
      <w:start w:val="1"/>
      <w:numFmt w:val="lowerLetter"/>
      <w:lvlText w:val="%8."/>
      <w:lvlJc w:val="left"/>
      <w:pPr>
        <w:ind w:left="5760" w:hanging="360"/>
      </w:pPr>
    </w:lvl>
    <w:lvl w:ilvl="8" w:tplc="29923CC8">
      <w:start w:val="1"/>
      <w:numFmt w:val="lowerRoman"/>
      <w:lvlText w:val="%9."/>
      <w:lvlJc w:val="right"/>
      <w:pPr>
        <w:ind w:left="6480" w:hanging="180"/>
      </w:pPr>
    </w:lvl>
  </w:abstractNum>
  <w:abstractNum w:abstractNumId="12" w15:restartNumberingAfterBreak="0">
    <w:nsid w:val="6B1849BC"/>
    <w:multiLevelType w:val="hybridMultilevel"/>
    <w:tmpl w:val="9856890E"/>
    <w:lvl w:ilvl="0" w:tplc="BB5682D4">
      <w:start w:val="1"/>
      <w:numFmt w:val="decimal"/>
      <w:lvlText w:val="%1."/>
      <w:lvlJc w:val="left"/>
      <w:pPr>
        <w:ind w:left="1080" w:hanging="360"/>
      </w:pPr>
      <w:rPr>
        <w:rFonts w:hint="default" w:ascii="Century Gothic" w:hAnsi="Century Gothic" w:eastAsia="Times New Roman" w:cstheme="minorBidi"/>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D201AFD"/>
    <w:multiLevelType w:val="hybridMultilevel"/>
    <w:tmpl w:val="FFFFFFFF"/>
    <w:lvl w:ilvl="0" w:tplc="F3BE65C6">
      <w:start w:val="1"/>
      <w:numFmt w:val="decimal"/>
      <w:lvlText w:val="%1."/>
      <w:lvlJc w:val="left"/>
      <w:pPr>
        <w:ind w:left="720" w:hanging="360"/>
      </w:pPr>
    </w:lvl>
    <w:lvl w:ilvl="1" w:tplc="DBF620E8">
      <w:start w:val="1"/>
      <w:numFmt w:val="lowerLetter"/>
      <w:lvlText w:val="%2."/>
      <w:lvlJc w:val="left"/>
      <w:pPr>
        <w:ind w:left="1440" w:hanging="360"/>
      </w:pPr>
    </w:lvl>
    <w:lvl w:ilvl="2" w:tplc="C8948D96">
      <w:start w:val="1"/>
      <w:numFmt w:val="lowerRoman"/>
      <w:lvlText w:val="%3."/>
      <w:lvlJc w:val="right"/>
      <w:pPr>
        <w:ind w:left="2160" w:hanging="180"/>
      </w:pPr>
    </w:lvl>
    <w:lvl w:ilvl="3" w:tplc="53CC35FA">
      <w:start w:val="1"/>
      <w:numFmt w:val="decimal"/>
      <w:lvlText w:val="%4."/>
      <w:lvlJc w:val="left"/>
      <w:pPr>
        <w:ind w:left="2880" w:hanging="360"/>
      </w:pPr>
    </w:lvl>
    <w:lvl w:ilvl="4" w:tplc="41967708">
      <w:start w:val="1"/>
      <w:numFmt w:val="lowerLetter"/>
      <w:lvlText w:val="%5."/>
      <w:lvlJc w:val="left"/>
      <w:pPr>
        <w:ind w:left="3600" w:hanging="360"/>
      </w:pPr>
    </w:lvl>
    <w:lvl w:ilvl="5" w:tplc="F078EEBC">
      <w:start w:val="1"/>
      <w:numFmt w:val="lowerRoman"/>
      <w:lvlText w:val="%6."/>
      <w:lvlJc w:val="right"/>
      <w:pPr>
        <w:ind w:left="4320" w:hanging="180"/>
      </w:pPr>
    </w:lvl>
    <w:lvl w:ilvl="6" w:tplc="6826184A">
      <w:start w:val="1"/>
      <w:numFmt w:val="decimal"/>
      <w:lvlText w:val="%7."/>
      <w:lvlJc w:val="left"/>
      <w:pPr>
        <w:ind w:left="5040" w:hanging="360"/>
      </w:pPr>
    </w:lvl>
    <w:lvl w:ilvl="7" w:tplc="27986686">
      <w:start w:val="1"/>
      <w:numFmt w:val="lowerLetter"/>
      <w:lvlText w:val="%8."/>
      <w:lvlJc w:val="left"/>
      <w:pPr>
        <w:ind w:left="5760" w:hanging="360"/>
      </w:pPr>
    </w:lvl>
    <w:lvl w:ilvl="8" w:tplc="8CE47B84">
      <w:start w:val="1"/>
      <w:numFmt w:val="lowerRoman"/>
      <w:lvlText w:val="%9."/>
      <w:lvlJc w:val="right"/>
      <w:pPr>
        <w:ind w:left="6480" w:hanging="180"/>
      </w:pPr>
    </w:lvl>
  </w:abstractNum>
  <w:abstractNum w:abstractNumId="14" w15:restartNumberingAfterBreak="0">
    <w:nsid w:val="74089569"/>
    <w:multiLevelType w:val="hybridMultilevel"/>
    <w:tmpl w:val="9788CB30"/>
    <w:lvl w:ilvl="0" w:tplc="A4B2D6D0">
      <w:start w:val="1"/>
      <w:numFmt w:val="decimal"/>
      <w:lvlText w:val="%1."/>
      <w:lvlJc w:val="left"/>
      <w:pPr>
        <w:ind w:left="1080" w:hanging="360"/>
      </w:pPr>
    </w:lvl>
    <w:lvl w:ilvl="1" w:tplc="68EA3B80">
      <w:start w:val="1"/>
      <w:numFmt w:val="lowerLetter"/>
      <w:lvlText w:val="%2."/>
      <w:lvlJc w:val="left"/>
      <w:pPr>
        <w:ind w:left="1800" w:hanging="360"/>
      </w:pPr>
    </w:lvl>
    <w:lvl w:ilvl="2" w:tplc="EB28182A">
      <w:start w:val="1"/>
      <w:numFmt w:val="lowerRoman"/>
      <w:lvlText w:val="%3."/>
      <w:lvlJc w:val="right"/>
      <w:pPr>
        <w:ind w:left="2520" w:hanging="180"/>
      </w:pPr>
    </w:lvl>
    <w:lvl w:ilvl="3" w:tplc="4360449C">
      <w:start w:val="1"/>
      <w:numFmt w:val="decimal"/>
      <w:lvlText w:val="%4."/>
      <w:lvlJc w:val="left"/>
      <w:pPr>
        <w:ind w:left="3240" w:hanging="360"/>
      </w:pPr>
    </w:lvl>
    <w:lvl w:ilvl="4" w:tplc="962ED8CE">
      <w:start w:val="1"/>
      <w:numFmt w:val="lowerLetter"/>
      <w:lvlText w:val="%5."/>
      <w:lvlJc w:val="left"/>
      <w:pPr>
        <w:ind w:left="3960" w:hanging="360"/>
      </w:pPr>
    </w:lvl>
    <w:lvl w:ilvl="5" w:tplc="08F28DC8">
      <w:start w:val="1"/>
      <w:numFmt w:val="lowerRoman"/>
      <w:lvlText w:val="%6."/>
      <w:lvlJc w:val="right"/>
      <w:pPr>
        <w:ind w:left="4680" w:hanging="180"/>
      </w:pPr>
    </w:lvl>
    <w:lvl w:ilvl="6" w:tplc="D38897B2">
      <w:start w:val="1"/>
      <w:numFmt w:val="decimal"/>
      <w:lvlText w:val="%7."/>
      <w:lvlJc w:val="left"/>
      <w:pPr>
        <w:ind w:left="5400" w:hanging="360"/>
      </w:pPr>
    </w:lvl>
    <w:lvl w:ilvl="7" w:tplc="14289BAE">
      <w:start w:val="1"/>
      <w:numFmt w:val="lowerLetter"/>
      <w:lvlText w:val="%8."/>
      <w:lvlJc w:val="left"/>
      <w:pPr>
        <w:ind w:left="6120" w:hanging="360"/>
      </w:pPr>
    </w:lvl>
    <w:lvl w:ilvl="8" w:tplc="F002187C">
      <w:start w:val="1"/>
      <w:numFmt w:val="lowerRoman"/>
      <w:lvlText w:val="%9."/>
      <w:lvlJc w:val="right"/>
      <w:pPr>
        <w:ind w:left="6840" w:hanging="180"/>
      </w:pPr>
    </w:lvl>
  </w:abstractNum>
  <w:abstractNum w:abstractNumId="15" w15:restartNumberingAfterBreak="0">
    <w:nsid w:val="78454A15"/>
    <w:multiLevelType w:val="hybridMultilevel"/>
    <w:tmpl w:val="FFFFFFFF"/>
    <w:lvl w:ilvl="0" w:tplc="C8B42E7E">
      <w:start w:val="1"/>
      <w:numFmt w:val="decimal"/>
      <w:lvlText w:val="%1."/>
      <w:lvlJc w:val="left"/>
      <w:pPr>
        <w:ind w:left="720" w:hanging="360"/>
      </w:pPr>
    </w:lvl>
    <w:lvl w:ilvl="1" w:tplc="F628FDDC">
      <w:start w:val="1"/>
      <w:numFmt w:val="lowerLetter"/>
      <w:lvlText w:val="%2."/>
      <w:lvlJc w:val="left"/>
      <w:pPr>
        <w:ind w:left="1440" w:hanging="360"/>
      </w:pPr>
    </w:lvl>
    <w:lvl w:ilvl="2" w:tplc="87B480E8">
      <w:start w:val="1"/>
      <w:numFmt w:val="lowerRoman"/>
      <w:lvlText w:val="%3."/>
      <w:lvlJc w:val="right"/>
      <w:pPr>
        <w:ind w:left="2160" w:hanging="180"/>
      </w:pPr>
    </w:lvl>
    <w:lvl w:ilvl="3" w:tplc="C6FE809A">
      <w:start w:val="1"/>
      <w:numFmt w:val="decimal"/>
      <w:lvlText w:val="%4."/>
      <w:lvlJc w:val="left"/>
      <w:pPr>
        <w:ind w:left="2880" w:hanging="360"/>
      </w:pPr>
    </w:lvl>
    <w:lvl w:ilvl="4" w:tplc="10168BB4">
      <w:start w:val="1"/>
      <w:numFmt w:val="lowerLetter"/>
      <w:lvlText w:val="%5."/>
      <w:lvlJc w:val="left"/>
      <w:pPr>
        <w:ind w:left="3600" w:hanging="360"/>
      </w:pPr>
    </w:lvl>
    <w:lvl w:ilvl="5" w:tplc="DFE264DC">
      <w:start w:val="1"/>
      <w:numFmt w:val="lowerRoman"/>
      <w:lvlText w:val="%6."/>
      <w:lvlJc w:val="right"/>
      <w:pPr>
        <w:ind w:left="4320" w:hanging="180"/>
      </w:pPr>
    </w:lvl>
    <w:lvl w:ilvl="6" w:tplc="BB706E86">
      <w:start w:val="1"/>
      <w:numFmt w:val="decimal"/>
      <w:lvlText w:val="%7."/>
      <w:lvlJc w:val="left"/>
      <w:pPr>
        <w:ind w:left="5040" w:hanging="360"/>
      </w:pPr>
    </w:lvl>
    <w:lvl w:ilvl="7" w:tplc="70E8CD3C">
      <w:start w:val="1"/>
      <w:numFmt w:val="lowerLetter"/>
      <w:lvlText w:val="%8."/>
      <w:lvlJc w:val="left"/>
      <w:pPr>
        <w:ind w:left="5760" w:hanging="360"/>
      </w:pPr>
    </w:lvl>
    <w:lvl w:ilvl="8" w:tplc="2F2292C8">
      <w:start w:val="1"/>
      <w:numFmt w:val="lowerRoman"/>
      <w:lvlText w:val="%9."/>
      <w:lvlJc w:val="right"/>
      <w:pPr>
        <w:ind w:left="6480" w:hanging="180"/>
      </w:pPr>
    </w:lvl>
  </w:abstractNum>
  <w:abstractNum w:abstractNumId="16" w15:restartNumberingAfterBreak="0">
    <w:nsid w:val="7E126553"/>
    <w:multiLevelType w:val="multilevel"/>
    <w:tmpl w:val="6C9C27F0"/>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7" w15:restartNumberingAfterBreak="0">
    <w:nsid w:val="7EEC78E7"/>
    <w:multiLevelType w:val="hybridMultilevel"/>
    <w:tmpl w:val="8724D554"/>
    <w:lvl w:ilvl="0" w:tplc="89620C22">
      <w:start w:val="1"/>
      <w:numFmt w:val="decimal"/>
      <w:lvlText w:val="%1."/>
      <w:lvlJc w:val="left"/>
      <w:pPr>
        <w:ind w:left="1080" w:hanging="360"/>
      </w:pPr>
    </w:lvl>
    <w:lvl w:ilvl="1" w:tplc="B94E72FA">
      <w:start w:val="1"/>
      <w:numFmt w:val="lowerLetter"/>
      <w:lvlText w:val="%2."/>
      <w:lvlJc w:val="left"/>
      <w:pPr>
        <w:ind w:left="1800" w:hanging="360"/>
      </w:pPr>
    </w:lvl>
    <w:lvl w:ilvl="2" w:tplc="5C14DD2C" w:tentative="1">
      <w:start w:val="1"/>
      <w:numFmt w:val="lowerRoman"/>
      <w:lvlText w:val="%3."/>
      <w:lvlJc w:val="right"/>
      <w:pPr>
        <w:ind w:left="2520" w:hanging="180"/>
      </w:pPr>
    </w:lvl>
    <w:lvl w:ilvl="3" w:tplc="5ABEA214" w:tentative="1">
      <w:start w:val="1"/>
      <w:numFmt w:val="decimal"/>
      <w:lvlText w:val="%4."/>
      <w:lvlJc w:val="left"/>
      <w:pPr>
        <w:ind w:left="3240" w:hanging="360"/>
      </w:pPr>
    </w:lvl>
    <w:lvl w:ilvl="4" w:tplc="54F6ED8E" w:tentative="1">
      <w:start w:val="1"/>
      <w:numFmt w:val="lowerLetter"/>
      <w:lvlText w:val="%5."/>
      <w:lvlJc w:val="left"/>
      <w:pPr>
        <w:ind w:left="3960" w:hanging="360"/>
      </w:pPr>
    </w:lvl>
    <w:lvl w:ilvl="5" w:tplc="EDC09458" w:tentative="1">
      <w:start w:val="1"/>
      <w:numFmt w:val="lowerRoman"/>
      <w:lvlText w:val="%6."/>
      <w:lvlJc w:val="right"/>
      <w:pPr>
        <w:ind w:left="4680" w:hanging="180"/>
      </w:pPr>
    </w:lvl>
    <w:lvl w:ilvl="6" w:tplc="5A40A69A" w:tentative="1">
      <w:start w:val="1"/>
      <w:numFmt w:val="decimal"/>
      <w:lvlText w:val="%7."/>
      <w:lvlJc w:val="left"/>
      <w:pPr>
        <w:ind w:left="5400" w:hanging="360"/>
      </w:pPr>
    </w:lvl>
    <w:lvl w:ilvl="7" w:tplc="0C6838BE" w:tentative="1">
      <w:start w:val="1"/>
      <w:numFmt w:val="lowerLetter"/>
      <w:lvlText w:val="%8."/>
      <w:lvlJc w:val="left"/>
      <w:pPr>
        <w:ind w:left="6120" w:hanging="360"/>
      </w:pPr>
    </w:lvl>
    <w:lvl w:ilvl="8" w:tplc="548E2BBC" w:tentative="1">
      <w:start w:val="1"/>
      <w:numFmt w:val="lowerRoman"/>
      <w:lvlText w:val="%9."/>
      <w:lvlJc w:val="right"/>
      <w:pPr>
        <w:ind w:left="6840" w:hanging="180"/>
      </w:pPr>
    </w:lvl>
  </w:abstractNum>
  <w:num w:numId="19">
    <w:abstractNumId w:val="18"/>
  </w:num>
  <w:num w:numId="1" w16cid:durableId="1053114256">
    <w:abstractNumId w:val="6"/>
  </w:num>
  <w:num w:numId="2" w16cid:durableId="111025451">
    <w:abstractNumId w:val="15"/>
  </w:num>
  <w:num w:numId="3" w16cid:durableId="1227033667">
    <w:abstractNumId w:val="9"/>
  </w:num>
  <w:num w:numId="4" w16cid:durableId="1312518277">
    <w:abstractNumId w:val="7"/>
  </w:num>
  <w:num w:numId="5" w16cid:durableId="1327829588">
    <w:abstractNumId w:val="12"/>
  </w:num>
  <w:num w:numId="6" w16cid:durableId="1435401374">
    <w:abstractNumId w:val="0"/>
  </w:num>
  <w:num w:numId="7" w16cid:durableId="1471753861">
    <w:abstractNumId w:val="5"/>
  </w:num>
  <w:num w:numId="8" w16cid:durableId="1483156001">
    <w:abstractNumId w:val="2"/>
  </w:num>
  <w:num w:numId="9" w16cid:durableId="1577320616">
    <w:abstractNumId w:val="16"/>
  </w:num>
  <w:num w:numId="10" w16cid:durableId="2103720815">
    <w:abstractNumId w:val="13"/>
  </w:num>
  <w:num w:numId="11" w16cid:durableId="388967492">
    <w:abstractNumId w:val="10"/>
  </w:num>
  <w:num w:numId="12" w16cid:durableId="437061655">
    <w:abstractNumId w:val="17"/>
  </w:num>
  <w:num w:numId="13" w16cid:durableId="463161410">
    <w:abstractNumId w:val="11"/>
  </w:num>
  <w:num w:numId="14" w16cid:durableId="70472784">
    <w:abstractNumId w:val="4"/>
  </w:num>
  <w:num w:numId="15" w16cid:durableId="80807310">
    <w:abstractNumId w:val="1"/>
  </w:num>
  <w:num w:numId="16" w16cid:durableId="884175401">
    <w:abstractNumId w:val="14"/>
  </w:num>
  <w:num w:numId="17" w16cid:durableId="886332113">
    <w:abstractNumId w:val="8"/>
  </w:num>
  <w:num w:numId="18" w16cid:durableId="91732159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bordersDoNotSurroundHeader/>
  <w:bordersDoNotSurroundFooter/>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1066D"/>
    <w:rsid w:val="000305B0"/>
    <w:rsid w:val="000305BA"/>
    <w:rsid w:val="00035370"/>
    <w:rsid w:val="0004181B"/>
    <w:rsid w:val="00041B21"/>
    <w:rsid w:val="000429A9"/>
    <w:rsid w:val="00042A96"/>
    <w:rsid w:val="0004345E"/>
    <w:rsid w:val="00044748"/>
    <w:rsid w:val="0006451C"/>
    <w:rsid w:val="000656F6"/>
    <w:rsid w:val="000766BF"/>
    <w:rsid w:val="000775B6"/>
    <w:rsid w:val="0008296D"/>
    <w:rsid w:val="00085857"/>
    <w:rsid w:val="00086762"/>
    <w:rsid w:val="00087F87"/>
    <w:rsid w:val="00090CB0"/>
    <w:rsid w:val="000A0DBB"/>
    <w:rsid w:val="000A4032"/>
    <w:rsid w:val="000A4868"/>
    <w:rsid w:val="000B120B"/>
    <w:rsid w:val="000C088F"/>
    <w:rsid w:val="000D00B5"/>
    <w:rsid w:val="000D1268"/>
    <w:rsid w:val="000D1B09"/>
    <w:rsid w:val="000E0806"/>
    <w:rsid w:val="000E1A26"/>
    <w:rsid w:val="000E6822"/>
    <w:rsid w:val="000E764B"/>
    <w:rsid w:val="000F16C8"/>
    <w:rsid w:val="000F1C94"/>
    <w:rsid w:val="000F2D82"/>
    <w:rsid w:val="00102FE9"/>
    <w:rsid w:val="00104346"/>
    <w:rsid w:val="00105FC9"/>
    <w:rsid w:val="00107BB3"/>
    <w:rsid w:val="0011011F"/>
    <w:rsid w:val="001130DB"/>
    <w:rsid w:val="0011574E"/>
    <w:rsid w:val="00116AD0"/>
    <w:rsid w:val="00116C0F"/>
    <w:rsid w:val="0012308C"/>
    <w:rsid w:val="00135238"/>
    <w:rsid w:val="00135F21"/>
    <w:rsid w:val="0014260C"/>
    <w:rsid w:val="0014311A"/>
    <w:rsid w:val="00151B21"/>
    <w:rsid w:val="00151DD6"/>
    <w:rsid w:val="00156C21"/>
    <w:rsid w:val="00157BC4"/>
    <w:rsid w:val="001671C5"/>
    <w:rsid w:val="00171A77"/>
    <w:rsid w:val="0017250F"/>
    <w:rsid w:val="00173091"/>
    <w:rsid w:val="00175CEF"/>
    <w:rsid w:val="00176886"/>
    <w:rsid w:val="00176EA3"/>
    <w:rsid w:val="001845C3"/>
    <w:rsid w:val="0018539F"/>
    <w:rsid w:val="0018CC9E"/>
    <w:rsid w:val="00196EAC"/>
    <w:rsid w:val="001A2B3E"/>
    <w:rsid w:val="001A5BC2"/>
    <w:rsid w:val="001B028D"/>
    <w:rsid w:val="001B1BCE"/>
    <w:rsid w:val="001B62B8"/>
    <w:rsid w:val="001B7BAD"/>
    <w:rsid w:val="001C5F89"/>
    <w:rsid w:val="001C7139"/>
    <w:rsid w:val="001D66F1"/>
    <w:rsid w:val="001E02D7"/>
    <w:rsid w:val="001E09F5"/>
    <w:rsid w:val="001E32E8"/>
    <w:rsid w:val="001F31C0"/>
    <w:rsid w:val="001F3FDB"/>
    <w:rsid w:val="001F4680"/>
    <w:rsid w:val="001F67F2"/>
    <w:rsid w:val="001F6D94"/>
    <w:rsid w:val="0020009F"/>
    <w:rsid w:val="0020111A"/>
    <w:rsid w:val="00204829"/>
    <w:rsid w:val="00212DFC"/>
    <w:rsid w:val="00214C72"/>
    <w:rsid w:val="002151C2"/>
    <w:rsid w:val="00221744"/>
    <w:rsid w:val="00221870"/>
    <w:rsid w:val="002223D2"/>
    <w:rsid w:val="00226194"/>
    <w:rsid w:val="00230598"/>
    <w:rsid w:val="00230755"/>
    <w:rsid w:val="00232A48"/>
    <w:rsid w:val="002347C1"/>
    <w:rsid w:val="00237222"/>
    <w:rsid w:val="0024050C"/>
    <w:rsid w:val="002422F1"/>
    <w:rsid w:val="00247FB1"/>
    <w:rsid w:val="00250606"/>
    <w:rsid w:val="00250927"/>
    <w:rsid w:val="002516F5"/>
    <w:rsid w:val="00256AD2"/>
    <w:rsid w:val="002573E9"/>
    <w:rsid w:val="002620E7"/>
    <w:rsid w:val="002641BC"/>
    <w:rsid w:val="002715AB"/>
    <w:rsid w:val="0027341A"/>
    <w:rsid w:val="00273662"/>
    <w:rsid w:val="00275317"/>
    <w:rsid w:val="00277110"/>
    <w:rsid w:val="00281783"/>
    <w:rsid w:val="00284B78"/>
    <w:rsid w:val="00295C35"/>
    <w:rsid w:val="002C6B0F"/>
    <w:rsid w:val="002D4AC6"/>
    <w:rsid w:val="002D6530"/>
    <w:rsid w:val="002E0083"/>
    <w:rsid w:val="002E0279"/>
    <w:rsid w:val="002E0B0A"/>
    <w:rsid w:val="002E21AD"/>
    <w:rsid w:val="002E4A7B"/>
    <w:rsid w:val="002E572E"/>
    <w:rsid w:val="002E5DD6"/>
    <w:rsid w:val="002F07C3"/>
    <w:rsid w:val="002F2183"/>
    <w:rsid w:val="002F3B69"/>
    <w:rsid w:val="002F493C"/>
    <w:rsid w:val="003117AE"/>
    <w:rsid w:val="00313810"/>
    <w:rsid w:val="00314837"/>
    <w:rsid w:val="00316A31"/>
    <w:rsid w:val="00316FCA"/>
    <w:rsid w:val="003256CA"/>
    <w:rsid w:val="00327CD7"/>
    <w:rsid w:val="00332B47"/>
    <w:rsid w:val="00337D09"/>
    <w:rsid w:val="00342E54"/>
    <w:rsid w:val="00346094"/>
    <w:rsid w:val="00352714"/>
    <w:rsid w:val="00354028"/>
    <w:rsid w:val="00361AD1"/>
    <w:rsid w:val="00364A90"/>
    <w:rsid w:val="00365ECE"/>
    <w:rsid w:val="00373E24"/>
    <w:rsid w:val="0037662A"/>
    <w:rsid w:val="00382C10"/>
    <w:rsid w:val="00382EDE"/>
    <w:rsid w:val="0038398A"/>
    <w:rsid w:val="003A0B19"/>
    <w:rsid w:val="003A1446"/>
    <w:rsid w:val="003A281B"/>
    <w:rsid w:val="003A44E4"/>
    <w:rsid w:val="003A4656"/>
    <w:rsid w:val="003A53EB"/>
    <w:rsid w:val="003A7159"/>
    <w:rsid w:val="003B097A"/>
    <w:rsid w:val="003B2A7A"/>
    <w:rsid w:val="003B3C2C"/>
    <w:rsid w:val="003C46D1"/>
    <w:rsid w:val="003D3377"/>
    <w:rsid w:val="003D4AC8"/>
    <w:rsid w:val="003D6A6E"/>
    <w:rsid w:val="003D7AA1"/>
    <w:rsid w:val="003E3362"/>
    <w:rsid w:val="003E461B"/>
    <w:rsid w:val="003E495E"/>
    <w:rsid w:val="00401187"/>
    <w:rsid w:val="00404151"/>
    <w:rsid w:val="00406579"/>
    <w:rsid w:val="004106DF"/>
    <w:rsid w:val="00414BB8"/>
    <w:rsid w:val="0041531B"/>
    <w:rsid w:val="00416FAC"/>
    <w:rsid w:val="00421044"/>
    <w:rsid w:val="00437BA7"/>
    <w:rsid w:val="004437E5"/>
    <w:rsid w:val="00443FF9"/>
    <w:rsid w:val="00444EA7"/>
    <w:rsid w:val="00447C24"/>
    <w:rsid w:val="00452CE3"/>
    <w:rsid w:val="00455168"/>
    <w:rsid w:val="0045713F"/>
    <w:rsid w:val="00457C4B"/>
    <w:rsid w:val="00460102"/>
    <w:rsid w:val="00472B0E"/>
    <w:rsid w:val="00473347"/>
    <w:rsid w:val="004758B9"/>
    <w:rsid w:val="004772CE"/>
    <w:rsid w:val="004807DC"/>
    <w:rsid w:val="004838AE"/>
    <w:rsid w:val="0049065C"/>
    <w:rsid w:val="00496EA6"/>
    <w:rsid w:val="0049722A"/>
    <w:rsid w:val="00497403"/>
    <w:rsid w:val="004A2243"/>
    <w:rsid w:val="004B01D8"/>
    <w:rsid w:val="004B26F0"/>
    <w:rsid w:val="004B3DF7"/>
    <w:rsid w:val="004B5432"/>
    <w:rsid w:val="004B5607"/>
    <w:rsid w:val="004C6363"/>
    <w:rsid w:val="004C6699"/>
    <w:rsid w:val="004C6C2D"/>
    <w:rsid w:val="004C7F52"/>
    <w:rsid w:val="004D4BF4"/>
    <w:rsid w:val="004E2016"/>
    <w:rsid w:val="004E2B13"/>
    <w:rsid w:val="004E49DC"/>
    <w:rsid w:val="004F0635"/>
    <w:rsid w:val="004F1F8F"/>
    <w:rsid w:val="004F3C41"/>
    <w:rsid w:val="004F56DC"/>
    <w:rsid w:val="004F66FF"/>
    <w:rsid w:val="004F6B67"/>
    <w:rsid w:val="00504CA6"/>
    <w:rsid w:val="005052A3"/>
    <w:rsid w:val="00505435"/>
    <w:rsid w:val="00506474"/>
    <w:rsid w:val="00506CA7"/>
    <w:rsid w:val="005070BE"/>
    <w:rsid w:val="00507A54"/>
    <w:rsid w:val="005124E9"/>
    <w:rsid w:val="005134C4"/>
    <w:rsid w:val="00513F1D"/>
    <w:rsid w:val="005152F1"/>
    <w:rsid w:val="00525874"/>
    <w:rsid w:val="00527C37"/>
    <w:rsid w:val="00532898"/>
    <w:rsid w:val="005406BE"/>
    <w:rsid w:val="00540DE6"/>
    <w:rsid w:val="0054185A"/>
    <w:rsid w:val="005448E0"/>
    <w:rsid w:val="00546FCA"/>
    <w:rsid w:val="00551557"/>
    <w:rsid w:val="005623E6"/>
    <w:rsid w:val="00567981"/>
    <w:rsid w:val="00570E15"/>
    <w:rsid w:val="00571744"/>
    <w:rsid w:val="00573E6C"/>
    <w:rsid w:val="00577B9E"/>
    <w:rsid w:val="00581134"/>
    <w:rsid w:val="0058167B"/>
    <w:rsid w:val="00587C8C"/>
    <w:rsid w:val="005938E0"/>
    <w:rsid w:val="00594B72"/>
    <w:rsid w:val="0059521D"/>
    <w:rsid w:val="00595AA3"/>
    <w:rsid w:val="0059759F"/>
    <w:rsid w:val="005A3A6D"/>
    <w:rsid w:val="005B0343"/>
    <w:rsid w:val="005B191D"/>
    <w:rsid w:val="005B6862"/>
    <w:rsid w:val="005C16D0"/>
    <w:rsid w:val="005C4FB1"/>
    <w:rsid w:val="005C5E71"/>
    <w:rsid w:val="005E4CFD"/>
    <w:rsid w:val="005E533F"/>
    <w:rsid w:val="005E6673"/>
    <w:rsid w:val="005F3E3A"/>
    <w:rsid w:val="005F3EDF"/>
    <w:rsid w:val="005F48BD"/>
    <w:rsid w:val="0060134D"/>
    <w:rsid w:val="00602AC6"/>
    <w:rsid w:val="00603C89"/>
    <w:rsid w:val="0060450D"/>
    <w:rsid w:val="00605682"/>
    <w:rsid w:val="00607368"/>
    <w:rsid w:val="00612068"/>
    <w:rsid w:val="0061299A"/>
    <w:rsid w:val="00615BCD"/>
    <w:rsid w:val="00617242"/>
    <w:rsid w:val="00622C98"/>
    <w:rsid w:val="00623041"/>
    <w:rsid w:val="00624D21"/>
    <w:rsid w:val="006274B6"/>
    <w:rsid w:val="00631189"/>
    <w:rsid w:val="006321F0"/>
    <w:rsid w:val="00632FBC"/>
    <w:rsid w:val="00633FB0"/>
    <w:rsid w:val="00636223"/>
    <w:rsid w:val="00651A83"/>
    <w:rsid w:val="00655492"/>
    <w:rsid w:val="00662985"/>
    <w:rsid w:val="00662ED9"/>
    <w:rsid w:val="00664E6E"/>
    <w:rsid w:val="00666693"/>
    <w:rsid w:val="00667D1F"/>
    <w:rsid w:val="00670A44"/>
    <w:rsid w:val="006827AD"/>
    <w:rsid w:val="00682E23"/>
    <w:rsid w:val="00690D56"/>
    <w:rsid w:val="006A09E0"/>
    <w:rsid w:val="006A0AF0"/>
    <w:rsid w:val="006A2461"/>
    <w:rsid w:val="006A273C"/>
    <w:rsid w:val="006A45DB"/>
    <w:rsid w:val="006A553C"/>
    <w:rsid w:val="006A6C24"/>
    <w:rsid w:val="006B00A8"/>
    <w:rsid w:val="006B1E66"/>
    <w:rsid w:val="006B424D"/>
    <w:rsid w:val="006B4CAA"/>
    <w:rsid w:val="006C0F05"/>
    <w:rsid w:val="006C2671"/>
    <w:rsid w:val="006D183E"/>
    <w:rsid w:val="006D235B"/>
    <w:rsid w:val="006D3C53"/>
    <w:rsid w:val="006D55F6"/>
    <w:rsid w:val="006D5BD0"/>
    <w:rsid w:val="006D6FA5"/>
    <w:rsid w:val="006E449D"/>
    <w:rsid w:val="006E75E6"/>
    <w:rsid w:val="006F1744"/>
    <w:rsid w:val="006F4E13"/>
    <w:rsid w:val="00700607"/>
    <w:rsid w:val="0070157B"/>
    <w:rsid w:val="00701B1B"/>
    <w:rsid w:val="0070569B"/>
    <w:rsid w:val="00713425"/>
    <w:rsid w:val="007164CB"/>
    <w:rsid w:val="007171E8"/>
    <w:rsid w:val="00717A50"/>
    <w:rsid w:val="00722053"/>
    <w:rsid w:val="0072347A"/>
    <w:rsid w:val="00730890"/>
    <w:rsid w:val="00730DE6"/>
    <w:rsid w:val="00736BAC"/>
    <w:rsid w:val="00737D3E"/>
    <w:rsid w:val="00742C13"/>
    <w:rsid w:val="00743B5B"/>
    <w:rsid w:val="00752872"/>
    <w:rsid w:val="007548F9"/>
    <w:rsid w:val="00754D1E"/>
    <w:rsid w:val="00755BB9"/>
    <w:rsid w:val="00757867"/>
    <w:rsid w:val="00760ED6"/>
    <w:rsid w:val="00782C69"/>
    <w:rsid w:val="00784ECF"/>
    <w:rsid w:val="00785D4D"/>
    <w:rsid w:val="0079406D"/>
    <w:rsid w:val="007A0586"/>
    <w:rsid w:val="007A1E20"/>
    <w:rsid w:val="007A3C80"/>
    <w:rsid w:val="007A4CF6"/>
    <w:rsid w:val="007A5707"/>
    <w:rsid w:val="007B2A00"/>
    <w:rsid w:val="007B3A29"/>
    <w:rsid w:val="007C24B1"/>
    <w:rsid w:val="007C259B"/>
    <w:rsid w:val="007C5C9B"/>
    <w:rsid w:val="007C7E53"/>
    <w:rsid w:val="007D06A5"/>
    <w:rsid w:val="007D12A0"/>
    <w:rsid w:val="007D60FE"/>
    <w:rsid w:val="007D6C11"/>
    <w:rsid w:val="007E0D21"/>
    <w:rsid w:val="007E2BAB"/>
    <w:rsid w:val="007E39B2"/>
    <w:rsid w:val="007E5616"/>
    <w:rsid w:val="007F01CA"/>
    <w:rsid w:val="007F2510"/>
    <w:rsid w:val="007F4D6E"/>
    <w:rsid w:val="007F7940"/>
    <w:rsid w:val="00805C5D"/>
    <w:rsid w:val="00811DFC"/>
    <w:rsid w:val="008132D9"/>
    <w:rsid w:val="0081460F"/>
    <w:rsid w:val="008154DF"/>
    <w:rsid w:val="008167BE"/>
    <w:rsid w:val="00817FEB"/>
    <w:rsid w:val="00825996"/>
    <w:rsid w:val="00831ECC"/>
    <w:rsid w:val="00832E69"/>
    <w:rsid w:val="00832F43"/>
    <w:rsid w:val="0083381E"/>
    <w:rsid w:val="00845A2D"/>
    <w:rsid w:val="00847DB1"/>
    <w:rsid w:val="0085382B"/>
    <w:rsid w:val="008545CA"/>
    <w:rsid w:val="00857C2E"/>
    <w:rsid w:val="00860544"/>
    <w:rsid w:val="0086243C"/>
    <w:rsid w:val="00865EDF"/>
    <w:rsid w:val="00866EE0"/>
    <w:rsid w:val="00867249"/>
    <w:rsid w:val="00875130"/>
    <w:rsid w:val="008777FC"/>
    <w:rsid w:val="00881C90"/>
    <w:rsid w:val="00886FEA"/>
    <w:rsid w:val="00890EA8"/>
    <w:rsid w:val="008922F7"/>
    <w:rsid w:val="0089306B"/>
    <w:rsid w:val="00895763"/>
    <w:rsid w:val="00896E85"/>
    <w:rsid w:val="008A089C"/>
    <w:rsid w:val="008A1F0A"/>
    <w:rsid w:val="008A3338"/>
    <w:rsid w:val="008A779F"/>
    <w:rsid w:val="008B0B69"/>
    <w:rsid w:val="008B1100"/>
    <w:rsid w:val="008B2B8F"/>
    <w:rsid w:val="008B4F06"/>
    <w:rsid w:val="008B7F86"/>
    <w:rsid w:val="008C36C4"/>
    <w:rsid w:val="008C5913"/>
    <w:rsid w:val="008C613F"/>
    <w:rsid w:val="008C6396"/>
    <w:rsid w:val="008D014E"/>
    <w:rsid w:val="008D2D6C"/>
    <w:rsid w:val="008D39B4"/>
    <w:rsid w:val="008D5325"/>
    <w:rsid w:val="008D6C46"/>
    <w:rsid w:val="008E3B0D"/>
    <w:rsid w:val="008E4384"/>
    <w:rsid w:val="008E6C55"/>
    <w:rsid w:val="008E7BB6"/>
    <w:rsid w:val="008F70D9"/>
    <w:rsid w:val="009000DA"/>
    <w:rsid w:val="0090035B"/>
    <w:rsid w:val="00901A3A"/>
    <w:rsid w:val="00906BCE"/>
    <w:rsid w:val="00907486"/>
    <w:rsid w:val="0090762F"/>
    <w:rsid w:val="00907FD2"/>
    <w:rsid w:val="009136C9"/>
    <w:rsid w:val="009137A6"/>
    <w:rsid w:val="0091711E"/>
    <w:rsid w:val="00926E56"/>
    <w:rsid w:val="00927F76"/>
    <w:rsid w:val="0093004F"/>
    <w:rsid w:val="009324A6"/>
    <w:rsid w:val="0094263F"/>
    <w:rsid w:val="00942662"/>
    <w:rsid w:val="009475D8"/>
    <w:rsid w:val="009501D4"/>
    <w:rsid w:val="00950883"/>
    <w:rsid w:val="00950FB3"/>
    <w:rsid w:val="00960DFD"/>
    <w:rsid w:val="0096434B"/>
    <w:rsid w:val="0096459D"/>
    <w:rsid w:val="00965512"/>
    <w:rsid w:val="0096596A"/>
    <w:rsid w:val="00974889"/>
    <w:rsid w:val="00975166"/>
    <w:rsid w:val="00987237"/>
    <w:rsid w:val="00992B7E"/>
    <w:rsid w:val="00992CE5"/>
    <w:rsid w:val="00996CE4"/>
    <w:rsid w:val="009A3347"/>
    <w:rsid w:val="009A3D9C"/>
    <w:rsid w:val="009A4DBD"/>
    <w:rsid w:val="009A73D8"/>
    <w:rsid w:val="009B13D4"/>
    <w:rsid w:val="009B60BC"/>
    <w:rsid w:val="009C2EF4"/>
    <w:rsid w:val="009C5147"/>
    <w:rsid w:val="009D4D35"/>
    <w:rsid w:val="009D6594"/>
    <w:rsid w:val="009E1A8D"/>
    <w:rsid w:val="009E31E8"/>
    <w:rsid w:val="009E3C98"/>
    <w:rsid w:val="009F7321"/>
    <w:rsid w:val="00A013EF"/>
    <w:rsid w:val="00A03BBC"/>
    <w:rsid w:val="00A1270E"/>
    <w:rsid w:val="00A14A23"/>
    <w:rsid w:val="00A278F5"/>
    <w:rsid w:val="00A33749"/>
    <w:rsid w:val="00A43ECA"/>
    <w:rsid w:val="00A448FF"/>
    <w:rsid w:val="00A503FD"/>
    <w:rsid w:val="00A540AA"/>
    <w:rsid w:val="00A56CA5"/>
    <w:rsid w:val="00A57415"/>
    <w:rsid w:val="00A60BD6"/>
    <w:rsid w:val="00A66098"/>
    <w:rsid w:val="00A67377"/>
    <w:rsid w:val="00A73C9B"/>
    <w:rsid w:val="00A74942"/>
    <w:rsid w:val="00A75D09"/>
    <w:rsid w:val="00A77A77"/>
    <w:rsid w:val="00A77ED5"/>
    <w:rsid w:val="00A8110F"/>
    <w:rsid w:val="00A81729"/>
    <w:rsid w:val="00A85B13"/>
    <w:rsid w:val="00A86154"/>
    <w:rsid w:val="00A93C95"/>
    <w:rsid w:val="00A944B5"/>
    <w:rsid w:val="00A94FE7"/>
    <w:rsid w:val="00AA048E"/>
    <w:rsid w:val="00AA0EDF"/>
    <w:rsid w:val="00AA5499"/>
    <w:rsid w:val="00AA7281"/>
    <w:rsid w:val="00AB05F8"/>
    <w:rsid w:val="00AB067C"/>
    <w:rsid w:val="00AC6163"/>
    <w:rsid w:val="00AD1F1E"/>
    <w:rsid w:val="00AD4AB0"/>
    <w:rsid w:val="00AD5BE7"/>
    <w:rsid w:val="00AD5E56"/>
    <w:rsid w:val="00AF30C4"/>
    <w:rsid w:val="00AF4919"/>
    <w:rsid w:val="00AF5FA6"/>
    <w:rsid w:val="00B0250A"/>
    <w:rsid w:val="00B052A0"/>
    <w:rsid w:val="00B05DCB"/>
    <w:rsid w:val="00B06BD5"/>
    <w:rsid w:val="00B1051E"/>
    <w:rsid w:val="00B2310A"/>
    <w:rsid w:val="00B239E7"/>
    <w:rsid w:val="00B30466"/>
    <w:rsid w:val="00B30BE9"/>
    <w:rsid w:val="00B315F3"/>
    <w:rsid w:val="00B32B93"/>
    <w:rsid w:val="00B35DD5"/>
    <w:rsid w:val="00B371B6"/>
    <w:rsid w:val="00B4075E"/>
    <w:rsid w:val="00B41F5F"/>
    <w:rsid w:val="00B441CA"/>
    <w:rsid w:val="00B4782B"/>
    <w:rsid w:val="00B47CCF"/>
    <w:rsid w:val="00B524B8"/>
    <w:rsid w:val="00B53EC9"/>
    <w:rsid w:val="00B549BB"/>
    <w:rsid w:val="00B5527B"/>
    <w:rsid w:val="00B57922"/>
    <w:rsid w:val="00B6189A"/>
    <w:rsid w:val="00B620CB"/>
    <w:rsid w:val="00B748EF"/>
    <w:rsid w:val="00B84150"/>
    <w:rsid w:val="00B8512E"/>
    <w:rsid w:val="00B86CB2"/>
    <w:rsid w:val="00B8700F"/>
    <w:rsid w:val="00B965E0"/>
    <w:rsid w:val="00BA0E43"/>
    <w:rsid w:val="00BA1BFC"/>
    <w:rsid w:val="00BA2327"/>
    <w:rsid w:val="00BA4DDA"/>
    <w:rsid w:val="00BB0B82"/>
    <w:rsid w:val="00BC1193"/>
    <w:rsid w:val="00BC1590"/>
    <w:rsid w:val="00BC5174"/>
    <w:rsid w:val="00BC6D25"/>
    <w:rsid w:val="00BD3452"/>
    <w:rsid w:val="00BD4CD7"/>
    <w:rsid w:val="00BD77A0"/>
    <w:rsid w:val="00BE21C9"/>
    <w:rsid w:val="00BE4AF9"/>
    <w:rsid w:val="00BE7EF3"/>
    <w:rsid w:val="00BF2527"/>
    <w:rsid w:val="00BF3CF7"/>
    <w:rsid w:val="00BF51EE"/>
    <w:rsid w:val="00C02BB9"/>
    <w:rsid w:val="00C0375D"/>
    <w:rsid w:val="00C0773F"/>
    <w:rsid w:val="00C10778"/>
    <w:rsid w:val="00C10F0B"/>
    <w:rsid w:val="00C11583"/>
    <w:rsid w:val="00C1307F"/>
    <w:rsid w:val="00C14526"/>
    <w:rsid w:val="00C16A84"/>
    <w:rsid w:val="00C204A4"/>
    <w:rsid w:val="00C21436"/>
    <w:rsid w:val="00C30DD6"/>
    <w:rsid w:val="00C31551"/>
    <w:rsid w:val="00C4287D"/>
    <w:rsid w:val="00C43D41"/>
    <w:rsid w:val="00C45AA0"/>
    <w:rsid w:val="00C54939"/>
    <w:rsid w:val="00C61417"/>
    <w:rsid w:val="00C658E9"/>
    <w:rsid w:val="00C66588"/>
    <w:rsid w:val="00C7429B"/>
    <w:rsid w:val="00C75E5E"/>
    <w:rsid w:val="00C7648D"/>
    <w:rsid w:val="00C85FE5"/>
    <w:rsid w:val="00C86BBF"/>
    <w:rsid w:val="00C8709C"/>
    <w:rsid w:val="00C942DA"/>
    <w:rsid w:val="00C9659C"/>
    <w:rsid w:val="00CA2EE5"/>
    <w:rsid w:val="00CA5071"/>
    <w:rsid w:val="00CB0132"/>
    <w:rsid w:val="00CB2E36"/>
    <w:rsid w:val="00CB40EC"/>
    <w:rsid w:val="00CC3A81"/>
    <w:rsid w:val="00CC6D10"/>
    <w:rsid w:val="00CD16F7"/>
    <w:rsid w:val="00CD21BE"/>
    <w:rsid w:val="00CD23CB"/>
    <w:rsid w:val="00CD3771"/>
    <w:rsid w:val="00CE6735"/>
    <w:rsid w:val="00CF79C5"/>
    <w:rsid w:val="00D020A9"/>
    <w:rsid w:val="00D02541"/>
    <w:rsid w:val="00D03D46"/>
    <w:rsid w:val="00D11CE0"/>
    <w:rsid w:val="00D12A19"/>
    <w:rsid w:val="00D13546"/>
    <w:rsid w:val="00D1791D"/>
    <w:rsid w:val="00D20A3D"/>
    <w:rsid w:val="00D21EAA"/>
    <w:rsid w:val="00D26147"/>
    <w:rsid w:val="00D337E8"/>
    <w:rsid w:val="00D33E66"/>
    <w:rsid w:val="00D4002A"/>
    <w:rsid w:val="00D40C91"/>
    <w:rsid w:val="00D4152A"/>
    <w:rsid w:val="00D443A5"/>
    <w:rsid w:val="00D479F8"/>
    <w:rsid w:val="00D52D9C"/>
    <w:rsid w:val="00D57A7B"/>
    <w:rsid w:val="00D65786"/>
    <w:rsid w:val="00D725F2"/>
    <w:rsid w:val="00D72FAC"/>
    <w:rsid w:val="00D74E69"/>
    <w:rsid w:val="00D8067F"/>
    <w:rsid w:val="00D83D92"/>
    <w:rsid w:val="00D847F5"/>
    <w:rsid w:val="00D85F3C"/>
    <w:rsid w:val="00D86056"/>
    <w:rsid w:val="00D86A8B"/>
    <w:rsid w:val="00D90769"/>
    <w:rsid w:val="00D91FEA"/>
    <w:rsid w:val="00DA11C5"/>
    <w:rsid w:val="00DA4342"/>
    <w:rsid w:val="00DA5850"/>
    <w:rsid w:val="00DA7E09"/>
    <w:rsid w:val="00DB448A"/>
    <w:rsid w:val="00DB74C5"/>
    <w:rsid w:val="00DC06B2"/>
    <w:rsid w:val="00DC5235"/>
    <w:rsid w:val="00DD15D8"/>
    <w:rsid w:val="00DD2395"/>
    <w:rsid w:val="00DD4E6A"/>
    <w:rsid w:val="00DD747A"/>
    <w:rsid w:val="00DE1930"/>
    <w:rsid w:val="00DE63F0"/>
    <w:rsid w:val="00DE7410"/>
    <w:rsid w:val="00DF1B3C"/>
    <w:rsid w:val="00DF357F"/>
    <w:rsid w:val="00DF49DA"/>
    <w:rsid w:val="00E0471C"/>
    <w:rsid w:val="00E0624E"/>
    <w:rsid w:val="00E142E6"/>
    <w:rsid w:val="00E22748"/>
    <w:rsid w:val="00E2366F"/>
    <w:rsid w:val="00E23C32"/>
    <w:rsid w:val="00E24BC5"/>
    <w:rsid w:val="00E315AA"/>
    <w:rsid w:val="00E3484B"/>
    <w:rsid w:val="00E375BE"/>
    <w:rsid w:val="00E41CCA"/>
    <w:rsid w:val="00E45B1E"/>
    <w:rsid w:val="00E478DB"/>
    <w:rsid w:val="00E51198"/>
    <w:rsid w:val="00E520B1"/>
    <w:rsid w:val="00E52551"/>
    <w:rsid w:val="00E56A82"/>
    <w:rsid w:val="00E577D9"/>
    <w:rsid w:val="00E627F4"/>
    <w:rsid w:val="00E671E8"/>
    <w:rsid w:val="00E73701"/>
    <w:rsid w:val="00E76FC1"/>
    <w:rsid w:val="00E779E1"/>
    <w:rsid w:val="00E8336F"/>
    <w:rsid w:val="00E8424A"/>
    <w:rsid w:val="00E857B2"/>
    <w:rsid w:val="00E943A3"/>
    <w:rsid w:val="00E970F0"/>
    <w:rsid w:val="00EA3FC4"/>
    <w:rsid w:val="00EA4385"/>
    <w:rsid w:val="00EB0435"/>
    <w:rsid w:val="00EB215E"/>
    <w:rsid w:val="00EB43FE"/>
    <w:rsid w:val="00EB6D62"/>
    <w:rsid w:val="00EC04EF"/>
    <w:rsid w:val="00EC106A"/>
    <w:rsid w:val="00EC3BFA"/>
    <w:rsid w:val="00EC4507"/>
    <w:rsid w:val="00ED0CA2"/>
    <w:rsid w:val="00ED5EE1"/>
    <w:rsid w:val="00ED6033"/>
    <w:rsid w:val="00EE4EF9"/>
    <w:rsid w:val="00EE75B9"/>
    <w:rsid w:val="00EF0C60"/>
    <w:rsid w:val="00EF1972"/>
    <w:rsid w:val="00EF654F"/>
    <w:rsid w:val="00F0206E"/>
    <w:rsid w:val="00F02A9A"/>
    <w:rsid w:val="00F05F14"/>
    <w:rsid w:val="00F113BF"/>
    <w:rsid w:val="00F12E84"/>
    <w:rsid w:val="00F12FDB"/>
    <w:rsid w:val="00F13616"/>
    <w:rsid w:val="00F24D9C"/>
    <w:rsid w:val="00F255A2"/>
    <w:rsid w:val="00F305B3"/>
    <w:rsid w:val="00F306FC"/>
    <w:rsid w:val="00F30FE4"/>
    <w:rsid w:val="00F3119D"/>
    <w:rsid w:val="00F317C3"/>
    <w:rsid w:val="00F334A5"/>
    <w:rsid w:val="00F53424"/>
    <w:rsid w:val="00F55B1E"/>
    <w:rsid w:val="00F56614"/>
    <w:rsid w:val="00F60E2B"/>
    <w:rsid w:val="00F61617"/>
    <w:rsid w:val="00F63DCF"/>
    <w:rsid w:val="00F65E7A"/>
    <w:rsid w:val="00F7045A"/>
    <w:rsid w:val="00F75A5B"/>
    <w:rsid w:val="00F76C00"/>
    <w:rsid w:val="00F76C48"/>
    <w:rsid w:val="00F80050"/>
    <w:rsid w:val="00F82F24"/>
    <w:rsid w:val="00F84257"/>
    <w:rsid w:val="00F917C1"/>
    <w:rsid w:val="00F92D5A"/>
    <w:rsid w:val="00FA00F6"/>
    <w:rsid w:val="00FA3EF5"/>
    <w:rsid w:val="00FA45DA"/>
    <w:rsid w:val="00FA62C8"/>
    <w:rsid w:val="00FA7C10"/>
    <w:rsid w:val="00FA7D66"/>
    <w:rsid w:val="00FB0B28"/>
    <w:rsid w:val="00FB19B5"/>
    <w:rsid w:val="00FB5E23"/>
    <w:rsid w:val="00FC06A8"/>
    <w:rsid w:val="00FC61F2"/>
    <w:rsid w:val="00FD1F88"/>
    <w:rsid w:val="00FD39BC"/>
    <w:rsid w:val="00FD5D26"/>
    <w:rsid w:val="00FE1C5A"/>
    <w:rsid w:val="00FE5E58"/>
    <w:rsid w:val="00FE661F"/>
    <w:rsid w:val="00FF0A05"/>
    <w:rsid w:val="00FF397C"/>
    <w:rsid w:val="00FF4E47"/>
    <w:rsid w:val="00FF50CE"/>
    <w:rsid w:val="00FF7A7C"/>
    <w:rsid w:val="00FF7B6A"/>
    <w:rsid w:val="019251EC"/>
    <w:rsid w:val="01A3F616"/>
    <w:rsid w:val="01C96459"/>
    <w:rsid w:val="01F04C01"/>
    <w:rsid w:val="0213E6CE"/>
    <w:rsid w:val="021AE934"/>
    <w:rsid w:val="023E0601"/>
    <w:rsid w:val="028A0F08"/>
    <w:rsid w:val="03090324"/>
    <w:rsid w:val="039C977A"/>
    <w:rsid w:val="04AA4462"/>
    <w:rsid w:val="04AB3AB5"/>
    <w:rsid w:val="04AF126F"/>
    <w:rsid w:val="0522D0ED"/>
    <w:rsid w:val="058FBCFC"/>
    <w:rsid w:val="05FF029E"/>
    <w:rsid w:val="06544F91"/>
    <w:rsid w:val="06F3C10E"/>
    <w:rsid w:val="06F7930A"/>
    <w:rsid w:val="0731FBCD"/>
    <w:rsid w:val="0777934C"/>
    <w:rsid w:val="0798B0AE"/>
    <w:rsid w:val="07A5FA49"/>
    <w:rsid w:val="07BD6E82"/>
    <w:rsid w:val="0803698F"/>
    <w:rsid w:val="085F7BA0"/>
    <w:rsid w:val="08AAA751"/>
    <w:rsid w:val="08CD9D7F"/>
    <w:rsid w:val="08EF7CDB"/>
    <w:rsid w:val="090C110C"/>
    <w:rsid w:val="090FFD6E"/>
    <w:rsid w:val="09A6CDE4"/>
    <w:rsid w:val="09E3448C"/>
    <w:rsid w:val="0A265737"/>
    <w:rsid w:val="0A3EFDA6"/>
    <w:rsid w:val="0C037436"/>
    <w:rsid w:val="0C6FB36B"/>
    <w:rsid w:val="0CE9207F"/>
    <w:rsid w:val="0CEB38C7"/>
    <w:rsid w:val="0E1464E2"/>
    <w:rsid w:val="0E1CF4BD"/>
    <w:rsid w:val="0E264A7A"/>
    <w:rsid w:val="0E478444"/>
    <w:rsid w:val="0EA8AE56"/>
    <w:rsid w:val="0EB20151"/>
    <w:rsid w:val="0EB581E1"/>
    <w:rsid w:val="0FD720A6"/>
    <w:rsid w:val="100BB3E0"/>
    <w:rsid w:val="10AF15A5"/>
    <w:rsid w:val="10C55AE6"/>
    <w:rsid w:val="1115CB74"/>
    <w:rsid w:val="1145B60A"/>
    <w:rsid w:val="11790AB4"/>
    <w:rsid w:val="11BB896A"/>
    <w:rsid w:val="122FEE30"/>
    <w:rsid w:val="1232757E"/>
    <w:rsid w:val="1260D849"/>
    <w:rsid w:val="126F396A"/>
    <w:rsid w:val="12C166ED"/>
    <w:rsid w:val="1354B53D"/>
    <w:rsid w:val="14750B38"/>
    <w:rsid w:val="14D6E6E7"/>
    <w:rsid w:val="16010798"/>
    <w:rsid w:val="1668D8CE"/>
    <w:rsid w:val="167642D2"/>
    <w:rsid w:val="17472425"/>
    <w:rsid w:val="18393BBF"/>
    <w:rsid w:val="192812EA"/>
    <w:rsid w:val="19658BF3"/>
    <w:rsid w:val="1967CFFF"/>
    <w:rsid w:val="19B4AC9B"/>
    <w:rsid w:val="19C932CF"/>
    <w:rsid w:val="1A61610B"/>
    <w:rsid w:val="1A98CFD8"/>
    <w:rsid w:val="1AA26248"/>
    <w:rsid w:val="1C164627"/>
    <w:rsid w:val="1C2E9439"/>
    <w:rsid w:val="1E3F47FE"/>
    <w:rsid w:val="1EA0C2A9"/>
    <w:rsid w:val="1EA12B61"/>
    <w:rsid w:val="1F23019A"/>
    <w:rsid w:val="1F53750C"/>
    <w:rsid w:val="1F62DED5"/>
    <w:rsid w:val="1F7DC2BE"/>
    <w:rsid w:val="2037A1A5"/>
    <w:rsid w:val="2046A80F"/>
    <w:rsid w:val="2050AF14"/>
    <w:rsid w:val="205CC2DC"/>
    <w:rsid w:val="2160141C"/>
    <w:rsid w:val="21AD1BD9"/>
    <w:rsid w:val="21C7694C"/>
    <w:rsid w:val="21FA8EB2"/>
    <w:rsid w:val="221F0BC0"/>
    <w:rsid w:val="224956DB"/>
    <w:rsid w:val="22AD6A42"/>
    <w:rsid w:val="22CE49E6"/>
    <w:rsid w:val="234C066E"/>
    <w:rsid w:val="2397B3B0"/>
    <w:rsid w:val="23A7DF86"/>
    <w:rsid w:val="23CD71E7"/>
    <w:rsid w:val="23DC4786"/>
    <w:rsid w:val="23F24355"/>
    <w:rsid w:val="240359FB"/>
    <w:rsid w:val="24337BAD"/>
    <w:rsid w:val="24619FD1"/>
    <w:rsid w:val="26E11EB9"/>
    <w:rsid w:val="280C8844"/>
    <w:rsid w:val="28159C11"/>
    <w:rsid w:val="28504617"/>
    <w:rsid w:val="28A1B17F"/>
    <w:rsid w:val="28C5EB61"/>
    <w:rsid w:val="28DF80FF"/>
    <w:rsid w:val="29499EFF"/>
    <w:rsid w:val="29D41EFE"/>
    <w:rsid w:val="2A432FF3"/>
    <w:rsid w:val="2A7159F9"/>
    <w:rsid w:val="2A7399EA"/>
    <w:rsid w:val="2AC38799"/>
    <w:rsid w:val="2B4BD477"/>
    <w:rsid w:val="2BB78E4F"/>
    <w:rsid w:val="2BF74B60"/>
    <w:rsid w:val="2C095969"/>
    <w:rsid w:val="2CDB4ACF"/>
    <w:rsid w:val="2E081BFF"/>
    <w:rsid w:val="2E3B3FEA"/>
    <w:rsid w:val="2E4FE9CF"/>
    <w:rsid w:val="2E53D933"/>
    <w:rsid w:val="2EB3C808"/>
    <w:rsid w:val="2EF6A9C3"/>
    <w:rsid w:val="2F2185D1"/>
    <w:rsid w:val="2FF5292C"/>
    <w:rsid w:val="2FF6F307"/>
    <w:rsid w:val="3076AD83"/>
    <w:rsid w:val="310E59C0"/>
    <w:rsid w:val="31A4760C"/>
    <w:rsid w:val="34661FF7"/>
    <w:rsid w:val="3484F028"/>
    <w:rsid w:val="34B2D6C3"/>
    <w:rsid w:val="34E649E3"/>
    <w:rsid w:val="351A3330"/>
    <w:rsid w:val="352E5ACA"/>
    <w:rsid w:val="35C1EC54"/>
    <w:rsid w:val="35E76C97"/>
    <w:rsid w:val="378C65BE"/>
    <w:rsid w:val="3790CAA3"/>
    <w:rsid w:val="37B94C01"/>
    <w:rsid w:val="38DF6527"/>
    <w:rsid w:val="3968D1D2"/>
    <w:rsid w:val="399990AA"/>
    <w:rsid w:val="39D6FDB6"/>
    <w:rsid w:val="39F3E0DB"/>
    <w:rsid w:val="3A5BFFD8"/>
    <w:rsid w:val="3A73D153"/>
    <w:rsid w:val="3A7588EA"/>
    <w:rsid w:val="3AB51C58"/>
    <w:rsid w:val="3AEA5600"/>
    <w:rsid w:val="3B90B441"/>
    <w:rsid w:val="3C937D71"/>
    <w:rsid w:val="3CDE761D"/>
    <w:rsid w:val="3D7EB615"/>
    <w:rsid w:val="3D90EACE"/>
    <w:rsid w:val="3EA3736A"/>
    <w:rsid w:val="3F404E5C"/>
    <w:rsid w:val="3F5B79C6"/>
    <w:rsid w:val="3FCDDB4E"/>
    <w:rsid w:val="3FD88680"/>
    <w:rsid w:val="3FFC48B2"/>
    <w:rsid w:val="408B895F"/>
    <w:rsid w:val="40C56DCC"/>
    <w:rsid w:val="40FEF925"/>
    <w:rsid w:val="4183E0D8"/>
    <w:rsid w:val="423A7F41"/>
    <w:rsid w:val="42B5E5FE"/>
    <w:rsid w:val="436AD15C"/>
    <w:rsid w:val="43FB4A9D"/>
    <w:rsid w:val="4458EEB2"/>
    <w:rsid w:val="44C6D57A"/>
    <w:rsid w:val="44D92C2C"/>
    <w:rsid w:val="4516B829"/>
    <w:rsid w:val="456AEAF0"/>
    <w:rsid w:val="4572E9C2"/>
    <w:rsid w:val="45B98BB7"/>
    <w:rsid w:val="45D7AADC"/>
    <w:rsid w:val="4646F786"/>
    <w:rsid w:val="476348CC"/>
    <w:rsid w:val="47AD4FBB"/>
    <w:rsid w:val="47B3A85C"/>
    <w:rsid w:val="483C4CF6"/>
    <w:rsid w:val="48A583E4"/>
    <w:rsid w:val="48BABFD1"/>
    <w:rsid w:val="48CD5390"/>
    <w:rsid w:val="48F15510"/>
    <w:rsid w:val="4A0D5AC1"/>
    <w:rsid w:val="4A133B13"/>
    <w:rsid w:val="4A1780CC"/>
    <w:rsid w:val="4A1B3810"/>
    <w:rsid w:val="4A753E20"/>
    <w:rsid w:val="4AC8A667"/>
    <w:rsid w:val="4B2F712F"/>
    <w:rsid w:val="4BDCFEEB"/>
    <w:rsid w:val="4C753A4A"/>
    <w:rsid w:val="4CF521FF"/>
    <w:rsid w:val="4D1B9C56"/>
    <w:rsid w:val="4DD41145"/>
    <w:rsid w:val="4E5CA646"/>
    <w:rsid w:val="4EABABDF"/>
    <w:rsid w:val="4F518C84"/>
    <w:rsid w:val="4FACEFE3"/>
    <w:rsid w:val="5000F7B6"/>
    <w:rsid w:val="50145710"/>
    <w:rsid w:val="509E0235"/>
    <w:rsid w:val="50DD75D6"/>
    <w:rsid w:val="516A098E"/>
    <w:rsid w:val="51937148"/>
    <w:rsid w:val="520EC451"/>
    <w:rsid w:val="5266F1F6"/>
    <w:rsid w:val="538AA95D"/>
    <w:rsid w:val="538AB431"/>
    <w:rsid w:val="539509FD"/>
    <w:rsid w:val="53D16513"/>
    <w:rsid w:val="53ED3F29"/>
    <w:rsid w:val="54550446"/>
    <w:rsid w:val="546F1C52"/>
    <w:rsid w:val="54BE836C"/>
    <w:rsid w:val="558FBC69"/>
    <w:rsid w:val="55EEE488"/>
    <w:rsid w:val="562A75FF"/>
    <w:rsid w:val="5714A081"/>
    <w:rsid w:val="57E70AF6"/>
    <w:rsid w:val="57FFFEB2"/>
    <w:rsid w:val="58404CA5"/>
    <w:rsid w:val="5866A9A5"/>
    <w:rsid w:val="586D382A"/>
    <w:rsid w:val="58ADE738"/>
    <w:rsid w:val="58C89C38"/>
    <w:rsid w:val="59B24A63"/>
    <w:rsid w:val="5A350A40"/>
    <w:rsid w:val="5AA3DF99"/>
    <w:rsid w:val="5AD2261F"/>
    <w:rsid w:val="5B56BD12"/>
    <w:rsid w:val="5B8D3206"/>
    <w:rsid w:val="5B93560A"/>
    <w:rsid w:val="5C3B7186"/>
    <w:rsid w:val="5C697143"/>
    <w:rsid w:val="5E29F4A6"/>
    <w:rsid w:val="5E367BA5"/>
    <w:rsid w:val="5E972564"/>
    <w:rsid w:val="5EC9EEF0"/>
    <w:rsid w:val="5F7D2D35"/>
    <w:rsid w:val="60044022"/>
    <w:rsid w:val="603CCB98"/>
    <w:rsid w:val="604ED5D3"/>
    <w:rsid w:val="60603847"/>
    <w:rsid w:val="609C9AB5"/>
    <w:rsid w:val="60A3D218"/>
    <w:rsid w:val="60C3DB03"/>
    <w:rsid w:val="610127D6"/>
    <w:rsid w:val="61717287"/>
    <w:rsid w:val="623A9DBA"/>
    <w:rsid w:val="625C44CA"/>
    <w:rsid w:val="6270F2A1"/>
    <w:rsid w:val="6285243C"/>
    <w:rsid w:val="6339ADCA"/>
    <w:rsid w:val="63C22938"/>
    <w:rsid w:val="63F33EC3"/>
    <w:rsid w:val="64432598"/>
    <w:rsid w:val="64ADF7AE"/>
    <w:rsid w:val="64C34A74"/>
    <w:rsid w:val="6519624A"/>
    <w:rsid w:val="6551741D"/>
    <w:rsid w:val="6620F52E"/>
    <w:rsid w:val="665B20B4"/>
    <w:rsid w:val="670C3051"/>
    <w:rsid w:val="674841FD"/>
    <w:rsid w:val="67A3AB1E"/>
    <w:rsid w:val="68BD51FF"/>
    <w:rsid w:val="68E83E52"/>
    <w:rsid w:val="69D9DF10"/>
    <w:rsid w:val="6A55CEA0"/>
    <w:rsid w:val="6AC83346"/>
    <w:rsid w:val="6ACB1004"/>
    <w:rsid w:val="6B35D0A6"/>
    <w:rsid w:val="6B41890A"/>
    <w:rsid w:val="6CE25C1A"/>
    <w:rsid w:val="6D60AD64"/>
    <w:rsid w:val="6E8A402F"/>
    <w:rsid w:val="6EC8FDC3"/>
    <w:rsid w:val="6EDACAD7"/>
    <w:rsid w:val="6F2170A0"/>
    <w:rsid w:val="6F2A59F6"/>
    <w:rsid w:val="6F5FBADF"/>
    <w:rsid w:val="6F85D966"/>
    <w:rsid w:val="6FF5BB2C"/>
    <w:rsid w:val="70AA22BC"/>
    <w:rsid w:val="72043C8C"/>
    <w:rsid w:val="722CEFC7"/>
    <w:rsid w:val="723702EA"/>
    <w:rsid w:val="724F4475"/>
    <w:rsid w:val="72B3D4F9"/>
    <w:rsid w:val="73034328"/>
    <w:rsid w:val="730D39E9"/>
    <w:rsid w:val="731F4AD5"/>
    <w:rsid w:val="734C45BA"/>
    <w:rsid w:val="73DF4776"/>
    <w:rsid w:val="73EB2A40"/>
    <w:rsid w:val="74A3AE28"/>
    <w:rsid w:val="74D2C561"/>
    <w:rsid w:val="7590543B"/>
    <w:rsid w:val="767BFE3D"/>
    <w:rsid w:val="76F1E3B3"/>
    <w:rsid w:val="77234599"/>
    <w:rsid w:val="7759C6FC"/>
    <w:rsid w:val="7791509B"/>
    <w:rsid w:val="77AACE66"/>
    <w:rsid w:val="77BFAC81"/>
    <w:rsid w:val="77F50D0A"/>
    <w:rsid w:val="782DE39C"/>
    <w:rsid w:val="782DFC27"/>
    <w:rsid w:val="786F383D"/>
    <w:rsid w:val="78E3BC8F"/>
    <w:rsid w:val="7946DEE2"/>
    <w:rsid w:val="798B929E"/>
    <w:rsid w:val="79979BF7"/>
    <w:rsid w:val="79E867E4"/>
    <w:rsid w:val="7A4ED204"/>
    <w:rsid w:val="7A889B23"/>
    <w:rsid w:val="7AEFB89C"/>
    <w:rsid w:val="7BB30006"/>
    <w:rsid w:val="7C697A23"/>
    <w:rsid w:val="7C89C657"/>
    <w:rsid w:val="7D24BD36"/>
    <w:rsid w:val="7E1FE12F"/>
    <w:rsid w:val="7EAC960A"/>
    <w:rsid w:val="7EE202D0"/>
    <w:rsid w:val="7FA67A76"/>
    <w:rsid w:val="7FD1C1F0"/>
    <w:rsid w:val="7FF6F807"/>
    <w:rsid w:val="7FFF71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595812A"/>
  <w14:defaultImageDpi w14:val="0"/>
  <w15:docId w15:val="{E317CBAC-1170-4A62-8822-72F4FE2C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ullcolledu.sharepoint.com/:w:/s/AFC2024/IQDyh-emfWqCTac98sAKB6ctAS11jFuTlVljMSnY1IAMJ2I?e=KZqFox" TargetMode="External" Id="R09659c1abdc24b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44D543075074C8CECB22977734D60" ma:contentTypeVersion="16" ma:contentTypeDescription="Create a new document." ma:contentTypeScope="" ma:versionID="964a89a9827bc202c60229a642a55b2d">
  <xsd:schema xmlns:xsd="http://www.w3.org/2001/XMLSchema" xmlns:xs="http://www.w3.org/2001/XMLSchema" xmlns:p="http://schemas.microsoft.com/office/2006/metadata/properties" xmlns:ns2="50524c67-bd66-4132-bb27-f44e4a5aacba" xmlns:ns3="2862c83a-c52c-4941-88e8-547862cd3497" targetNamespace="http://schemas.microsoft.com/office/2006/metadata/properties" ma:root="true" ma:fieldsID="9de2f511f0859f2d95e8b7d083f31db8" ns2:_="" ns3:_="">
    <xsd:import namespace="50524c67-bd66-4132-bb27-f44e4a5aacba"/>
    <xsd:import namespace="2862c83a-c52c-4941-88e8-547862cd34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24c67-bd66-4132-bb27-f44e4a5aa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62c83a-c52c-4941-88e8-547862cd34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91342-3c15-431c-b2d1-9c7b78285138}" ma:internalName="TaxCatchAll" ma:showField="CatchAllData" ma:web="2862c83a-c52c-4941-88e8-547862cd34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524c67-bd66-4132-bb27-f44e4a5aacba">
      <Terms xmlns="http://schemas.microsoft.com/office/infopath/2007/PartnerControls"/>
    </lcf76f155ced4ddcb4097134ff3c332f>
    <TaxCatchAll xmlns="2862c83a-c52c-4941-88e8-547862cd3497" xsi:nil="true"/>
  </documentManagement>
</p:properties>
</file>

<file path=customXml/itemProps1.xml><?xml version="1.0" encoding="utf-8"?>
<ds:datastoreItem xmlns:ds="http://schemas.openxmlformats.org/officeDocument/2006/customXml" ds:itemID="{69277201-F37D-4F62-86CF-F095D5F09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24c67-bd66-4132-bb27-f44e4a5aacba"/>
    <ds:schemaRef ds:uri="2862c83a-c52c-4941-88e8-547862cd3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 ds:uri="50524c67-bd66-4132-bb27-f44e4a5aacba"/>
    <ds:schemaRef ds:uri="2862c83a-c52c-4941-88e8-547862cd34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Daniel Berumen</lastModifiedBy>
  <revision>107</revision>
  <lastPrinted>2022-01-20T17:59:00.0000000Z</lastPrinted>
  <dcterms:created xsi:type="dcterms:W3CDTF">2025-01-30T17:03:00.0000000Z</dcterms:created>
  <dcterms:modified xsi:type="dcterms:W3CDTF">2026-10-01T20:57:27.6382514Z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0x01010017F44D543075074C8CECB22977734D60</vt:lpwstr>
  </property>
  <property fmtid="{D5CDD505-2E9C-101B-9397-08002B2CF9AE}" pid="3" name="MediaServiceImageTags">
    <vt:lpwstr/>
  </property>
</Properties>
</file>