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8C5913" w:rsidR="008C5913" w:rsidP="04E9837C" w:rsidRDefault="058F7100" w14:paraId="30C053BD" w14:textId="1CF32C59">
      <w:pPr>
        <w:jc w:val="center"/>
        <w:rPr>
          <w:color w:val="auto"/>
          <w:kern w:val="0"/>
          <w:sz w:val="22"/>
          <w:szCs w:val="22"/>
        </w:rPr>
      </w:pPr>
      <w:r>
        <w:t xml:space="preserve"> </w:t>
      </w:r>
      <w:r w:rsidR="008C5913">
        <w:rPr>
          <w:noProof/>
        </w:rPr>
        <w:drawing>
          <wp:inline distT="0" distB="0" distL="0" distR="0" wp14:anchorId="7589564A" wp14:editId="11BF3CAF">
            <wp:extent cx="3705225" cy="942975"/>
            <wp:effectExtent l="0" t="0" r="9525" b="9525"/>
            <wp:docPr id="1042959570" name="Picture 2" descr="A blue text on a black background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DE2EFB3-0122-4858-8DB2-A175600560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959570" name="Picture 2" descr="A blue text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FA6">
        <w:tab/>
      </w:r>
      <w:r w:rsidR="008C5913">
        <w:tab/>
      </w:r>
      <w:r w:rsidR="008C5913">
        <w:tab/>
      </w:r>
      <w:r w:rsidR="008C5913">
        <w:tab/>
      </w:r>
    </w:p>
    <w:p w:rsidRPr="008C5913" w:rsidR="008C5913" w:rsidP="008C5913" w:rsidRDefault="008C5913" w14:paraId="184B056D" w14:textId="5BA625DC">
      <w:pPr>
        <w:jc w:val="right"/>
        <w:rPr>
          <w:color w:val="auto"/>
          <w:kern w:val="0"/>
          <w:sz w:val="22"/>
          <w:szCs w:val="22"/>
        </w:rPr>
      </w:pPr>
    </w:p>
    <w:p w:rsidRPr="006E75E6" w:rsidR="00DD4E6A" w:rsidP="006E75E6" w:rsidRDefault="00F02A9A" w14:paraId="5918B223" w14:textId="28E3DE53">
      <w:pPr>
        <w:jc w:val="right"/>
        <w:rPr>
          <w:color w:val="auto"/>
          <w:kern w:val="0"/>
          <w:sz w:val="22"/>
          <w:szCs w:val="22"/>
        </w:rPr>
        <w:sectPr w:rsidRPr="006E75E6" w:rsidR="00DD4E6A" w:rsidSect="005406B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2240" w:h="15840" w:orient="portrait"/>
          <w:pgMar w:top="900" w:right="1440" w:bottom="1440" w:left="1440" w:header="180" w:footer="720" w:gutter="0"/>
          <w:cols w:space="720"/>
          <w:noEndnote/>
          <w:docGrid w:linePitch="272"/>
        </w:sectPr>
      </w:pPr>
      <w:r>
        <w:rPr>
          <w:color w:val="auto"/>
          <w:kern w:val="0"/>
          <w:sz w:val="22"/>
          <w:szCs w:val="22"/>
        </w:rPr>
        <w:tab/>
      </w:r>
    </w:p>
    <w:p w:rsidR="006E75E6" w:rsidP="04E9837C" w:rsidRDefault="689F80D1" w14:paraId="41303EA6" w14:textId="3BA5ED8A">
      <w:pPr>
        <w:pBdr>
          <w:bottom w:val="single" w:color="auto" w:sz="12" w:space="1"/>
        </w:pBdr>
        <w:jc w:val="center"/>
        <w:rPr>
          <w:rFonts w:ascii="Calibri Light" w:hAnsi="Calibri Light" w:cs="Calibri Light"/>
          <w:b/>
          <w:bCs/>
          <w:i/>
          <w:iCs/>
          <w:sz w:val="32"/>
          <w:szCs w:val="32"/>
        </w:rPr>
      </w:pPr>
      <w:r w:rsidRPr="04E9837C">
        <w:rPr>
          <w:rFonts w:ascii="Calibri Light" w:hAnsi="Calibri Light" w:cs="Calibri Light"/>
          <w:b/>
          <w:bCs/>
          <w:i/>
          <w:iCs/>
          <w:sz w:val="32"/>
          <w:szCs w:val="32"/>
        </w:rPr>
        <w:t>Planning and Budget Steering Committee</w:t>
      </w:r>
    </w:p>
    <w:p w:rsidR="689F80D1" w:rsidP="29626DDE" w:rsidRDefault="689F80D1" w14:paraId="584213AB" w14:textId="2626F882">
      <w:pPr>
        <w:pBdr>
          <w:bottom w:val="single" w:color="FF000000" w:sz="12" w:space="1"/>
        </w:pBdr>
        <w:jc w:val="center"/>
        <w:rPr>
          <w:rFonts w:ascii="Calibri Light" w:hAnsi="Calibri Light" w:cs="Calibri Light"/>
          <w:b w:val="1"/>
          <w:bCs w:val="1"/>
          <w:i w:val="1"/>
          <w:iCs w:val="1"/>
          <w:sz w:val="32"/>
          <w:szCs w:val="32"/>
        </w:rPr>
      </w:pPr>
      <w:r w:rsidRPr="29626DDE" w:rsidR="7C8A3AC9">
        <w:rPr>
          <w:rFonts w:ascii="Calibri Light" w:hAnsi="Calibri Light" w:cs="Calibri Light"/>
          <w:b w:val="1"/>
          <w:bCs w:val="1"/>
          <w:i w:val="1"/>
          <w:iCs w:val="1"/>
          <w:sz w:val="32"/>
          <w:szCs w:val="32"/>
        </w:rPr>
        <w:t>Meeting Agenda</w:t>
      </w:r>
    </w:p>
    <w:p w:rsidR="0599C615" w:rsidP="29626DDE" w:rsidRDefault="0599C615" w14:paraId="31BEF189" w14:textId="1F97C58F">
      <w:pPr>
        <w:pStyle w:val="Normal"/>
        <w:suppressLineNumbers w:val="0"/>
        <w:pBdr>
          <w:bottom w:val="single" w:color="000000" w:sz="12" w:space="1"/>
        </w:pBdr>
        <w:bidi w:val="0"/>
        <w:spacing w:before="0" w:beforeAutospacing="off" w:after="0" w:afterAutospacing="off" w:line="240" w:lineRule="auto"/>
        <w:ind w:left="0" w:right="0"/>
        <w:jc w:val="center"/>
      </w:pPr>
      <w:r w:rsidRPr="29626DDE" w:rsidR="0599C615">
        <w:rPr>
          <w:rFonts w:ascii="Calibri Light" w:hAnsi="Calibri Light" w:cs="Calibri Light"/>
          <w:b w:val="1"/>
          <w:bCs w:val="1"/>
          <w:i w:val="1"/>
          <w:iCs w:val="1"/>
          <w:sz w:val="32"/>
          <w:szCs w:val="32"/>
        </w:rPr>
        <w:t>September 2, 2026</w:t>
      </w:r>
    </w:p>
    <w:p w:rsidRPr="006C11D7" w:rsidR="0086243C" w:rsidP="29626DDE" w:rsidRDefault="00DD4E6A" w14:paraId="5935CCCD" w14:textId="16A0E92D">
      <w:pPr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</w:pPr>
      <w:r w:rsidRPr="29626DDE" w:rsidR="41FEC91E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sz w:val="24"/>
          <w:szCs w:val="24"/>
        </w:rPr>
        <w:t xml:space="preserve">Co-Chairs: </w:t>
      </w:r>
      <w:r w:rsidRPr="29626DDE" w:rsidR="25A79638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 xml:space="preserve">Henry Hua </w:t>
      </w:r>
      <w:r w:rsidRPr="29626DDE" w:rsidR="414B063E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 xml:space="preserve">(Vice President of Administrative Services) </w:t>
      </w:r>
      <w:r w:rsidRPr="29626DDE" w:rsidR="25A79638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>and</w:t>
      </w:r>
      <w:r w:rsidRPr="29626DDE" w:rsidR="0EAA96AA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 xml:space="preserve"> Bridget Kominek</w:t>
      </w:r>
      <w:r w:rsidRPr="29626DDE" w:rsidR="4C3C6DF8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 xml:space="preserve"> (Faculty Senate President</w:t>
      </w:r>
      <w:r w:rsidRPr="29626DDE" w:rsidR="6654B90A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>—2024-2027</w:t>
      </w:r>
      <w:r w:rsidRPr="29626DDE" w:rsidR="4C3C6DF8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>)</w:t>
      </w:r>
    </w:p>
    <w:p w:rsidRPr="006C11D7" w:rsidR="0086243C" w:rsidP="29626DDE" w:rsidRDefault="00A14A23" w14:paraId="00736356" w14:textId="0636B7E8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</w:pPr>
      <w:r w:rsidRPr="29626DDE" w:rsidR="14C9EC96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>Members:</w:t>
      </w:r>
      <w:r w:rsidRPr="29626DDE" w:rsidR="2E5D6E7E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29626DDE" w:rsidR="3362E19C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Grant Linsell (Manager Representative</w:t>
      </w:r>
      <w:r w:rsidRPr="29626DDE" w:rsidR="7CA627DF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—2026-2027</w:t>
      </w:r>
      <w:r w:rsidRPr="29626DDE" w:rsidR="3362E19C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 xml:space="preserve">), </w:t>
      </w:r>
      <w:r w:rsidRPr="29626DDE" w:rsidR="0D208EB1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Flor Huerta</w:t>
      </w:r>
      <w:r w:rsidRPr="29626DDE" w:rsidR="3362E19C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 xml:space="preserve"> (Manager Representative</w:t>
      </w:r>
      <w:r w:rsidRPr="29626DDE" w:rsidR="21CB03DD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—2026-2027</w:t>
      </w:r>
      <w:r w:rsidRPr="29626DDE" w:rsidR="3362E19C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), Gilberto Valencia (Classified Professional Representative</w:t>
      </w:r>
      <w:r w:rsidRPr="29626DDE" w:rsidR="669E9C0B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—2025-2027</w:t>
      </w:r>
      <w:r w:rsidRPr="29626DDE" w:rsidR="3362E19C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)</w:t>
      </w:r>
      <w:r w:rsidRPr="29626DDE" w:rsidR="179345CA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 xml:space="preserve">, </w:t>
      </w:r>
      <w:r w:rsidRPr="29626DDE" w:rsidR="7D4729EA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Ryan Patterson</w:t>
      </w:r>
      <w:r w:rsidRPr="29626DDE" w:rsidR="179345CA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 xml:space="preserve"> (Classified Professional Representative</w:t>
      </w:r>
      <w:r w:rsidRPr="29626DDE" w:rsidR="5C94012B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—2025-2027</w:t>
      </w:r>
      <w:r w:rsidRPr="29626DDE" w:rsidR="179345CA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 xml:space="preserve">), </w:t>
      </w:r>
      <w:r w:rsidRPr="29626DDE" w:rsidR="76F05288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David Francisco Lopez</w:t>
      </w:r>
      <w:r w:rsidRPr="29626DDE" w:rsidR="179345CA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 xml:space="preserve"> (Faculty Senate </w:t>
      </w:r>
      <w:r w:rsidRPr="29626DDE" w:rsidR="48D3C4E8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President Elect—2026-2027</w:t>
      </w:r>
      <w:r w:rsidRPr="29626DDE" w:rsidR="179345CA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 xml:space="preserve">), </w:t>
      </w:r>
      <w:r w:rsidRPr="29626DDE" w:rsidR="1ABF2B41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VACANT</w:t>
      </w:r>
      <w:r w:rsidRPr="29626DDE" w:rsidR="179345CA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 xml:space="preserve"> (Student Representative</w:t>
      </w:r>
      <w:r w:rsidRPr="29626DDE" w:rsidR="1BFC4517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—2026-2027</w:t>
      </w:r>
      <w:r w:rsidRPr="29626DDE" w:rsidR="179345CA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)</w:t>
      </w:r>
    </w:p>
    <w:p w:rsidRPr="006C11D7" w:rsidR="0086243C" w:rsidP="29626DDE" w:rsidRDefault="3966E611" w14:paraId="026C833B" w14:textId="62D2710A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</w:pPr>
      <w:r w:rsidRPr="29626DDE" w:rsidR="4DD16061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Resource Members: </w:t>
      </w:r>
      <w:r w:rsidRPr="29626DDE" w:rsidR="1AE76835">
        <w:rPr>
          <w:rFonts w:ascii="Calibri" w:hAnsi="Calibri" w:cs="Arial" w:asciiTheme="minorAscii" w:hAnsiTheme="minorAscii" w:cstheme="minorBidi"/>
          <w:color w:val="000000" w:themeColor="text1" w:themeTint="FF" w:themeShade="FF"/>
          <w:sz w:val="24"/>
          <w:szCs w:val="24"/>
        </w:rPr>
        <w:t>Daniel Berumen (Director of the Office of Institutional Effectiveness),</w:t>
      </w:r>
      <w:r w:rsidRPr="29626DDE" w:rsidR="1AE76835"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color w:val="000000" w:themeColor="text1" w:themeTint="FF" w:themeShade="FF"/>
          <w:sz w:val="24"/>
          <w:szCs w:val="24"/>
        </w:rPr>
        <w:t xml:space="preserve"> </w:t>
      </w:r>
      <w:r w:rsidRPr="29626DDE" w:rsidR="6449ECD9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 xml:space="preserve">Carlos Ayon </w:t>
      </w:r>
      <w:r w:rsidRPr="29626DDE" w:rsidR="347F5F0C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>(Vice President of Instruction), Sonia De La Torre (Vice President of Student Services), Mary Bogan (Program Review and Planning Committee Faculty Co-Chair)</w:t>
      </w:r>
      <w:r w:rsidRPr="29626DDE" w:rsidR="31DCB23F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>, Anita Carlos (Manger, Campus Accounting</w:t>
      </w:r>
      <w:r w:rsidRPr="29626DDE" w:rsidR="15C8DC0B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>)</w:t>
      </w:r>
      <w:r w:rsidRPr="29626DDE" w:rsidR="347F5F0C">
        <w:rPr>
          <w:rFonts w:ascii="Calibri" w:hAnsi="Calibri" w:cs="Arial" w:asciiTheme="minorAscii" w:hAnsiTheme="minorAscii" w:cstheme="minorBidi"/>
          <w:color w:val="auto"/>
          <w:sz w:val="24"/>
          <w:szCs w:val="24"/>
        </w:rPr>
        <w:t xml:space="preserve"> </w:t>
      </w:r>
    </w:p>
    <w:p w:rsidRPr="006C11D7" w:rsidR="00DD4E6A" w:rsidP="29626DDE" w:rsidRDefault="00A14A23" w14:paraId="630DEBEA" w14:textId="7EB0F630">
      <w:pPr>
        <w:pBdr>
          <w:bottom w:val="single" w:color="FF000000" w:sz="12" w:space="1"/>
        </w:pBdr>
        <w:rPr>
          <w:rFonts w:ascii="Calibri" w:hAnsi="Calibri" w:cs="Arial" w:asciiTheme="minorAscii" w:hAnsiTheme="minorAscii" w:cstheme="minorBidi"/>
          <w:b w:val="1"/>
          <w:bCs w:val="1"/>
          <w:i w:val="1"/>
          <w:iCs w:val="1"/>
          <w:sz w:val="24"/>
          <w:szCs w:val="24"/>
        </w:rPr>
      </w:pPr>
    </w:p>
    <w:p w:rsidRPr="00CD16F7" w:rsidR="006321F0" w:rsidP="006C11D7" w:rsidRDefault="006321F0" w14:paraId="59C5F671" w14:textId="7D6B1904">
      <w:pPr>
        <w:rPr>
          <w:rFonts w:ascii="Century Gothic" w:hAnsi="Century Gothic"/>
          <w:color w:val="0563C1" w:themeColor="hyperlink"/>
          <w:sz w:val="22"/>
          <w:szCs w:val="22"/>
          <w:u w:val="single"/>
        </w:rPr>
      </w:pPr>
    </w:p>
    <w:p w:rsidRPr="00414BB8" w:rsidR="00DD4E6A" w:rsidRDefault="00DD4E6A" w14:paraId="2E2D054D" w14:textId="757682C4">
      <w:pPr>
        <w:rPr>
          <w:rFonts w:ascii="Century Gothic" w:hAnsi="Century Gothic" w:cs="Calibri"/>
          <w:sz w:val="22"/>
          <w:szCs w:val="22"/>
        </w:rPr>
      </w:pPr>
      <w:r w:rsidRPr="00414BB8">
        <w:rPr>
          <w:rFonts w:ascii="Century Gothic" w:hAnsi="Century Gothic" w:cs="HP Simplified Light"/>
          <w:b/>
          <w:bCs/>
          <w:sz w:val="22"/>
          <w:szCs w:val="22"/>
        </w:rPr>
        <w:t>HOUSEKEEPING</w:t>
      </w:r>
    </w:p>
    <w:p w:rsidRPr="00414BB8" w:rsidR="00035370" w:rsidP="00624B5C" w:rsidRDefault="00D02541" w14:paraId="69B88733" w14:textId="45CD4440">
      <w:pPr>
        <w:pStyle w:val="ListParagraph"/>
        <w:numPr>
          <w:ilvl w:val="0"/>
          <w:numId w:val="5"/>
        </w:numPr>
        <w:rPr>
          <w:rFonts w:ascii="Century Gothic" w:hAnsi="Century Gothic" w:cs="Calibri Light"/>
          <w:color w:val="auto"/>
          <w:sz w:val="22"/>
          <w:szCs w:val="22"/>
        </w:rPr>
      </w:pPr>
      <w:r w:rsidRPr="72AF05A2" w:rsidR="00D02541">
        <w:rPr>
          <w:rFonts w:ascii="Century Gothic" w:hAnsi="Century Gothic" w:cs="Calibri Light"/>
          <w:color w:val="auto"/>
          <w:sz w:val="22"/>
          <w:szCs w:val="22"/>
        </w:rPr>
        <w:t>Call to Order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2AF05A2" w:rsidR="006D5BD0">
        <w:rPr>
          <w:rFonts w:ascii="Century Gothic" w:hAnsi="Century Gothic" w:cs="Calibri Light"/>
          <w:color w:val="auto"/>
          <w:sz w:val="22"/>
          <w:szCs w:val="22"/>
        </w:rPr>
        <w:t xml:space="preserve">    </w:t>
      </w:r>
    </w:p>
    <w:p w:rsidRPr="00414BB8" w:rsidR="00DD4E6A" w:rsidP="00624B5C" w:rsidRDefault="00DD4E6A" w14:paraId="1031266E" w14:textId="48C5D057">
      <w:pPr>
        <w:pStyle w:val="ListParagraph"/>
        <w:numPr>
          <w:ilvl w:val="0"/>
          <w:numId w:val="5"/>
        </w:numPr>
        <w:rPr/>
      </w:pPr>
      <w:r w:rsidRPr="72AF05A2" w:rsidR="00DD4E6A">
        <w:rPr>
          <w:rFonts w:ascii="Century Gothic" w:hAnsi="Century Gothic" w:cs="Calibri Light"/>
          <w:color w:val="auto"/>
          <w:sz w:val="22"/>
          <w:szCs w:val="22"/>
        </w:rPr>
        <w:t>A</w:t>
      </w:r>
      <w:r w:rsidRPr="72AF05A2" w:rsidR="006C11D7">
        <w:rPr>
          <w:rFonts w:ascii="Century Gothic" w:hAnsi="Century Gothic" w:cs="Calibri Light"/>
          <w:color w:val="auto"/>
          <w:sz w:val="22"/>
          <w:szCs w:val="22"/>
        </w:rPr>
        <w:t>pproval of A</w:t>
      </w:r>
      <w:r w:rsidRPr="72AF05A2" w:rsidR="00DD4E6A">
        <w:rPr>
          <w:rFonts w:ascii="Century Gothic" w:hAnsi="Century Gothic" w:cs="Calibri Light"/>
          <w:color w:val="auto"/>
          <w:sz w:val="22"/>
          <w:szCs w:val="22"/>
        </w:rPr>
        <w:t>genda</w:t>
      </w:r>
      <w:r w:rsidRPr="72AF05A2" w:rsidR="175B6DD3">
        <w:rPr>
          <w:rFonts w:ascii="Century Gothic" w:hAnsi="Century Gothic" w:cs="Calibri Light"/>
          <w:color w:val="auto"/>
          <w:sz w:val="22"/>
          <w:szCs w:val="22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Pr="00414BB8" w:rsidR="00D02541" w:rsidP="00624B5C" w:rsidRDefault="00D02541" w14:paraId="3F4F3D2C" w14:textId="6B88D09A">
      <w:pPr>
        <w:pStyle w:val="ListParagraph"/>
        <w:numPr>
          <w:ilvl w:val="0"/>
          <w:numId w:val="5"/>
        </w:numPr>
        <w:rPr>
          <w:rFonts w:ascii="Century Gothic" w:hAnsi="Century Gothic" w:cs="Calibri Light"/>
          <w:color w:val="auto"/>
          <w:sz w:val="22"/>
          <w:szCs w:val="22"/>
        </w:rPr>
      </w:pPr>
      <w:r w:rsidRPr="64348720" w:rsidR="5F8C4C2A">
        <w:rPr>
          <w:rFonts w:ascii="Century Gothic" w:hAnsi="Century Gothic" w:cs="Calibri Light"/>
          <w:color w:val="auto"/>
          <w:sz w:val="22"/>
          <w:szCs w:val="22"/>
        </w:rPr>
        <w:t>Approval of</w:t>
      </w:r>
      <w:r w:rsidRPr="64348720" w:rsidR="25A79638">
        <w:rPr>
          <w:rFonts w:ascii="Century Gothic" w:hAnsi="Century Gothic" w:cs="Calibri Light"/>
          <w:color w:val="auto"/>
          <w:sz w:val="22"/>
          <w:szCs w:val="22"/>
        </w:rPr>
        <w:t xml:space="preserve"> </w:t>
      </w:r>
      <w:r w:rsidRPr="64348720" w:rsidR="733ED416">
        <w:rPr>
          <w:rFonts w:ascii="Century Gothic" w:hAnsi="Century Gothic" w:cs="Calibri Light"/>
          <w:sz w:val="22"/>
          <w:szCs w:val="22"/>
        </w:rPr>
        <w:t>notes from</w:t>
      </w:r>
      <w:r w:rsidRPr="64348720" w:rsidR="733ED416">
        <w:rPr>
          <w:rFonts w:ascii="Century Gothic" w:hAnsi="Century Gothic" w:eastAsia="Century Gothic" w:cs="Century Gothic"/>
          <w:sz w:val="22"/>
          <w:szCs w:val="22"/>
        </w:rPr>
        <w:t xml:space="preserve"> </w:t>
      </w:r>
      <w:hyperlink r:id="Rf1c6bf011961477e">
        <w:r w:rsidRPr="64348720" w:rsidR="2988B8F8">
          <w:rPr>
            <w:rStyle w:val="Hyperlink"/>
            <w:rFonts w:ascii="Century Gothic" w:hAnsi="Century Gothic" w:eastAsia="Century Gothic" w:cs="Century Gothic"/>
            <w:sz w:val="22"/>
            <w:szCs w:val="22"/>
          </w:rPr>
          <w:t xml:space="preserve">May </w:t>
        </w:r>
        <w:r w:rsidRPr="64348720" w:rsidR="7E925055">
          <w:rPr>
            <w:rStyle w:val="Hyperlink"/>
            <w:rFonts w:ascii="Century Gothic" w:hAnsi="Century Gothic" w:eastAsia="Century Gothic" w:cs="Century Gothic"/>
            <w:sz w:val="22"/>
            <w:szCs w:val="22"/>
          </w:rPr>
          <w:t>20</w:t>
        </w:r>
        <w:r w:rsidRPr="64348720" w:rsidR="6F9349BF">
          <w:rPr>
            <w:rStyle w:val="Hyperlink"/>
            <w:rFonts w:ascii="Century Gothic" w:hAnsi="Century Gothic" w:eastAsia="Century Gothic" w:cs="Century Gothic"/>
            <w:sz w:val="22"/>
            <w:szCs w:val="22"/>
          </w:rPr>
          <w:t xml:space="preserve">, </w:t>
        </w:r>
        <w:r w:rsidRPr="64348720" w:rsidR="6F9349BF">
          <w:rPr>
            <w:rStyle w:val="Hyperlink"/>
            <w:rFonts w:ascii="Century Gothic" w:hAnsi="Century Gothic" w:eastAsia="Century Gothic" w:cs="Century Gothic"/>
            <w:sz w:val="22"/>
            <w:szCs w:val="22"/>
          </w:rPr>
          <w:t>2026</w:t>
        </w:r>
        <w:r w:rsidRPr="64348720" w:rsidR="733ED416">
          <w:rPr>
            <w:rStyle w:val="Hyperlink"/>
            <w:rFonts w:ascii="Century Gothic" w:hAnsi="Century Gothic" w:eastAsia="Century Gothic" w:cs="Century Gothic"/>
            <w:sz w:val="22"/>
            <w:szCs w:val="22"/>
          </w:rPr>
          <w:t xml:space="preserve"> PBSC meeting</w:t>
        </w:r>
      </w:hyperlink>
    </w:p>
    <w:p w:rsidRPr="006F5741" w:rsidR="006F5741" w:rsidP="006C11D7" w:rsidRDefault="00D02541" w14:paraId="3EC41B7B" w14:textId="77777777">
      <w:pPr>
        <w:pStyle w:val="ListParagraph"/>
        <w:numPr>
          <w:ilvl w:val="0"/>
          <w:numId w:val="5"/>
        </w:numPr>
        <w:rPr>
          <w:rFonts w:ascii="Century Gothic" w:hAnsi="Century Gothic" w:cs="Calibri Light"/>
          <w:color w:val="auto"/>
          <w:sz w:val="22"/>
          <w:szCs w:val="22"/>
        </w:rPr>
      </w:pPr>
      <w:r w:rsidRPr="0F1B8EA7">
        <w:rPr>
          <w:rFonts w:ascii="Century Gothic" w:hAnsi="Century Gothic" w:cs="Calibri Light"/>
          <w:color w:val="auto"/>
          <w:sz w:val="22"/>
          <w:szCs w:val="22"/>
        </w:rPr>
        <w:t>Public Comment</w:t>
      </w:r>
      <w:r>
        <w:tab/>
      </w:r>
    </w:p>
    <w:p w:rsidRPr="00A953C1" w:rsidR="00A953C1" w:rsidP="00A953C1" w:rsidRDefault="006F5741" w14:paraId="16C56282" w14:textId="2B9B766D">
      <w:pPr>
        <w:pStyle w:val="ListParagraph"/>
        <w:numPr>
          <w:ilvl w:val="0"/>
          <w:numId w:val="5"/>
        </w:numPr>
        <w:rPr>
          <w:rFonts w:ascii="Century Gothic" w:hAnsi="Century Gothic" w:cs="Calibri Light"/>
          <w:color w:val="auto"/>
          <w:sz w:val="22"/>
          <w:szCs w:val="22"/>
        </w:rPr>
      </w:pPr>
      <w:r w:rsidRPr="7591BFE7">
        <w:rPr>
          <w:rFonts w:ascii="Century Gothic" w:hAnsi="Century Gothic"/>
          <w:sz w:val="22"/>
          <w:szCs w:val="22"/>
        </w:rPr>
        <w:t>Co-chair Reports</w:t>
      </w:r>
    </w:p>
    <w:p w:rsidR="034002EF" w:rsidP="29626DDE" w:rsidRDefault="034002EF" w14:paraId="5DFCC856" w14:textId="635DA7AD">
      <w:pPr>
        <w:pStyle w:val="Normal"/>
        <w:rPr>
          <w:rFonts w:ascii="Century Gothic" w:hAnsi="Century Gothic" w:cs="HP Simplified Light"/>
          <w:b w:val="1"/>
          <w:bCs w:val="1"/>
          <w:color w:val="auto"/>
          <w:sz w:val="22"/>
          <w:szCs w:val="22"/>
        </w:rPr>
      </w:pPr>
    </w:p>
    <w:p w:rsidR="00F255A2" w:rsidP="433E5639" w:rsidRDefault="00F255A2" w14:paraId="4D7DEA05" w14:textId="2EFF6764">
      <w:r w:rsidRPr="29626DDE" w:rsidR="289EE5D7">
        <w:rPr>
          <w:rFonts w:ascii="Century Gothic" w:hAnsi="Century Gothic" w:cs="HP Simplified Light"/>
          <w:b w:val="1"/>
          <w:bCs w:val="1"/>
          <w:color w:val="auto"/>
          <w:sz w:val="22"/>
          <w:szCs w:val="22"/>
        </w:rPr>
        <w:t>NEW BUSINESS</w:t>
      </w:r>
    </w:p>
    <w:p w:rsidR="0C556ADC" w:rsidP="7591BFE7" w:rsidRDefault="0C556ADC" w14:paraId="7DD2304F" w14:textId="52FE8C84">
      <w:pPr>
        <w:pStyle w:val="ListParagraph"/>
        <w:numPr>
          <w:ilvl w:val="0"/>
          <w:numId w:val="3"/>
        </w:numPr>
        <w:rPr>
          <w:rFonts w:ascii="Century Gothic" w:hAnsi="Century Gothic" w:cs="HP Simplified Light"/>
          <w:color w:val="auto"/>
          <w:sz w:val="22"/>
          <w:szCs w:val="22"/>
        </w:rPr>
      </w:pPr>
      <w:r w:rsidRPr="29626DDE" w:rsidR="373C9C80">
        <w:rPr>
          <w:rFonts w:ascii="Century Gothic" w:hAnsi="Century Gothic" w:cs="HP Simplified Light"/>
          <w:color w:val="auto"/>
          <w:sz w:val="22"/>
          <w:szCs w:val="22"/>
        </w:rPr>
        <w:t>Integrated Planning Manual (IPM) committee review: committee members will r</w:t>
      </w:r>
      <w:r w:rsidRPr="29626DDE" w:rsidR="7500E91A">
        <w:rPr>
          <w:rFonts w:ascii="Century Gothic" w:hAnsi="Century Gothic" w:cs="HP Simplified Light"/>
          <w:color w:val="auto"/>
          <w:sz w:val="22"/>
          <w:szCs w:val="22"/>
        </w:rPr>
        <w:t>eview</w:t>
      </w:r>
      <w:r w:rsidRPr="29626DDE" w:rsidR="7500E91A">
        <w:rPr>
          <w:rFonts w:ascii="Century Gothic" w:hAnsi="Century Gothic" w:eastAsia="Century Gothic" w:cs="Century Gothic"/>
          <w:color w:val="auto"/>
          <w:sz w:val="22"/>
          <w:szCs w:val="22"/>
        </w:rPr>
        <w:t xml:space="preserve"> </w:t>
      </w:r>
      <w:hyperlink r:id="R4986020cbeaf4b2b">
        <w:r w:rsidRPr="29626DDE" w:rsidR="7500E91A">
          <w:rPr>
            <w:rStyle w:val="Hyperlink"/>
            <w:rFonts w:ascii="Century Gothic" w:hAnsi="Century Gothic" w:eastAsia="Century Gothic" w:cs="Century Gothic"/>
            <w:sz w:val="22"/>
            <w:szCs w:val="22"/>
          </w:rPr>
          <w:t>committee description</w:t>
        </w:r>
      </w:hyperlink>
      <w:r w:rsidRPr="29626DDE" w:rsidR="7500E91A">
        <w:rPr>
          <w:rFonts w:ascii="Century Gothic" w:hAnsi="Century Gothic" w:eastAsia="Century Gothic" w:cs="Century Gothic"/>
          <w:color w:val="auto"/>
          <w:sz w:val="22"/>
          <w:szCs w:val="22"/>
        </w:rPr>
        <w:t xml:space="preserve"> a</w:t>
      </w:r>
      <w:r w:rsidRPr="29626DDE" w:rsidR="7500E91A">
        <w:rPr>
          <w:rFonts w:ascii="Century Gothic" w:hAnsi="Century Gothic" w:cs="HP Simplified Light"/>
          <w:color w:val="auto"/>
          <w:sz w:val="22"/>
          <w:szCs w:val="22"/>
        </w:rPr>
        <w:t xml:space="preserve">nd </w:t>
      </w:r>
      <w:r w:rsidRPr="29626DDE" w:rsidR="0C2D2138">
        <w:rPr>
          <w:rFonts w:ascii="Century Gothic" w:hAnsi="Century Gothic" w:cs="HP Simplified Light"/>
          <w:color w:val="auto"/>
          <w:sz w:val="22"/>
          <w:szCs w:val="22"/>
        </w:rPr>
        <w:t>roster for accuracy</w:t>
      </w:r>
      <w:r w:rsidRPr="29626DDE" w:rsidR="555B9F4D">
        <w:rPr>
          <w:rFonts w:ascii="Century Gothic" w:hAnsi="Century Gothic" w:cs="HP Simplified Light"/>
          <w:color w:val="auto"/>
          <w:sz w:val="22"/>
          <w:szCs w:val="22"/>
        </w:rPr>
        <w:t xml:space="preserve"> </w:t>
      </w:r>
      <w:r w:rsidRPr="29626DDE" w:rsidR="26DD1F79">
        <w:rPr>
          <w:rFonts w:ascii="Century Gothic" w:hAnsi="Century Gothic" w:cs="HP Simplified Light"/>
          <w:color w:val="auto"/>
          <w:sz w:val="22"/>
          <w:szCs w:val="22"/>
        </w:rPr>
        <w:t xml:space="preserve">and consider any necessary changes to either </w:t>
      </w:r>
      <w:r w:rsidRPr="29626DDE" w:rsidR="555B9F4D">
        <w:rPr>
          <w:rFonts w:ascii="Century Gothic" w:hAnsi="Century Gothic" w:cs="HP Simplified Light"/>
          <w:color w:val="auto"/>
          <w:sz w:val="22"/>
          <w:szCs w:val="22"/>
        </w:rPr>
        <w:t>(</w:t>
      </w:r>
      <w:r w:rsidRPr="29626DDE" w:rsidR="48ABF814">
        <w:rPr>
          <w:rFonts w:ascii="Century Gothic" w:hAnsi="Century Gothic" w:cs="HP Simplified Light"/>
          <w:color w:val="auto"/>
          <w:sz w:val="22"/>
          <w:szCs w:val="22"/>
        </w:rPr>
        <w:t>Action</w:t>
      </w:r>
      <w:r w:rsidRPr="29626DDE" w:rsidR="2E714628">
        <w:rPr>
          <w:rFonts w:ascii="Century Gothic" w:hAnsi="Century Gothic" w:cs="HP Simplified Light"/>
          <w:color w:val="auto"/>
          <w:sz w:val="22"/>
          <w:szCs w:val="22"/>
        </w:rPr>
        <w:t xml:space="preserve">, </w:t>
      </w:r>
      <w:r w:rsidRPr="29626DDE" w:rsidR="555B9F4D">
        <w:rPr>
          <w:rFonts w:ascii="Century Gothic" w:hAnsi="Century Gothic" w:cs="HP Simplified Light"/>
          <w:color w:val="auto"/>
          <w:sz w:val="22"/>
          <w:szCs w:val="22"/>
        </w:rPr>
        <w:t>15 minutes)</w:t>
      </w:r>
    </w:p>
    <w:p w:rsidR="555B9F4D" w:rsidP="29626DDE" w:rsidRDefault="555B9F4D" w14:paraId="1E7756A8" w14:textId="6AA844A7">
      <w:pPr>
        <w:pStyle w:val="ListParagraph"/>
        <w:numPr>
          <w:ilvl w:val="0"/>
          <w:numId w:val="3"/>
        </w:numPr>
        <w:rPr>
          <w:rFonts w:ascii="Century Gothic" w:hAnsi="Century Gothic" w:cs="HP Simplified Light"/>
          <w:color w:val="auto"/>
          <w:sz w:val="22"/>
          <w:szCs w:val="22"/>
        </w:rPr>
      </w:pPr>
      <w:r w:rsidRPr="29626DDE" w:rsidR="555B9F4D">
        <w:rPr>
          <w:rFonts w:ascii="Century Gothic" w:hAnsi="Century Gothic" w:cs="HP Simplified Light"/>
          <w:color w:val="auto"/>
          <w:sz w:val="22"/>
          <w:szCs w:val="22"/>
        </w:rPr>
        <w:t>Budget report: Henry will give an update on the tentative budget that will be presented to the Board of Trustees for approval at their next meeting and where we are i</w:t>
      </w:r>
      <w:r w:rsidRPr="29626DDE" w:rsidR="04A9DCDA">
        <w:rPr>
          <w:rFonts w:ascii="Century Gothic" w:hAnsi="Century Gothic" w:cs="HP Simplified Light"/>
          <w:color w:val="auto"/>
          <w:sz w:val="22"/>
          <w:szCs w:val="22"/>
        </w:rPr>
        <w:t>n the current budget development process</w:t>
      </w:r>
      <w:r w:rsidRPr="29626DDE" w:rsidR="291B3FD6">
        <w:rPr>
          <w:rFonts w:ascii="Century Gothic" w:hAnsi="Century Gothic" w:cs="HP Simplified Light"/>
          <w:color w:val="auto"/>
          <w:sz w:val="22"/>
          <w:szCs w:val="22"/>
        </w:rPr>
        <w:t xml:space="preserve"> (Discussion, 15 minutes)</w:t>
      </w:r>
    </w:p>
    <w:p w:rsidR="04A9DCDA" w:rsidP="29626DDE" w:rsidRDefault="04A9DCDA" w14:paraId="13FABCA8" w14:textId="4150A557">
      <w:pPr>
        <w:pStyle w:val="ListParagraph"/>
        <w:numPr>
          <w:ilvl w:val="0"/>
          <w:numId w:val="3"/>
        </w:numPr>
        <w:rPr>
          <w:rFonts w:ascii="Century Gothic" w:hAnsi="Century Gothic" w:cs="HP Simplified Light"/>
          <w:color w:val="auto"/>
          <w:sz w:val="22"/>
          <w:szCs w:val="22"/>
        </w:rPr>
      </w:pPr>
      <w:r w:rsidRPr="64348720" w:rsidR="04A9DCDA">
        <w:rPr>
          <w:rFonts w:ascii="Century Gothic" w:hAnsi="Century Gothic" w:cs="HP Simplified Light"/>
          <w:color w:val="auto"/>
          <w:sz w:val="22"/>
          <w:szCs w:val="22"/>
        </w:rPr>
        <w:t>C</w:t>
      </w:r>
      <w:r w:rsidRPr="64348720" w:rsidR="54D82ECF">
        <w:rPr>
          <w:rFonts w:ascii="Century Gothic" w:hAnsi="Century Gothic" w:cs="HP Simplified Light"/>
          <w:color w:val="auto"/>
          <w:sz w:val="22"/>
          <w:szCs w:val="22"/>
        </w:rPr>
        <w:t>ulinary council:  Henry will give an update on the establishment of a culinary council t</w:t>
      </w:r>
      <w:r w:rsidRPr="64348720" w:rsidR="49146325">
        <w:rPr>
          <w:rFonts w:ascii="Century Gothic" w:hAnsi="Century Gothic" w:cs="HP Simplified Light"/>
          <w:color w:val="auto"/>
          <w:sz w:val="22"/>
          <w:szCs w:val="22"/>
        </w:rPr>
        <w:t>hat will provide</w:t>
      </w:r>
      <w:r w:rsidRPr="64348720" w:rsidR="54D82ECF">
        <w:rPr>
          <w:rFonts w:ascii="Century Gothic" w:hAnsi="Century Gothic" w:cs="HP Simplified Light"/>
          <w:color w:val="auto"/>
          <w:sz w:val="22"/>
          <w:szCs w:val="22"/>
        </w:rPr>
        <w:t xml:space="preserve"> input on</w:t>
      </w:r>
      <w:r w:rsidRPr="64348720" w:rsidR="2CA86AB9">
        <w:rPr>
          <w:rFonts w:ascii="Century Gothic" w:hAnsi="Century Gothic" w:cs="HP Simplified Light"/>
          <w:color w:val="auto"/>
          <w:sz w:val="22"/>
          <w:szCs w:val="22"/>
        </w:rPr>
        <w:t xml:space="preserve"> the</w:t>
      </w:r>
      <w:r w:rsidRPr="64348720" w:rsidR="54D82ECF">
        <w:rPr>
          <w:rFonts w:ascii="Century Gothic" w:hAnsi="Century Gothic" w:cs="HP Simplified Light"/>
          <w:color w:val="auto"/>
          <w:sz w:val="22"/>
          <w:szCs w:val="22"/>
        </w:rPr>
        <w:t xml:space="preserve"> cafeteria </w:t>
      </w:r>
      <w:r w:rsidRPr="64348720" w:rsidR="383CFBB6">
        <w:rPr>
          <w:rFonts w:ascii="Century Gothic" w:hAnsi="Century Gothic" w:cs="HP Simplified Light"/>
          <w:color w:val="auto"/>
          <w:sz w:val="22"/>
          <w:szCs w:val="22"/>
        </w:rPr>
        <w:t xml:space="preserve">contract when the current Sodexo contract </w:t>
      </w:r>
      <w:r w:rsidRPr="64348720" w:rsidR="383CFBB6">
        <w:rPr>
          <w:rFonts w:ascii="Century Gothic" w:hAnsi="Century Gothic" w:cs="HP Simplified Light"/>
          <w:color w:val="auto"/>
          <w:sz w:val="22"/>
          <w:szCs w:val="22"/>
        </w:rPr>
        <w:t>expires</w:t>
      </w:r>
      <w:r w:rsidRPr="64348720" w:rsidR="383CFBB6">
        <w:rPr>
          <w:rFonts w:ascii="Century Gothic" w:hAnsi="Century Gothic" w:cs="HP Simplified Light"/>
          <w:color w:val="auto"/>
          <w:sz w:val="22"/>
          <w:szCs w:val="22"/>
        </w:rPr>
        <w:t xml:space="preserve"> and members will share input on the council’s membership, task, and timeline (Discussion, 15 </w:t>
      </w:r>
      <w:r w:rsidRPr="64348720" w:rsidR="383CFBB6">
        <w:rPr>
          <w:rFonts w:ascii="Century Gothic" w:hAnsi="Century Gothic" w:cs="HP Simplified Light"/>
          <w:color w:val="auto"/>
          <w:sz w:val="22"/>
          <w:szCs w:val="22"/>
        </w:rPr>
        <w:t>minutes)</w:t>
      </w:r>
    </w:p>
    <w:p w:rsidR="383CFBB6" w:rsidP="29626DDE" w:rsidRDefault="383CFBB6" w14:paraId="5C6A1A9C" w14:textId="48364C0C">
      <w:pPr>
        <w:pStyle w:val="ListParagraph"/>
        <w:numPr>
          <w:ilvl w:val="0"/>
          <w:numId w:val="3"/>
        </w:numPr>
        <w:rPr>
          <w:rFonts w:ascii="Century Gothic" w:hAnsi="Century Gothic" w:cs="HP Simplified Light"/>
          <w:color w:val="auto"/>
          <w:sz w:val="22"/>
          <w:szCs w:val="22"/>
        </w:rPr>
      </w:pPr>
      <w:r w:rsidRPr="64348720" w:rsidR="383CFBB6">
        <w:rPr>
          <w:rFonts w:ascii="Century Gothic" w:hAnsi="Century Gothic" w:cs="HP Simplified Light"/>
          <w:color w:val="auto"/>
          <w:sz w:val="22"/>
          <w:szCs w:val="22"/>
        </w:rPr>
        <w:t xml:space="preserve">October budget forum: committee members will give input </w:t>
      </w:r>
      <w:r w:rsidRPr="64348720" w:rsidR="0413DFD3">
        <w:rPr>
          <w:rFonts w:ascii="Century Gothic" w:hAnsi="Century Gothic" w:cs="HP Simplified Light"/>
          <w:color w:val="auto"/>
          <w:sz w:val="22"/>
          <w:szCs w:val="22"/>
        </w:rPr>
        <w:t xml:space="preserve">on the upcoming budget forum, tentatively planned for </w:t>
      </w:r>
      <w:r w:rsidRPr="64348720" w:rsidR="5C4D7672">
        <w:rPr>
          <w:rFonts w:ascii="Century Gothic" w:hAnsi="Century Gothic" w:cs="HP Simplified Light"/>
          <w:color w:val="auto"/>
          <w:sz w:val="22"/>
          <w:szCs w:val="22"/>
        </w:rPr>
        <w:t>October 14 at 3pm</w:t>
      </w:r>
      <w:r w:rsidRPr="64348720" w:rsidR="79239335">
        <w:rPr>
          <w:rFonts w:ascii="Century Gothic" w:hAnsi="Century Gothic" w:cs="HP Simplified Light"/>
          <w:color w:val="auto"/>
          <w:sz w:val="22"/>
          <w:szCs w:val="22"/>
        </w:rPr>
        <w:t xml:space="preserve"> (Discussion, 15 minutes)</w:t>
      </w:r>
    </w:p>
    <w:p w:rsidR="5C4D7672" w:rsidP="29626DDE" w:rsidRDefault="5C4D7672" w14:paraId="08E872FE" w14:textId="1314213F">
      <w:pPr>
        <w:pStyle w:val="ListParagraph"/>
        <w:numPr>
          <w:ilvl w:val="0"/>
          <w:numId w:val="3"/>
        </w:numPr>
        <w:rPr>
          <w:rFonts w:ascii="Century Gothic" w:hAnsi="Century Gothic" w:cs="HP Simplified Light"/>
          <w:color w:val="auto"/>
          <w:sz w:val="22"/>
          <w:szCs w:val="22"/>
        </w:rPr>
      </w:pPr>
      <w:r w:rsidRPr="64348720" w:rsidR="5C4D7672">
        <w:rPr>
          <w:rFonts w:ascii="Century Gothic" w:hAnsi="Century Gothic" w:cs="HP Simplified Light"/>
          <w:color w:val="auto"/>
          <w:sz w:val="22"/>
          <w:szCs w:val="22"/>
        </w:rPr>
        <w:t>Agenda brainstorming: committee members will share ideas for priorities and potential agenda topics for the committee to co</w:t>
      </w:r>
      <w:r w:rsidRPr="64348720" w:rsidR="1411805D">
        <w:rPr>
          <w:rFonts w:ascii="Century Gothic" w:hAnsi="Century Gothic" w:cs="HP Simplified Light"/>
          <w:color w:val="auto"/>
          <w:sz w:val="22"/>
          <w:szCs w:val="22"/>
        </w:rPr>
        <w:t xml:space="preserve">nsider </w:t>
      </w:r>
      <w:r w:rsidRPr="64348720" w:rsidR="1411805D">
        <w:rPr>
          <w:rFonts w:ascii="Century Gothic" w:hAnsi="Century Gothic" w:cs="HP Simplified Light"/>
          <w:color w:val="auto"/>
          <w:sz w:val="22"/>
          <w:szCs w:val="22"/>
        </w:rPr>
        <w:t xml:space="preserve">in </w:t>
      </w:r>
      <w:r w:rsidRPr="64348720" w:rsidR="5C4D7672">
        <w:rPr>
          <w:rFonts w:ascii="Century Gothic" w:hAnsi="Century Gothic" w:cs="HP Simplified Light"/>
          <w:color w:val="auto"/>
          <w:sz w:val="22"/>
          <w:szCs w:val="22"/>
        </w:rPr>
        <w:t>2026</w:t>
      </w:r>
      <w:r w:rsidRPr="64348720" w:rsidR="5C4D7672">
        <w:rPr>
          <w:rFonts w:ascii="Century Gothic" w:hAnsi="Century Gothic" w:cs="HP Simplified Light"/>
          <w:color w:val="auto"/>
          <w:sz w:val="22"/>
          <w:szCs w:val="22"/>
        </w:rPr>
        <w:t>-2027 academic year</w:t>
      </w:r>
      <w:r w:rsidRPr="64348720" w:rsidR="7AABFFB1">
        <w:rPr>
          <w:rFonts w:ascii="Century Gothic" w:hAnsi="Century Gothic" w:cs="HP Simplified Light"/>
          <w:color w:val="auto"/>
          <w:sz w:val="22"/>
          <w:szCs w:val="22"/>
        </w:rPr>
        <w:t xml:space="preserve"> </w:t>
      </w:r>
      <w:r w:rsidRPr="64348720" w:rsidR="7AABFFB1">
        <w:rPr>
          <w:rFonts w:ascii="Century Gothic" w:hAnsi="Century Gothic" w:cs="HP Simplified Light"/>
          <w:color w:val="auto"/>
          <w:sz w:val="22"/>
          <w:szCs w:val="22"/>
        </w:rPr>
        <w:t>(Discussion, 15 minutes)</w:t>
      </w:r>
    </w:p>
    <w:p w:rsidR="034002EF" w:rsidP="034002EF" w:rsidRDefault="034002EF" w14:paraId="2F2208B3" w14:textId="2B5185FB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A1D9120" w:rsidP="64348720" w:rsidRDefault="2A1D9120" w14:paraId="27F1190D" w14:textId="650556E7">
      <w:pPr>
        <w:spacing w:after="0"/>
        <w:jc w:val="center"/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4348720" w:rsidR="4567CBCF">
        <w:rPr>
          <w:rFonts w:ascii="Century Gothic" w:hAnsi="Century Gothic" w:cs="HP Simplified Light"/>
          <w:color w:val="auto"/>
          <w:sz w:val="22"/>
          <w:szCs w:val="22"/>
        </w:rPr>
        <w:t xml:space="preserve">Fall 2026 Meetings: </w:t>
      </w:r>
      <w:r w:rsidRPr="64348720" w:rsidR="654320F8">
        <w:rPr>
          <w:rFonts w:ascii="Century Gothic" w:hAnsi="Century Gothic" w:cs="HP Simplified Light"/>
          <w:color w:val="auto"/>
          <w:sz w:val="22"/>
          <w:szCs w:val="22"/>
        </w:rPr>
        <w:t xml:space="preserve"> </w:t>
      </w:r>
      <w:r w:rsidRPr="64348720" w:rsidR="654320F8">
        <w:rPr>
          <w:rFonts w:ascii="Century Gothic" w:hAnsi="Century Gothic" w:eastAsia="Century Gothic" w:cs="Century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9/2, 9/16, 10/7, 10/21,11/4, 11/18, 12/2</w:t>
      </w:r>
    </w:p>
    <w:p w:rsidR="2A1D9120" w:rsidP="64348720" w:rsidRDefault="2A1D9120" w14:paraId="7362FB68" w14:textId="7BE3754F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67FC8007" w14:textId="4B253061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604AAB57" w14:textId="60EF635F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0D5064AA" w14:textId="0F287DEA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60783495" w14:textId="123C59EA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7362332B" w14:textId="014514A1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4017D028" w14:textId="5EFEDDBA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266596FE" w14:textId="7834CB68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74B01880" w14:textId="6AAA5015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76429ADF" w14:textId="14E1950C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1B59CEC3" w14:textId="75C8D025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72B8205B" w14:textId="10B0EE16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0CBFFF5D" w14:textId="67B365FE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26E11DC6" w14:textId="1BCDF6A6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0E856659" w14:textId="4C7B1F70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15537B1C" w14:textId="1ACA4AE7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5F45F782" w14:textId="0D44262B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18329EA4" w14:textId="4D161DE2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21B1BAF6" w14:textId="4CF37447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19852B2A" w14:textId="62976DFB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3A72405B" w14:textId="19FC9091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62A731D4" w14:textId="19B37B47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4C4DDF18" w14:textId="596AF017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0E4F6FAF" w14:textId="05273229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4FE3B3FD" w14:textId="33B073EF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32BA824D" w14:textId="705B9F55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04DC4B2A" w14:textId="691711C0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7E965600" w14:textId="49BA7435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37C0C01D" w14:textId="0BABA244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58AEB1E6" w14:textId="09E439A7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2E03AC9F" w14:textId="1F8209F9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5314BC2F" w14:textId="177FD516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06B4512E" w14:textId="05A89A95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3E3A94D8" w14:textId="051FF80C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3F5FDF33" w14:textId="20C7F8BB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02014ADE" w14:textId="5DC269B5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5CC676B4" w14:textId="3228C280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7FD1F315" w14:textId="03319E79">
      <w:pPr>
        <w:pStyle w:val="Normal"/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5612A96B" w14:textId="1C52DB7B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29626DDE" w:rsidP="29626DDE" w:rsidRDefault="29626DDE" w14:paraId="07D9381B" w14:textId="12F58CFF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p w:rsidR="5E6EAD38" w:rsidP="29626DDE" w:rsidRDefault="5E6EAD38" w14:paraId="57FFBE62" w14:textId="15142CF6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0"/>
        <w:jc w:val="left"/>
        <w:rPr>
          <w:rFonts w:ascii="Calibri" w:hAnsi="Calibri" w:eastAsia="Calibri" w:cs="Calibri" w:asciiTheme="minorAscii" w:hAnsiTheme="minorAscii" w:eastAsiaTheme="minorAscii" w:cstheme="minorAscii"/>
          <w:noProof w:val="0"/>
          <w:sz w:val="22"/>
          <w:szCs w:val="22"/>
          <w:lang w:val="en-US"/>
        </w:rPr>
      </w:pPr>
      <w:r w:rsidRPr="29626DDE" w:rsidR="5E6EAD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If, as an attendee or a participant at a Planning and Budget Steering Committee meeting, you will need </w:t>
      </w:r>
      <w:r w:rsidRPr="29626DDE" w:rsidR="5E6EAD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accommodations</w:t>
      </w:r>
      <w:r w:rsidRPr="29626DDE" w:rsidR="5E6EAD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a disability, including teleconference participation, please contact co-</w:t>
      </w:r>
      <w:r w:rsidRPr="29626DDE" w:rsidR="5E6EAD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chairs</w:t>
      </w:r>
      <w:r w:rsidRPr="29626DDE" w:rsidR="5E6EAD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Henry Hua or Bridget Kominek </w:t>
      </w:r>
      <w:r w:rsidRPr="29626DDE" w:rsidR="5E6EAD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 at least one week prior to</w:t>
      </w:r>
      <w:r w:rsidRPr="29626DDE" w:rsidR="5E6EAD3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meeting.</w:t>
      </w:r>
    </w:p>
    <w:p w:rsidR="29626DDE" w:rsidP="29626DDE" w:rsidRDefault="29626DDE" w14:paraId="751DC30A" w14:textId="36F4A979">
      <w:pPr>
        <w:jc w:val="center"/>
        <w:rPr>
          <w:rFonts w:ascii="Century Gothic" w:hAnsi="Century Gothic" w:cs="HP Simplified Light"/>
          <w:color w:val="auto"/>
          <w:sz w:val="22"/>
          <w:szCs w:val="22"/>
        </w:rPr>
      </w:pPr>
    </w:p>
    <w:sectPr w:rsidR="2A1D9120" w:rsidSect="00B336F4">
      <w:headerReference w:type="even" r:id="rId21"/>
      <w:footerReference w:type="even" r:id="rId22"/>
      <w:footerReference w:type="default" r:id="rId23"/>
      <w:headerReference w:type="first" r:id="rId24"/>
      <w:footerReference w:type="first" r:id="rId25"/>
      <w:type w:val="continuous"/>
      <w:pgSz w:w="12240" w:h="15840" w:orient="portrait"/>
      <w:pgMar w:top="1440" w:right="1440" w:bottom="1440" w:left="144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56763" w:rsidP="006E75E6" w:rsidRDefault="00D56763" w14:paraId="5C0E197D" w14:textId="77777777">
      <w:r>
        <w:separator/>
      </w:r>
    </w:p>
  </w:endnote>
  <w:endnote w:type="continuationSeparator" w:id="0">
    <w:p w:rsidR="00D56763" w:rsidP="006E75E6" w:rsidRDefault="00D56763" w14:paraId="7D0BC138" w14:textId="77777777">
      <w:r>
        <w:continuationSeparator/>
      </w:r>
    </w:p>
  </w:endnote>
  <w:endnote w:type="continuationNotice" w:id="1">
    <w:p w:rsidR="00D56763" w:rsidRDefault="00D56763" w14:paraId="79120E0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P Simplified Light">
    <w:altName w:val="Segoe Script"/>
    <w:charset w:val="00"/>
    <w:family w:val="swiss"/>
    <w:pitch w:val="variable"/>
    <w:sig w:usb0="A00000AF" w:usb1="5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E9837C" w:rsidTr="04E9837C" w14:paraId="2809D605" w14:textId="77777777">
      <w:trPr>
        <w:trHeight w:val="300"/>
      </w:trPr>
      <w:tc>
        <w:tcPr>
          <w:tcW w:w="3120" w:type="dxa"/>
        </w:tcPr>
        <w:p w:rsidR="04E9837C" w:rsidP="04E9837C" w:rsidRDefault="04E9837C" w14:paraId="38F59BB7" w14:textId="69C6A9F2">
          <w:pPr>
            <w:pStyle w:val="Header"/>
            <w:ind w:left="-115"/>
          </w:pPr>
        </w:p>
      </w:tc>
      <w:tc>
        <w:tcPr>
          <w:tcW w:w="3120" w:type="dxa"/>
        </w:tcPr>
        <w:p w:rsidR="04E9837C" w:rsidP="04E9837C" w:rsidRDefault="04E9837C" w14:paraId="782D1A4E" w14:textId="023ECD9A">
          <w:pPr>
            <w:pStyle w:val="Header"/>
            <w:jc w:val="center"/>
          </w:pPr>
        </w:p>
      </w:tc>
      <w:tc>
        <w:tcPr>
          <w:tcW w:w="3120" w:type="dxa"/>
        </w:tcPr>
        <w:p w:rsidR="04E9837C" w:rsidP="04E9837C" w:rsidRDefault="04E9837C" w14:paraId="609B6774" w14:textId="584F62C7">
          <w:pPr>
            <w:pStyle w:val="Header"/>
            <w:ind w:right="-115"/>
            <w:jc w:val="right"/>
          </w:pPr>
        </w:p>
      </w:tc>
    </w:tr>
  </w:tbl>
  <w:p w:rsidR="04E9837C" w:rsidP="04E9837C" w:rsidRDefault="04E9837C" w14:paraId="283AF03D" w14:textId="0E76A7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83FDF0A" w:rsidTr="783FDF0A" w14:paraId="0A5245D6" w14:textId="77777777">
      <w:trPr>
        <w:trHeight w:val="300"/>
      </w:trPr>
      <w:tc>
        <w:tcPr>
          <w:tcW w:w="3120" w:type="dxa"/>
        </w:tcPr>
        <w:p w:rsidR="783FDF0A" w:rsidP="783FDF0A" w:rsidRDefault="783FDF0A" w14:paraId="640AAA3B" w14:textId="795F942E">
          <w:pPr>
            <w:pStyle w:val="Header"/>
            <w:ind w:left="-115"/>
          </w:pPr>
        </w:p>
      </w:tc>
      <w:tc>
        <w:tcPr>
          <w:tcW w:w="3120" w:type="dxa"/>
        </w:tcPr>
        <w:p w:rsidR="783FDF0A" w:rsidP="783FDF0A" w:rsidRDefault="783FDF0A" w14:paraId="49F54677" w14:textId="43C73304">
          <w:pPr>
            <w:pStyle w:val="Header"/>
            <w:jc w:val="center"/>
          </w:pPr>
        </w:p>
      </w:tc>
      <w:tc>
        <w:tcPr>
          <w:tcW w:w="3120" w:type="dxa"/>
        </w:tcPr>
        <w:p w:rsidR="783FDF0A" w:rsidP="783FDF0A" w:rsidRDefault="783FDF0A" w14:paraId="6F540807" w14:textId="1957B3B3">
          <w:pPr>
            <w:pStyle w:val="Header"/>
            <w:ind w:right="-115"/>
            <w:jc w:val="right"/>
          </w:pPr>
        </w:p>
      </w:tc>
    </w:tr>
  </w:tbl>
  <w:p w:rsidR="783FDF0A" w:rsidP="783FDF0A" w:rsidRDefault="783FDF0A" w14:paraId="7A8636AA" w14:textId="7C9BE2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E9837C" w:rsidTr="04E9837C" w14:paraId="17208139" w14:textId="77777777">
      <w:trPr>
        <w:trHeight w:val="300"/>
      </w:trPr>
      <w:tc>
        <w:tcPr>
          <w:tcW w:w="3120" w:type="dxa"/>
        </w:tcPr>
        <w:p w:rsidR="04E9837C" w:rsidP="04E9837C" w:rsidRDefault="04E9837C" w14:paraId="1075E27A" w14:textId="2A0D545B">
          <w:pPr>
            <w:pStyle w:val="Header"/>
            <w:ind w:left="-115"/>
          </w:pPr>
        </w:p>
      </w:tc>
      <w:tc>
        <w:tcPr>
          <w:tcW w:w="3120" w:type="dxa"/>
        </w:tcPr>
        <w:p w:rsidR="04E9837C" w:rsidP="04E9837C" w:rsidRDefault="04E9837C" w14:paraId="086557D6" w14:textId="63013747">
          <w:pPr>
            <w:pStyle w:val="Header"/>
            <w:jc w:val="center"/>
          </w:pPr>
        </w:p>
      </w:tc>
      <w:tc>
        <w:tcPr>
          <w:tcW w:w="3120" w:type="dxa"/>
        </w:tcPr>
        <w:p w:rsidR="04E9837C" w:rsidP="04E9837C" w:rsidRDefault="04E9837C" w14:paraId="66EAB508" w14:textId="1091E2F0">
          <w:pPr>
            <w:pStyle w:val="Header"/>
            <w:ind w:right="-115"/>
            <w:jc w:val="right"/>
          </w:pPr>
        </w:p>
      </w:tc>
    </w:tr>
  </w:tbl>
  <w:p w:rsidR="04E9837C" w:rsidP="04E9837C" w:rsidRDefault="04E9837C" w14:paraId="7452BA4F" w14:textId="15F6084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E9837C" w:rsidTr="04E9837C" w14:paraId="1A608BCF" w14:textId="77777777">
      <w:trPr>
        <w:trHeight w:val="300"/>
      </w:trPr>
      <w:tc>
        <w:tcPr>
          <w:tcW w:w="3120" w:type="dxa"/>
        </w:tcPr>
        <w:p w:rsidR="04E9837C" w:rsidP="04E9837C" w:rsidRDefault="04E9837C" w14:paraId="2F32F2FF" w14:textId="646318A2">
          <w:pPr>
            <w:pStyle w:val="Header"/>
            <w:ind w:left="-115"/>
          </w:pPr>
        </w:p>
      </w:tc>
      <w:tc>
        <w:tcPr>
          <w:tcW w:w="3120" w:type="dxa"/>
        </w:tcPr>
        <w:p w:rsidR="04E9837C" w:rsidP="04E9837C" w:rsidRDefault="04E9837C" w14:paraId="2A99E97B" w14:textId="12668097">
          <w:pPr>
            <w:pStyle w:val="Header"/>
            <w:jc w:val="center"/>
          </w:pPr>
        </w:p>
      </w:tc>
      <w:tc>
        <w:tcPr>
          <w:tcW w:w="3120" w:type="dxa"/>
        </w:tcPr>
        <w:p w:rsidR="04E9837C" w:rsidP="04E9837C" w:rsidRDefault="04E9837C" w14:paraId="712E61A7" w14:textId="347AEAEC">
          <w:pPr>
            <w:pStyle w:val="Header"/>
            <w:ind w:right="-115"/>
            <w:jc w:val="right"/>
          </w:pPr>
        </w:p>
      </w:tc>
    </w:tr>
  </w:tbl>
  <w:p w:rsidR="04E9837C" w:rsidP="04E9837C" w:rsidRDefault="04E9837C" w14:paraId="483FBED1" w14:textId="4B167F30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83FDF0A" w:rsidTr="783FDF0A" w14:paraId="6CA4AF07" w14:textId="77777777">
      <w:trPr>
        <w:trHeight w:val="300"/>
      </w:trPr>
      <w:tc>
        <w:tcPr>
          <w:tcW w:w="3360" w:type="dxa"/>
        </w:tcPr>
        <w:p w:rsidR="783FDF0A" w:rsidP="783FDF0A" w:rsidRDefault="783FDF0A" w14:paraId="6023783E" w14:textId="43B3749E">
          <w:pPr>
            <w:pStyle w:val="Header"/>
            <w:ind w:left="-115"/>
          </w:pPr>
        </w:p>
      </w:tc>
      <w:tc>
        <w:tcPr>
          <w:tcW w:w="3360" w:type="dxa"/>
        </w:tcPr>
        <w:p w:rsidR="783FDF0A" w:rsidP="783FDF0A" w:rsidRDefault="783FDF0A" w14:paraId="116AAD50" w14:textId="78AB9439">
          <w:pPr>
            <w:pStyle w:val="Header"/>
            <w:jc w:val="center"/>
          </w:pPr>
        </w:p>
      </w:tc>
      <w:tc>
        <w:tcPr>
          <w:tcW w:w="3360" w:type="dxa"/>
        </w:tcPr>
        <w:p w:rsidR="783FDF0A" w:rsidP="783FDF0A" w:rsidRDefault="783FDF0A" w14:paraId="0A4683CC" w14:textId="3FADBD42">
          <w:pPr>
            <w:pStyle w:val="Header"/>
            <w:ind w:right="-115"/>
            <w:jc w:val="right"/>
          </w:pPr>
        </w:p>
      </w:tc>
    </w:tr>
  </w:tbl>
  <w:p w:rsidR="783FDF0A" w:rsidP="783FDF0A" w:rsidRDefault="783FDF0A" w14:paraId="6EF11F02" w14:textId="4D77EFE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E9837C" w:rsidTr="04E9837C" w14:paraId="0E464C98" w14:textId="77777777">
      <w:trPr>
        <w:trHeight w:val="300"/>
      </w:trPr>
      <w:tc>
        <w:tcPr>
          <w:tcW w:w="3120" w:type="dxa"/>
        </w:tcPr>
        <w:p w:rsidR="04E9837C" w:rsidP="04E9837C" w:rsidRDefault="04E9837C" w14:paraId="1ACFD724" w14:textId="11FCF10B">
          <w:pPr>
            <w:pStyle w:val="Header"/>
            <w:ind w:left="-115"/>
          </w:pPr>
        </w:p>
      </w:tc>
      <w:tc>
        <w:tcPr>
          <w:tcW w:w="3120" w:type="dxa"/>
        </w:tcPr>
        <w:p w:rsidR="04E9837C" w:rsidP="04E9837C" w:rsidRDefault="04E9837C" w14:paraId="4A8C2DB0" w14:textId="279D99DD">
          <w:pPr>
            <w:pStyle w:val="Header"/>
            <w:jc w:val="center"/>
          </w:pPr>
        </w:p>
      </w:tc>
      <w:tc>
        <w:tcPr>
          <w:tcW w:w="3120" w:type="dxa"/>
        </w:tcPr>
        <w:p w:rsidR="04E9837C" w:rsidP="04E9837C" w:rsidRDefault="04E9837C" w14:paraId="43D61AC2" w14:textId="212E6DCD">
          <w:pPr>
            <w:pStyle w:val="Header"/>
            <w:ind w:right="-115"/>
            <w:jc w:val="right"/>
          </w:pPr>
        </w:p>
      </w:tc>
    </w:tr>
  </w:tbl>
  <w:p w:rsidR="04E9837C" w:rsidP="04E9837C" w:rsidRDefault="04E9837C" w14:paraId="55CB468B" w14:textId="39C871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56763" w:rsidP="006E75E6" w:rsidRDefault="00D56763" w14:paraId="7FCF56E5" w14:textId="77777777">
      <w:r>
        <w:separator/>
      </w:r>
    </w:p>
  </w:footnote>
  <w:footnote w:type="continuationSeparator" w:id="0">
    <w:p w:rsidR="00D56763" w:rsidP="006E75E6" w:rsidRDefault="00D56763" w14:paraId="149B69E5" w14:textId="77777777">
      <w:r>
        <w:continuationSeparator/>
      </w:r>
    </w:p>
  </w:footnote>
  <w:footnote w:type="continuationNotice" w:id="1">
    <w:p w:rsidR="00D56763" w:rsidRDefault="00D56763" w14:paraId="3B374A6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E9837C" w:rsidTr="04E9837C" w14:paraId="100E81EE" w14:textId="77777777">
      <w:trPr>
        <w:trHeight w:val="300"/>
      </w:trPr>
      <w:tc>
        <w:tcPr>
          <w:tcW w:w="3120" w:type="dxa"/>
        </w:tcPr>
        <w:p w:rsidR="04E9837C" w:rsidP="04E9837C" w:rsidRDefault="04E9837C" w14:paraId="1B98A882" w14:textId="716A4BF6">
          <w:pPr>
            <w:pStyle w:val="Header"/>
            <w:ind w:left="-115"/>
          </w:pPr>
        </w:p>
      </w:tc>
      <w:tc>
        <w:tcPr>
          <w:tcW w:w="3120" w:type="dxa"/>
        </w:tcPr>
        <w:p w:rsidR="04E9837C" w:rsidP="04E9837C" w:rsidRDefault="04E9837C" w14:paraId="1B7A44ED" w14:textId="16C07E23">
          <w:pPr>
            <w:pStyle w:val="Header"/>
            <w:jc w:val="center"/>
          </w:pPr>
        </w:p>
      </w:tc>
      <w:tc>
        <w:tcPr>
          <w:tcW w:w="3120" w:type="dxa"/>
        </w:tcPr>
        <w:p w:rsidR="04E9837C" w:rsidP="04E9837C" w:rsidRDefault="04E9837C" w14:paraId="0C3C79DE" w14:textId="210B26A2">
          <w:pPr>
            <w:pStyle w:val="Header"/>
            <w:ind w:right="-115"/>
            <w:jc w:val="right"/>
          </w:pPr>
        </w:p>
      </w:tc>
    </w:tr>
  </w:tbl>
  <w:p w:rsidR="04E9837C" w:rsidP="04E9837C" w:rsidRDefault="04E9837C" w14:paraId="79667410" w14:textId="61E6309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783FDF0A" w:rsidP="783FDF0A" w:rsidRDefault="783FDF0A" w14:paraId="02B24A3E" w14:textId="5F9BA187">
    <w:pPr>
      <w:jc w:val="right"/>
    </w:pPr>
    <w:r w:rsidRPr="783FDF0A">
      <w:rPr>
        <w:rFonts w:ascii="Century Gothic" w:hAnsi="Century Gothic" w:cs="Calibri Light"/>
        <w:b/>
        <w:bCs/>
        <w:noProof/>
        <w:sz w:val="22"/>
        <w:szCs w:val="22"/>
      </w:rPr>
      <w:t>1</w:t>
    </w:r>
    <w:r w:rsidRPr="783FDF0A">
      <w:rPr>
        <w:rFonts w:ascii="Century Gothic" w:hAnsi="Century Gothic" w:cs="Calibri Light"/>
        <w:b/>
        <w:bCs/>
        <w:noProof/>
        <w:sz w:val="22"/>
        <w:szCs w:val="22"/>
        <w:vertAlign w:val="superscript"/>
      </w:rPr>
      <w:t>st</w:t>
    </w:r>
    <w:r w:rsidRPr="783FDF0A">
      <w:rPr>
        <w:rFonts w:ascii="Century Gothic" w:hAnsi="Century Gothic" w:cs="Calibri Light"/>
        <w:b/>
        <w:bCs/>
        <w:noProof/>
        <w:sz w:val="22"/>
        <w:szCs w:val="22"/>
      </w:rPr>
      <w:t xml:space="preserve"> and 3</w:t>
    </w:r>
    <w:r w:rsidRPr="783FDF0A">
      <w:rPr>
        <w:rFonts w:ascii="Century Gothic" w:hAnsi="Century Gothic" w:cs="Calibri Light"/>
        <w:b/>
        <w:bCs/>
        <w:noProof/>
        <w:sz w:val="22"/>
        <w:szCs w:val="22"/>
        <w:vertAlign w:val="superscript"/>
      </w:rPr>
      <w:t>rd</w:t>
    </w:r>
    <w:r w:rsidRPr="783FDF0A">
      <w:rPr>
        <w:rFonts w:ascii="Century Gothic" w:hAnsi="Century Gothic" w:cs="Calibri Light"/>
        <w:b/>
        <w:bCs/>
        <w:noProof/>
        <w:sz w:val="22"/>
        <w:szCs w:val="22"/>
      </w:rPr>
      <w:t xml:space="preserve"> Wednesdays</w:t>
    </w:r>
  </w:p>
  <w:p w:rsidR="783FDF0A" w:rsidP="51ACECCF" w:rsidRDefault="51ACECCF" w14:paraId="6B5659E2" w14:textId="662C61F0">
    <w:pPr>
      <w:jc w:val="right"/>
      <w:rPr>
        <w:rFonts w:ascii="Century Gothic" w:hAnsi="Century Gothic" w:cs="Calibri Light"/>
        <w:b/>
        <w:bCs/>
        <w:sz w:val="22"/>
        <w:szCs w:val="22"/>
      </w:rPr>
    </w:pPr>
    <w:r w:rsidRPr="51ACECCF">
      <w:rPr>
        <w:rFonts w:ascii="Century Gothic" w:hAnsi="Century Gothic" w:cs="Calibri Light"/>
        <w:b/>
        <w:bCs/>
        <w:sz w:val="22"/>
        <w:szCs w:val="22"/>
      </w:rPr>
      <w:t>2pm-4pm in 227/Cruz Reynoso Hall</w:t>
    </w:r>
  </w:p>
  <w:p w:rsidRPr="006E75E6" w:rsidR="00EE75B9" w:rsidP="006E75E6" w:rsidRDefault="00EE75B9" w14:paraId="03AA0354" w14:textId="678590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E9837C" w:rsidTr="04E9837C" w14:paraId="038340D2" w14:textId="77777777">
      <w:trPr>
        <w:trHeight w:val="300"/>
      </w:trPr>
      <w:tc>
        <w:tcPr>
          <w:tcW w:w="3120" w:type="dxa"/>
        </w:tcPr>
        <w:p w:rsidR="04E9837C" w:rsidP="04E9837C" w:rsidRDefault="04E9837C" w14:paraId="3F1B9127" w14:textId="08559C6A">
          <w:pPr>
            <w:pStyle w:val="Header"/>
            <w:ind w:left="-115"/>
          </w:pPr>
        </w:p>
      </w:tc>
      <w:tc>
        <w:tcPr>
          <w:tcW w:w="3120" w:type="dxa"/>
        </w:tcPr>
        <w:p w:rsidR="04E9837C" w:rsidP="04E9837C" w:rsidRDefault="04E9837C" w14:paraId="32CD0B10" w14:textId="78DE43EE">
          <w:pPr>
            <w:pStyle w:val="Header"/>
            <w:jc w:val="center"/>
          </w:pPr>
        </w:p>
      </w:tc>
      <w:tc>
        <w:tcPr>
          <w:tcW w:w="3120" w:type="dxa"/>
        </w:tcPr>
        <w:p w:rsidR="04E9837C" w:rsidP="04E9837C" w:rsidRDefault="04E9837C" w14:paraId="039EDD85" w14:textId="5F375BCB">
          <w:pPr>
            <w:pStyle w:val="Header"/>
            <w:ind w:right="-115"/>
            <w:jc w:val="right"/>
          </w:pPr>
        </w:p>
      </w:tc>
    </w:tr>
  </w:tbl>
  <w:p w:rsidR="04E9837C" w:rsidP="04E9837C" w:rsidRDefault="04E9837C" w14:paraId="14AE39E3" w14:textId="3121E28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E9837C" w:rsidTr="04E9837C" w14:paraId="52EA5582" w14:textId="77777777">
      <w:trPr>
        <w:trHeight w:val="300"/>
      </w:trPr>
      <w:tc>
        <w:tcPr>
          <w:tcW w:w="3120" w:type="dxa"/>
        </w:tcPr>
        <w:p w:rsidR="04E9837C" w:rsidP="04E9837C" w:rsidRDefault="04E9837C" w14:paraId="2C4764C6" w14:textId="04F629F5">
          <w:pPr>
            <w:pStyle w:val="Header"/>
            <w:ind w:left="-115"/>
          </w:pPr>
        </w:p>
      </w:tc>
      <w:tc>
        <w:tcPr>
          <w:tcW w:w="3120" w:type="dxa"/>
        </w:tcPr>
        <w:p w:rsidR="04E9837C" w:rsidP="04E9837C" w:rsidRDefault="04E9837C" w14:paraId="323012CA" w14:textId="664B950C">
          <w:pPr>
            <w:pStyle w:val="Header"/>
            <w:jc w:val="center"/>
          </w:pPr>
        </w:p>
      </w:tc>
      <w:tc>
        <w:tcPr>
          <w:tcW w:w="3120" w:type="dxa"/>
        </w:tcPr>
        <w:p w:rsidR="04E9837C" w:rsidP="04E9837C" w:rsidRDefault="04E9837C" w14:paraId="648A4A21" w14:textId="31066F8F">
          <w:pPr>
            <w:pStyle w:val="Header"/>
            <w:ind w:right="-115"/>
            <w:jc w:val="right"/>
          </w:pPr>
        </w:p>
      </w:tc>
    </w:tr>
  </w:tbl>
  <w:p w:rsidR="04E9837C" w:rsidP="04E9837C" w:rsidRDefault="04E9837C" w14:paraId="057C96A0" w14:textId="375D2593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4E9837C" w:rsidTr="04E9837C" w14:paraId="129CD3A4" w14:textId="77777777">
      <w:trPr>
        <w:trHeight w:val="300"/>
      </w:trPr>
      <w:tc>
        <w:tcPr>
          <w:tcW w:w="3120" w:type="dxa"/>
        </w:tcPr>
        <w:p w:rsidR="04E9837C" w:rsidP="04E9837C" w:rsidRDefault="04E9837C" w14:paraId="6F72AF56" w14:textId="61ADF538">
          <w:pPr>
            <w:pStyle w:val="Header"/>
            <w:ind w:left="-115"/>
          </w:pPr>
        </w:p>
      </w:tc>
      <w:tc>
        <w:tcPr>
          <w:tcW w:w="3120" w:type="dxa"/>
        </w:tcPr>
        <w:p w:rsidR="04E9837C" w:rsidP="04E9837C" w:rsidRDefault="04E9837C" w14:paraId="3CF259CF" w14:textId="6D701CD7">
          <w:pPr>
            <w:pStyle w:val="Header"/>
            <w:jc w:val="center"/>
          </w:pPr>
        </w:p>
      </w:tc>
      <w:tc>
        <w:tcPr>
          <w:tcW w:w="3120" w:type="dxa"/>
        </w:tcPr>
        <w:p w:rsidR="04E9837C" w:rsidP="04E9837C" w:rsidRDefault="04E9837C" w14:paraId="14D7D7BD" w14:textId="25E47D2E">
          <w:pPr>
            <w:pStyle w:val="Header"/>
            <w:ind w:right="-115"/>
            <w:jc w:val="right"/>
          </w:pPr>
        </w:p>
      </w:tc>
    </w:tr>
  </w:tbl>
  <w:p w:rsidR="04E9837C" w:rsidP="04E9837C" w:rsidRDefault="04E9837C" w14:paraId="71AD4B29" w14:textId="408177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3534"/>
    <w:multiLevelType w:val="hybridMultilevel"/>
    <w:tmpl w:val="FFFFFFFF"/>
    <w:lvl w:ilvl="0" w:tplc="34A62340">
      <w:start w:val="1"/>
      <w:numFmt w:val="decimal"/>
      <w:lvlText w:val="%1."/>
      <w:lvlJc w:val="left"/>
      <w:pPr>
        <w:ind w:left="1080" w:hanging="360"/>
      </w:pPr>
    </w:lvl>
    <w:lvl w:ilvl="1" w:tplc="D2F2048E">
      <w:start w:val="1"/>
      <w:numFmt w:val="lowerLetter"/>
      <w:lvlText w:val="%2."/>
      <w:lvlJc w:val="left"/>
      <w:pPr>
        <w:ind w:left="1800" w:hanging="360"/>
      </w:pPr>
    </w:lvl>
    <w:lvl w:ilvl="2" w:tplc="2CFE9556">
      <w:start w:val="1"/>
      <w:numFmt w:val="lowerRoman"/>
      <w:lvlText w:val="%3."/>
      <w:lvlJc w:val="right"/>
      <w:pPr>
        <w:ind w:left="2520" w:hanging="180"/>
      </w:pPr>
    </w:lvl>
    <w:lvl w:ilvl="3" w:tplc="67B067B6">
      <w:start w:val="1"/>
      <w:numFmt w:val="decimal"/>
      <w:lvlText w:val="%4."/>
      <w:lvlJc w:val="left"/>
      <w:pPr>
        <w:ind w:left="3240" w:hanging="360"/>
      </w:pPr>
    </w:lvl>
    <w:lvl w:ilvl="4" w:tplc="2A72D602">
      <w:start w:val="1"/>
      <w:numFmt w:val="lowerLetter"/>
      <w:lvlText w:val="%5."/>
      <w:lvlJc w:val="left"/>
      <w:pPr>
        <w:ind w:left="3960" w:hanging="360"/>
      </w:pPr>
    </w:lvl>
    <w:lvl w:ilvl="5" w:tplc="CA525F44">
      <w:start w:val="1"/>
      <w:numFmt w:val="lowerRoman"/>
      <w:lvlText w:val="%6."/>
      <w:lvlJc w:val="right"/>
      <w:pPr>
        <w:ind w:left="4680" w:hanging="180"/>
      </w:pPr>
    </w:lvl>
    <w:lvl w:ilvl="6" w:tplc="236EA5F2">
      <w:start w:val="1"/>
      <w:numFmt w:val="decimal"/>
      <w:lvlText w:val="%7."/>
      <w:lvlJc w:val="left"/>
      <w:pPr>
        <w:ind w:left="5400" w:hanging="360"/>
      </w:pPr>
    </w:lvl>
    <w:lvl w:ilvl="7" w:tplc="C54A2312">
      <w:start w:val="1"/>
      <w:numFmt w:val="lowerLetter"/>
      <w:lvlText w:val="%8."/>
      <w:lvlJc w:val="left"/>
      <w:pPr>
        <w:ind w:left="6120" w:hanging="360"/>
      </w:pPr>
    </w:lvl>
    <w:lvl w:ilvl="8" w:tplc="DD9C2BE4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D43E6"/>
    <w:multiLevelType w:val="hybridMultilevel"/>
    <w:tmpl w:val="94FE62B0"/>
    <w:lvl w:ilvl="0" w:tplc="FADE9D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B0268D"/>
    <w:multiLevelType w:val="hybridMultilevel"/>
    <w:tmpl w:val="B88E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B3E1B"/>
    <w:multiLevelType w:val="hybridMultilevel"/>
    <w:tmpl w:val="8724D554"/>
    <w:lvl w:ilvl="0" w:tplc="3606D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1B0318"/>
    <w:multiLevelType w:val="hybridMultilevel"/>
    <w:tmpl w:val="FFFFFFFF"/>
    <w:lvl w:ilvl="0" w:tplc="DAB85DA2">
      <w:start w:val="1"/>
      <w:numFmt w:val="decimal"/>
      <w:lvlText w:val="%1."/>
      <w:lvlJc w:val="left"/>
      <w:pPr>
        <w:ind w:left="720" w:hanging="360"/>
      </w:pPr>
    </w:lvl>
    <w:lvl w:ilvl="1" w:tplc="7E0621E0">
      <w:start w:val="1"/>
      <w:numFmt w:val="lowerLetter"/>
      <w:lvlText w:val="%2."/>
      <w:lvlJc w:val="left"/>
      <w:pPr>
        <w:ind w:left="1440" w:hanging="360"/>
      </w:pPr>
    </w:lvl>
    <w:lvl w:ilvl="2" w:tplc="E80E10D4">
      <w:start w:val="1"/>
      <w:numFmt w:val="lowerRoman"/>
      <w:lvlText w:val="%3."/>
      <w:lvlJc w:val="right"/>
      <w:pPr>
        <w:ind w:left="2160" w:hanging="180"/>
      </w:pPr>
    </w:lvl>
    <w:lvl w:ilvl="3" w:tplc="D9FA0100">
      <w:start w:val="1"/>
      <w:numFmt w:val="decimal"/>
      <w:lvlText w:val="%4."/>
      <w:lvlJc w:val="left"/>
      <w:pPr>
        <w:ind w:left="2880" w:hanging="360"/>
      </w:pPr>
    </w:lvl>
    <w:lvl w:ilvl="4" w:tplc="9F74B502">
      <w:start w:val="1"/>
      <w:numFmt w:val="lowerLetter"/>
      <w:lvlText w:val="%5."/>
      <w:lvlJc w:val="left"/>
      <w:pPr>
        <w:ind w:left="3600" w:hanging="360"/>
      </w:pPr>
    </w:lvl>
    <w:lvl w:ilvl="5" w:tplc="80CEF2E2">
      <w:start w:val="1"/>
      <w:numFmt w:val="lowerRoman"/>
      <w:lvlText w:val="%6."/>
      <w:lvlJc w:val="right"/>
      <w:pPr>
        <w:ind w:left="4320" w:hanging="180"/>
      </w:pPr>
    </w:lvl>
    <w:lvl w:ilvl="6" w:tplc="82FEE2B8">
      <w:start w:val="1"/>
      <w:numFmt w:val="decimal"/>
      <w:lvlText w:val="%7."/>
      <w:lvlJc w:val="left"/>
      <w:pPr>
        <w:ind w:left="5040" w:hanging="360"/>
      </w:pPr>
    </w:lvl>
    <w:lvl w:ilvl="7" w:tplc="3234516A">
      <w:start w:val="1"/>
      <w:numFmt w:val="lowerLetter"/>
      <w:lvlText w:val="%8."/>
      <w:lvlJc w:val="left"/>
      <w:pPr>
        <w:ind w:left="5760" w:hanging="360"/>
      </w:pPr>
    </w:lvl>
    <w:lvl w:ilvl="8" w:tplc="B78C0F4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5AB537"/>
    <w:multiLevelType w:val="hybridMultilevel"/>
    <w:tmpl w:val="FFFFFFFF"/>
    <w:lvl w:ilvl="0" w:tplc="EC0E9456">
      <w:start w:val="1"/>
      <w:numFmt w:val="decimal"/>
      <w:lvlText w:val="%1."/>
      <w:lvlJc w:val="left"/>
      <w:pPr>
        <w:ind w:left="720" w:hanging="360"/>
      </w:pPr>
    </w:lvl>
    <w:lvl w:ilvl="1" w:tplc="29AE7EB8">
      <w:start w:val="1"/>
      <w:numFmt w:val="lowerLetter"/>
      <w:lvlText w:val="%2."/>
      <w:lvlJc w:val="left"/>
      <w:pPr>
        <w:ind w:left="1440" w:hanging="360"/>
      </w:pPr>
    </w:lvl>
    <w:lvl w:ilvl="2" w:tplc="BD44497E">
      <w:start w:val="1"/>
      <w:numFmt w:val="lowerRoman"/>
      <w:lvlText w:val="%3."/>
      <w:lvlJc w:val="right"/>
      <w:pPr>
        <w:ind w:left="2160" w:hanging="180"/>
      </w:pPr>
    </w:lvl>
    <w:lvl w:ilvl="3" w:tplc="F43C5FEE">
      <w:start w:val="1"/>
      <w:numFmt w:val="decimal"/>
      <w:lvlText w:val="%4."/>
      <w:lvlJc w:val="left"/>
      <w:pPr>
        <w:ind w:left="2880" w:hanging="360"/>
      </w:pPr>
    </w:lvl>
    <w:lvl w:ilvl="4" w:tplc="87DA570E">
      <w:start w:val="1"/>
      <w:numFmt w:val="lowerLetter"/>
      <w:lvlText w:val="%5."/>
      <w:lvlJc w:val="left"/>
      <w:pPr>
        <w:ind w:left="3600" w:hanging="360"/>
      </w:pPr>
    </w:lvl>
    <w:lvl w:ilvl="5" w:tplc="0DB6458A">
      <w:start w:val="1"/>
      <w:numFmt w:val="lowerRoman"/>
      <w:lvlText w:val="%6."/>
      <w:lvlJc w:val="right"/>
      <w:pPr>
        <w:ind w:left="4320" w:hanging="180"/>
      </w:pPr>
    </w:lvl>
    <w:lvl w:ilvl="6" w:tplc="138ADAB8">
      <w:start w:val="1"/>
      <w:numFmt w:val="decimal"/>
      <w:lvlText w:val="%7."/>
      <w:lvlJc w:val="left"/>
      <w:pPr>
        <w:ind w:left="5040" w:hanging="360"/>
      </w:pPr>
    </w:lvl>
    <w:lvl w:ilvl="7" w:tplc="518820B0">
      <w:start w:val="1"/>
      <w:numFmt w:val="lowerLetter"/>
      <w:lvlText w:val="%8."/>
      <w:lvlJc w:val="left"/>
      <w:pPr>
        <w:ind w:left="5760" w:hanging="360"/>
      </w:pPr>
    </w:lvl>
    <w:lvl w:ilvl="8" w:tplc="5E2A0AB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76595"/>
    <w:multiLevelType w:val="hybridMultilevel"/>
    <w:tmpl w:val="A9FE1BA2"/>
    <w:lvl w:ilvl="0" w:tplc="84F2CF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FE7489"/>
    <w:multiLevelType w:val="hybridMultilevel"/>
    <w:tmpl w:val="E4D68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5F6176"/>
    <w:multiLevelType w:val="hybridMultilevel"/>
    <w:tmpl w:val="92F2D174"/>
    <w:lvl w:ilvl="0" w:tplc="FDC87E3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9CBCCA"/>
    <w:multiLevelType w:val="hybridMultilevel"/>
    <w:tmpl w:val="FFFFFFFF"/>
    <w:lvl w:ilvl="0" w:tplc="D594361E">
      <w:start w:val="1"/>
      <w:numFmt w:val="decimal"/>
      <w:lvlText w:val="%1."/>
      <w:lvlJc w:val="left"/>
      <w:pPr>
        <w:ind w:left="720" w:hanging="360"/>
      </w:pPr>
    </w:lvl>
    <w:lvl w:ilvl="1" w:tplc="A79C9C6C">
      <w:start w:val="1"/>
      <w:numFmt w:val="lowerLetter"/>
      <w:lvlText w:val="%2."/>
      <w:lvlJc w:val="left"/>
      <w:pPr>
        <w:ind w:left="1440" w:hanging="360"/>
      </w:pPr>
    </w:lvl>
    <w:lvl w:ilvl="2" w:tplc="61740BDC">
      <w:start w:val="1"/>
      <w:numFmt w:val="lowerRoman"/>
      <w:lvlText w:val="%3."/>
      <w:lvlJc w:val="right"/>
      <w:pPr>
        <w:ind w:left="2160" w:hanging="180"/>
      </w:pPr>
    </w:lvl>
    <w:lvl w:ilvl="3" w:tplc="310859A2">
      <w:start w:val="1"/>
      <w:numFmt w:val="decimal"/>
      <w:lvlText w:val="%4."/>
      <w:lvlJc w:val="left"/>
      <w:pPr>
        <w:ind w:left="2880" w:hanging="360"/>
      </w:pPr>
    </w:lvl>
    <w:lvl w:ilvl="4" w:tplc="152470F0">
      <w:start w:val="1"/>
      <w:numFmt w:val="lowerLetter"/>
      <w:lvlText w:val="%5."/>
      <w:lvlJc w:val="left"/>
      <w:pPr>
        <w:ind w:left="3600" w:hanging="360"/>
      </w:pPr>
    </w:lvl>
    <w:lvl w:ilvl="5" w:tplc="32EC040A">
      <w:start w:val="1"/>
      <w:numFmt w:val="lowerRoman"/>
      <w:lvlText w:val="%6."/>
      <w:lvlJc w:val="right"/>
      <w:pPr>
        <w:ind w:left="4320" w:hanging="180"/>
      </w:pPr>
    </w:lvl>
    <w:lvl w:ilvl="6" w:tplc="48567B4C">
      <w:start w:val="1"/>
      <w:numFmt w:val="decimal"/>
      <w:lvlText w:val="%7."/>
      <w:lvlJc w:val="left"/>
      <w:pPr>
        <w:ind w:left="5040" w:hanging="360"/>
      </w:pPr>
    </w:lvl>
    <w:lvl w:ilvl="7" w:tplc="AF282E6C">
      <w:start w:val="1"/>
      <w:numFmt w:val="lowerLetter"/>
      <w:lvlText w:val="%8."/>
      <w:lvlJc w:val="left"/>
      <w:pPr>
        <w:ind w:left="5760" w:hanging="360"/>
      </w:pPr>
    </w:lvl>
    <w:lvl w:ilvl="8" w:tplc="3DC6649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34E122"/>
    <w:multiLevelType w:val="hybridMultilevel"/>
    <w:tmpl w:val="FFFFFFFF"/>
    <w:lvl w:ilvl="0" w:tplc="58FC55BE">
      <w:start w:val="1"/>
      <w:numFmt w:val="decimal"/>
      <w:lvlText w:val="%1."/>
      <w:lvlJc w:val="left"/>
      <w:pPr>
        <w:ind w:left="720" w:hanging="360"/>
      </w:pPr>
    </w:lvl>
    <w:lvl w:ilvl="1" w:tplc="AA98110E">
      <w:start w:val="1"/>
      <w:numFmt w:val="lowerLetter"/>
      <w:lvlText w:val="%2."/>
      <w:lvlJc w:val="left"/>
      <w:pPr>
        <w:ind w:left="1440" w:hanging="360"/>
      </w:pPr>
    </w:lvl>
    <w:lvl w:ilvl="2" w:tplc="8D9AD80C">
      <w:start w:val="1"/>
      <w:numFmt w:val="lowerRoman"/>
      <w:lvlText w:val="%3."/>
      <w:lvlJc w:val="right"/>
      <w:pPr>
        <w:ind w:left="2160" w:hanging="180"/>
      </w:pPr>
    </w:lvl>
    <w:lvl w:ilvl="3" w:tplc="E0A6E852">
      <w:start w:val="1"/>
      <w:numFmt w:val="decimal"/>
      <w:lvlText w:val="%4."/>
      <w:lvlJc w:val="left"/>
      <w:pPr>
        <w:ind w:left="2880" w:hanging="360"/>
      </w:pPr>
    </w:lvl>
    <w:lvl w:ilvl="4" w:tplc="4704C21C">
      <w:start w:val="1"/>
      <w:numFmt w:val="lowerLetter"/>
      <w:lvlText w:val="%5."/>
      <w:lvlJc w:val="left"/>
      <w:pPr>
        <w:ind w:left="3600" w:hanging="360"/>
      </w:pPr>
    </w:lvl>
    <w:lvl w:ilvl="5" w:tplc="481CE53E">
      <w:start w:val="1"/>
      <w:numFmt w:val="lowerRoman"/>
      <w:lvlText w:val="%6."/>
      <w:lvlJc w:val="right"/>
      <w:pPr>
        <w:ind w:left="4320" w:hanging="180"/>
      </w:pPr>
    </w:lvl>
    <w:lvl w:ilvl="6" w:tplc="22F8D7F6">
      <w:start w:val="1"/>
      <w:numFmt w:val="decimal"/>
      <w:lvlText w:val="%7."/>
      <w:lvlJc w:val="left"/>
      <w:pPr>
        <w:ind w:left="5040" w:hanging="360"/>
      </w:pPr>
    </w:lvl>
    <w:lvl w:ilvl="7" w:tplc="812E2E48">
      <w:start w:val="1"/>
      <w:numFmt w:val="lowerLetter"/>
      <w:lvlText w:val="%8."/>
      <w:lvlJc w:val="left"/>
      <w:pPr>
        <w:ind w:left="5760" w:hanging="360"/>
      </w:pPr>
    </w:lvl>
    <w:lvl w:ilvl="8" w:tplc="FB58285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EC78E7"/>
    <w:multiLevelType w:val="hybridMultilevel"/>
    <w:tmpl w:val="8724D55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1A5337"/>
    <w:multiLevelType w:val="hybridMultilevel"/>
    <w:tmpl w:val="FFFFFFFF"/>
    <w:lvl w:ilvl="0" w:tplc="B6624CBA">
      <w:start w:val="1"/>
      <w:numFmt w:val="decimal"/>
      <w:lvlText w:val="%1."/>
      <w:lvlJc w:val="left"/>
      <w:pPr>
        <w:ind w:left="720" w:hanging="360"/>
      </w:pPr>
    </w:lvl>
    <w:lvl w:ilvl="1" w:tplc="09742AB8">
      <w:start w:val="1"/>
      <w:numFmt w:val="lowerLetter"/>
      <w:lvlText w:val="%2."/>
      <w:lvlJc w:val="left"/>
      <w:pPr>
        <w:ind w:left="1440" w:hanging="360"/>
      </w:pPr>
    </w:lvl>
    <w:lvl w:ilvl="2" w:tplc="2E5ABEC6">
      <w:start w:val="1"/>
      <w:numFmt w:val="lowerRoman"/>
      <w:lvlText w:val="%3."/>
      <w:lvlJc w:val="right"/>
      <w:pPr>
        <w:ind w:left="2160" w:hanging="180"/>
      </w:pPr>
    </w:lvl>
    <w:lvl w:ilvl="3" w:tplc="3BE07B62">
      <w:start w:val="1"/>
      <w:numFmt w:val="decimal"/>
      <w:lvlText w:val="%4."/>
      <w:lvlJc w:val="left"/>
      <w:pPr>
        <w:ind w:left="2880" w:hanging="360"/>
      </w:pPr>
    </w:lvl>
    <w:lvl w:ilvl="4" w:tplc="E5B6FAD6">
      <w:start w:val="1"/>
      <w:numFmt w:val="lowerLetter"/>
      <w:lvlText w:val="%5."/>
      <w:lvlJc w:val="left"/>
      <w:pPr>
        <w:ind w:left="3600" w:hanging="360"/>
      </w:pPr>
    </w:lvl>
    <w:lvl w:ilvl="5" w:tplc="71C891CA">
      <w:start w:val="1"/>
      <w:numFmt w:val="lowerRoman"/>
      <w:lvlText w:val="%6."/>
      <w:lvlJc w:val="right"/>
      <w:pPr>
        <w:ind w:left="4320" w:hanging="180"/>
      </w:pPr>
    </w:lvl>
    <w:lvl w:ilvl="6" w:tplc="586480B6">
      <w:start w:val="1"/>
      <w:numFmt w:val="decimal"/>
      <w:lvlText w:val="%7."/>
      <w:lvlJc w:val="left"/>
      <w:pPr>
        <w:ind w:left="5040" w:hanging="360"/>
      </w:pPr>
    </w:lvl>
    <w:lvl w:ilvl="7" w:tplc="3544C958">
      <w:start w:val="1"/>
      <w:numFmt w:val="lowerLetter"/>
      <w:lvlText w:val="%8."/>
      <w:lvlJc w:val="left"/>
      <w:pPr>
        <w:ind w:left="5760" w:hanging="360"/>
      </w:pPr>
    </w:lvl>
    <w:lvl w:ilvl="8" w:tplc="CC267586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564984">
    <w:abstractNumId w:val="0"/>
  </w:num>
  <w:num w:numId="2" w16cid:durableId="1036658408">
    <w:abstractNumId w:val="7"/>
  </w:num>
  <w:num w:numId="3" w16cid:durableId="1381520311">
    <w:abstractNumId w:val="12"/>
  </w:num>
  <w:num w:numId="4" w16cid:durableId="1435401374">
    <w:abstractNumId w:val="1"/>
  </w:num>
  <w:num w:numId="5" w16cid:durableId="1483156001">
    <w:abstractNumId w:val="2"/>
  </w:num>
  <w:num w:numId="6" w16cid:durableId="1553617057">
    <w:abstractNumId w:val="10"/>
  </w:num>
  <w:num w:numId="7" w16cid:durableId="1607886522">
    <w:abstractNumId w:val="5"/>
  </w:num>
  <w:num w:numId="8" w16cid:durableId="1919905381">
    <w:abstractNumId w:val="9"/>
  </w:num>
  <w:num w:numId="9" w16cid:durableId="2145809685">
    <w:abstractNumId w:val="4"/>
  </w:num>
  <w:num w:numId="10" w16cid:durableId="437061655">
    <w:abstractNumId w:val="11"/>
  </w:num>
  <w:num w:numId="11" w16cid:durableId="616717042">
    <w:abstractNumId w:val="8"/>
  </w:num>
  <w:num w:numId="12" w16cid:durableId="70472784">
    <w:abstractNumId w:val="6"/>
  </w:num>
  <w:num w:numId="13" w16cid:durableId="84721046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embedSystemFonts/>
  <w:bordersDoNotSurroundHeader/>
  <w:bordersDoNotSurroundFooter/>
  <w:trackRevisions w:val="false"/>
  <w:defaultTabStop w:val="720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6A"/>
    <w:rsid w:val="000027C8"/>
    <w:rsid w:val="000035AE"/>
    <w:rsid w:val="000041B5"/>
    <w:rsid w:val="00004C92"/>
    <w:rsid w:val="000055F4"/>
    <w:rsid w:val="00012CDA"/>
    <w:rsid w:val="00012DA0"/>
    <w:rsid w:val="000305B0"/>
    <w:rsid w:val="000305BA"/>
    <w:rsid w:val="00033F2D"/>
    <w:rsid w:val="00035370"/>
    <w:rsid w:val="00037F4E"/>
    <w:rsid w:val="0004181B"/>
    <w:rsid w:val="00041B21"/>
    <w:rsid w:val="000429A9"/>
    <w:rsid w:val="00042A96"/>
    <w:rsid w:val="00042F54"/>
    <w:rsid w:val="0004345E"/>
    <w:rsid w:val="00044748"/>
    <w:rsid w:val="00047542"/>
    <w:rsid w:val="00055493"/>
    <w:rsid w:val="000607B1"/>
    <w:rsid w:val="0006468D"/>
    <w:rsid w:val="000656F6"/>
    <w:rsid w:val="00065842"/>
    <w:rsid w:val="00071780"/>
    <w:rsid w:val="000766BF"/>
    <w:rsid w:val="000775B6"/>
    <w:rsid w:val="0008296D"/>
    <w:rsid w:val="00084FFE"/>
    <w:rsid w:val="00085857"/>
    <w:rsid w:val="00086762"/>
    <w:rsid w:val="00087F87"/>
    <w:rsid w:val="00090CB0"/>
    <w:rsid w:val="000A0DBB"/>
    <w:rsid w:val="000A4032"/>
    <w:rsid w:val="000A4868"/>
    <w:rsid w:val="000B0E45"/>
    <w:rsid w:val="000B120B"/>
    <w:rsid w:val="000B3732"/>
    <w:rsid w:val="000B48C2"/>
    <w:rsid w:val="000C088F"/>
    <w:rsid w:val="000C5BDA"/>
    <w:rsid w:val="000D00B5"/>
    <w:rsid w:val="000D1268"/>
    <w:rsid w:val="000D1B09"/>
    <w:rsid w:val="000D4E5F"/>
    <w:rsid w:val="000E0550"/>
    <w:rsid w:val="000E0806"/>
    <w:rsid w:val="000E1A26"/>
    <w:rsid w:val="000E6822"/>
    <w:rsid w:val="000E764B"/>
    <w:rsid w:val="000F16C8"/>
    <w:rsid w:val="000F2D34"/>
    <w:rsid w:val="000F2D82"/>
    <w:rsid w:val="000F2EA9"/>
    <w:rsid w:val="000F61A1"/>
    <w:rsid w:val="0010070D"/>
    <w:rsid w:val="00102FE9"/>
    <w:rsid w:val="00104346"/>
    <w:rsid w:val="00105FC9"/>
    <w:rsid w:val="00107BB3"/>
    <w:rsid w:val="0011011F"/>
    <w:rsid w:val="001130DB"/>
    <w:rsid w:val="00115407"/>
    <w:rsid w:val="0011574E"/>
    <w:rsid w:val="00116AD0"/>
    <w:rsid w:val="00116C0F"/>
    <w:rsid w:val="0012308C"/>
    <w:rsid w:val="0013185E"/>
    <w:rsid w:val="00135238"/>
    <w:rsid w:val="00135F21"/>
    <w:rsid w:val="00140214"/>
    <w:rsid w:val="0014260C"/>
    <w:rsid w:val="0014311A"/>
    <w:rsid w:val="00151DD6"/>
    <w:rsid w:val="00156C21"/>
    <w:rsid w:val="00157BC4"/>
    <w:rsid w:val="001671C5"/>
    <w:rsid w:val="00170659"/>
    <w:rsid w:val="00171A77"/>
    <w:rsid w:val="0017250F"/>
    <w:rsid w:val="00173091"/>
    <w:rsid w:val="00175CEF"/>
    <w:rsid w:val="00176886"/>
    <w:rsid w:val="00176EA3"/>
    <w:rsid w:val="0018539F"/>
    <w:rsid w:val="00194E96"/>
    <w:rsid w:val="00196EAC"/>
    <w:rsid w:val="001A2B3E"/>
    <w:rsid w:val="001A5BC2"/>
    <w:rsid w:val="001B028D"/>
    <w:rsid w:val="001B1BCE"/>
    <w:rsid w:val="001B2699"/>
    <w:rsid w:val="001B37F9"/>
    <w:rsid w:val="001B62B8"/>
    <w:rsid w:val="001B7BAD"/>
    <w:rsid w:val="001C20CF"/>
    <w:rsid w:val="001C5076"/>
    <w:rsid w:val="001C5F89"/>
    <w:rsid w:val="001C7139"/>
    <w:rsid w:val="001D3F45"/>
    <w:rsid w:val="001D5D3A"/>
    <w:rsid w:val="001D66F1"/>
    <w:rsid w:val="001E02D7"/>
    <w:rsid w:val="001E09F5"/>
    <w:rsid w:val="001E32E8"/>
    <w:rsid w:val="001F31C0"/>
    <w:rsid w:val="001F3FDB"/>
    <w:rsid w:val="001F4680"/>
    <w:rsid w:val="001F67F2"/>
    <w:rsid w:val="001F6D94"/>
    <w:rsid w:val="0020009F"/>
    <w:rsid w:val="00204829"/>
    <w:rsid w:val="0021037B"/>
    <w:rsid w:val="00210B67"/>
    <w:rsid w:val="00214C72"/>
    <w:rsid w:val="002151C2"/>
    <w:rsid w:val="00221744"/>
    <w:rsid w:val="00221870"/>
    <w:rsid w:val="002223D2"/>
    <w:rsid w:val="00226194"/>
    <w:rsid w:val="00230598"/>
    <w:rsid w:val="00230635"/>
    <w:rsid w:val="00230755"/>
    <w:rsid w:val="00232198"/>
    <w:rsid w:val="00232A48"/>
    <w:rsid w:val="002347C1"/>
    <w:rsid w:val="00237222"/>
    <w:rsid w:val="0024050C"/>
    <w:rsid w:val="002422F1"/>
    <w:rsid w:val="00247FB1"/>
    <w:rsid w:val="00250606"/>
    <w:rsid w:val="00250927"/>
    <w:rsid w:val="002516F5"/>
    <w:rsid w:val="00254FF7"/>
    <w:rsid w:val="00256AD2"/>
    <w:rsid w:val="002573E9"/>
    <w:rsid w:val="00261AFA"/>
    <w:rsid w:val="002620E7"/>
    <w:rsid w:val="002641BC"/>
    <w:rsid w:val="002715AB"/>
    <w:rsid w:val="0027341A"/>
    <w:rsid w:val="00273662"/>
    <w:rsid w:val="00275317"/>
    <w:rsid w:val="00277110"/>
    <w:rsid w:val="00281783"/>
    <w:rsid w:val="00284B78"/>
    <w:rsid w:val="00295C35"/>
    <w:rsid w:val="00296522"/>
    <w:rsid w:val="002A0C88"/>
    <w:rsid w:val="002A1D9D"/>
    <w:rsid w:val="002B1265"/>
    <w:rsid w:val="002C2F72"/>
    <w:rsid w:val="002C6B0F"/>
    <w:rsid w:val="002D2E6F"/>
    <w:rsid w:val="002D4AC6"/>
    <w:rsid w:val="002D6530"/>
    <w:rsid w:val="002E0083"/>
    <w:rsid w:val="002E0279"/>
    <w:rsid w:val="002E059B"/>
    <w:rsid w:val="002E0B0A"/>
    <w:rsid w:val="002E21AD"/>
    <w:rsid w:val="002E4A7B"/>
    <w:rsid w:val="002E5DD6"/>
    <w:rsid w:val="002F07C3"/>
    <w:rsid w:val="002F2183"/>
    <w:rsid w:val="002F3B69"/>
    <w:rsid w:val="002F493C"/>
    <w:rsid w:val="003117AE"/>
    <w:rsid w:val="00313810"/>
    <w:rsid w:val="00314837"/>
    <w:rsid w:val="00316A31"/>
    <w:rsid w:val="00316FCA"/>
    <w:rsid w:val="003256CA"/>
    <w:rsid w:val="00327CD7"/>
    <w:rsid w:val="0033089F"/>
    <w:rsid w:val="00332B47"/>
    <w:rsid w:val="00337D09"/>
    <w:rsid w:val="00342E54"/>
    <w:rsid w:val="00346094"/>
    <w:rsid w:val="00352714"/>
    <w:rsid w:val="00354028"/>
    <w:rsid w:val="00361AD1"/>
    <w:rsid w:val="00364A90"/>
    <w:rsid w:val="00365ECE"/>
    <w:rsid w:val="00373E24"/>
    <w:rsid w:val="0037662A"/>
    <w:rsid w:val="00382C10"/>
    <w:rsid w:val="00382EDE"/>
    <w:rsid w:val="0038398A"/>
    <w:rsid w:val="003851D6"/>
    <w:rsid w:val="00387746"/>
    <w:rsid w:val="0039104F"/>
    <w:rsid w:val="003A0B19"/>
    <w:rsid w:val="003A281B"/>
    <w:rsid w:val="003A44E4"/>
    <w:rsid w:val="003A4656"/>
    <w:rsid w:val="003A4BF9"/>
    <w:rsid w:val="003A53EB"/>
    <w:rsid w:val="003A7159"/>
    <w:rsid w:val="003B097A"/>
    <w:rsid w:val="003B2A7A"/>
    <w:rsid w:val="003B3C2C"/>
    <w:rsid w:val="003C46D1"/>
    <w:rsid w:val="003C7F1C"/>
    <w:rsid w:val="003D3377"/>
    <w:rsid w:val="003D4AC8"/>
    <w:rsid w:val="003D6A6E"/>
    <w:rsid w:val="003D7AA1"/>
    <w:rsid w:val="003E3362"/>
    <w:rsid w:val="003E461B"/>
    <w:rsid w:val="003E5622"/>
    <w:rsid w:val="00404151"/>
    <w:rsid w:val="00404D18"/>
    <w:rsid w:val="00406579"/>
    <w:rsid w:val="004106DF"/>
    <w:rsid w:val="00414BB8"/>
    <w:rsid w:val="0041531B"/>
    <w:rsid w:val="00416FAC"/>
    <w:rsid w:val="00417B91"/>
    <w:rsid w:val="00421044"/>
    <w:rsid w:val="00435510"/>
    <w:rsid w:val="004437E5"/>
    <w:rsid w:val="00443FF9"/>
    <w:rsid w:val="00444EA7"/>
    <w:rsid w:val="00447C24"/>
    <w:rsid w:val="00452CE3"/>
    <w:rsid w:val="0045713F"/>
    <w:rsid w:val="00457C4B"/>
    <w:rsid w:val="00460102"/>
    <w:rsid w:val="004651C8"/>
    <w:rsid w:val="00465FC0"/>
    <w:rsid w:val="00472B0E"/>
    <w:rsid w:val="00473347"/>
    <w:rsid w:val="004758B9"/>
    <w:rsid w:val="004772CE"/>
    <w:rsid w:val="004807DC"/>
    <w:rsid w:val="004838AE"/>
    <w:rsid w:val="0048502A"/>
    <w:rsid w:val="0049065C"/>
    <w:rsid w:val="00496EA6"/>
    <w:rsid w:val="0049722A"/>
    <w:rsid w:val="00497403"/>
    <w:rsid w:val="004A0BED"/>
    <w:rsid w:val="004A2243"/>
    <w:rsid w:val="004B01D8"/>
    <w:rsid w:val="004B26F0"/>
    <w:rsid w:val="004B3DF7"/>
    <w:rsid w:val="004B5432"/>
    <w:rsid w:val="004B5607"/>
    <w:rsid w:val="004B6547"/>
    <w:rsid w:val="004C1BB8"/>
    <w:rsid w:val="004C4A77"/>
    <w:rsid w:val="004C6C2D"/>
    <w:rsid w:val="004C7F52"/>
    <w:rsid w:val="004D0751"/>
    <w:rsid w:val="004D442E"/>
    <w:rsid w:val="004D4BF4"/>
    <w:rsid w:val="004D721F"/>
    <w:rsid w:val="004E11BA"/>
    <w:rsid w:val="004E2016"/>
    <w:rsid w:val="004E2B13"/>
    <w:rsid w:val="004E49DC"/>
    <w:rsid w:val="004E658B"/>
    <w:rsid w:val="004F0635"/>
    <w:rsid w:val="004F07EA"/>
    <w:rsid w:val="004F1F8F"/>
    <w:rsid w:val="004F3C41"/>
    <w:rsid w:val="004F56DC"/>
    <w:rsid w:val="004F5857"/>
    <w:rsid w:val="004F66FF"/>
    <w:rsid w:val="004F6B67"/>
    <w:rsid w:val="00504CA6"/>
    <w:rsid w:val="005052A3"/>
    <w:rsid w:val="00505435"/>
    <w:rsid w:val="00506474"/>
    <w:rsid w:val="00506CA7"/>
    <w:rsid w:val="005070BE"/>
    <w:rsid w:val="00507A54"/>
    <w:rsid w:val="00507E97"/>
    <w:rsid w:val="005124E9"/>
    <w:rsid w:val="005134C4"/>
    <w:rsid w:val="00513F1D"/>
    <w:rsid w:val="00515006"/>
    <w:rsid w:val="005152F1"/>
    <w:rsid w:val="005204F4"/>
    <w:rsid w:val="00525874"/>
    <w:rsid w:val="00527C37"/>
    <w:rsid w:val="00532898"/>
    <w:rsid w:val="005406BE"/>
    <w:rsid w:val="00540DE6"/>
    <w:rsid w:val="0054185A"/>
    <w:rsid w:val="005448E0"/>
    <w:rsid w:val="00546FCA"/>
    <w:rsid w:val="005471F6"/>
    <w:rsid w:val="00551557"/>
    <w:rsid w:val="00554E98"/>
    <w:rsid w:val="00555540"/>
    <w:rsid w:val="00560161"/>
    <w:rsid w:val="005623E6"/>
    <w:rsid w:val="00567981"/>
    <w:rsid w:val="00570E15"/>
    <w:rsid w:val="00571744"/>
    <w:rsid w:val="00573676"/>
    <w:rsid w:val="00573E6C"/>
    <w:rsid w:val="0057637E"/>
    <w:rsid w:val="00577B9E"/>
    <w:rsid w:val="00580D45"/>
    <w:rsid w:val="00581134"/>
    <w:rsid w:val="0058167B"/>
    <w:rsid w:val="00587451"/>
    <w:rsid w:val="00587C8C"/>
    <w:rsid w:val="005938E0"/>
    <w:rsid w:val="00594B72"/>
    <w:rsid w:val="0059521D"/>
    <w:rsid w:val="00595AA3"/>
    <w:rsid w:val="0059759F"/>
    <w:rsid w:val="005A39F0"/>
    <w:rsid w:val="005A3A6D"/>
    <w:rsid w:val="005B0343"/>
    <w:rsid w:val="005B0D30"/>
    <w:rsid w:val="005B191D"/>
    <w:rsid w:val="005B1C39"/>
    <w:rsid w:val="005B2E20"/>
    <w:rsid w:val="005B6862"/>
    <w:rsid w:val="005B77D1"/>
    <w:rsid w:val="005C16D0"/>
    <w:rsid w:val="005C5E71"/>
    <w:rsid w:val="005D1A00"/>
    <w:rsid w:val="005D2FA0"/>
    <w:rsid w:val="005E0044"/>
    <w:rsid w:val="005E176D"/>
    <w:rsid w:val="005E4CFD"/>
    <w:rsid w:val="005E533F"/>
    <w:rsid w:val="005E6673"/>
    <w:rsid w:val="005F3E3A"/>
    <w:rsid w:val="005F3EDF"/>
    <w:rsid w:val="005F48BD"/>
    <w:rsid w:val="005F4FDD"/>
    <w:rsid w:val="005F7B81"/>
    <w:rsid w:val="0060134D"/>
    <w:rsid w:val="00602AC6"/>
    <w:rsid w:val="00603C89"/>
    <w:rsid w:val="0060450D"/>
    <w:rsid w:val="00605682"/>
    <w:rsid w:val="00605D62"/>
    <w:rsid w:val="00612068"/>
    <w:rsid w:val="0061299A"/>
    <w:rsid w:val="00612C00"/>
    <w:rsid w:val="0061349F"/>
    <w:rsid w:val="00615BCD"/>
    <w:rsid w:val="00617242"/>
    <w:rsid w:val="00622C98"/>
    <w:rsid w:val="00623041"/>
    <w:rsid w:val="00624B5C"/>
    <w:rsid w:val="00624D21"/>
    <w:rsid w:val="006274B6"/>
    <w:rsid w:val="00631189"/>
    <w:rsid w:val="006321F0"/>
    <w:rsid w:val="00632FBC"/>
    <w:rsid w:val="00636223"/>
    <w:rsid w:val="00641333"/>
    <w:rsid w:val="006426A8"/>
    <w:rsid w:val="00642FAF"/>
    <w:rsid w:val="00651A83"/>
    <w:rsid w:val="00652A5E"/>
    <w:rsid w:val="006540DD"/>
    <w:rsid w:val="00655492"/>
    <w:rsid w:val="006573B5"/>
    <w:rsid w:val="00662985"/>
    <w:rsid w:val="00662ED9"/>
    <w:rsid w:val="00664954"/>
    <w:rsid w:val="00664E6E"/>
    <w:rsid w:val="00665487"/>
    <w:rsid w:val="00666693"/>
    <w:rsid w:val="00666FF7"/>
    <w:rsid w:val="00667D1F"/>
    <w:rsid w:val="00670A44"/>
    <w:rsid w:val="00670DAA"/>
    <w:rsid w:val="006827AD"/>
    <w:rsid w:val="00682E23"/>
    <w:rsid w:val="00690ACB"/>
    <w:rsid w:val="006A09E0"/>
    <w:rsid w:val="006A0AF0"/>
    <w:rsid w:val="006A2461"/>
    <w:rsid w:val="006A273C"/>
    <w:rsid w:val="006A6C24"/>
    <w:rsid w:val="006B00A8"/>
    <w:rsid w:val="006B1E66"/>
    <w:rsid w:val="006B4CAA"/>
    <w:rsid w:val="006C0F05"/>
    <w:rsid w:val="006C11D7"/>
    <w:rsid w:val="006C2671"/>
    <w:rsid w:val="006C421C"/>
    <w:rsid w:val="006D183E"/>
    <w:rsid w:val="006D235B"/>
    <w:rsid w:val="006D25BF"/>
    <w:rsid w:val="006D292C"/>
    <w:rsid w:val="006D3808"/>
    <w:rsid w:val="006D3C53"/>
    <w:rsid w:val="006D55F6"/>
    <w:rsid w:val="006D5BD0"/>
    <w:rsid w:val="006D6FA5"/>
    <w:rsid w:val="006D7F3B"/>
    <w:rsid w:val="006E449D"/>
    <w:rsid w:val="006E75E6"/>
    <w:rsid w:val="006F1744"/>
    <w:rsid w:val="006F5741"/>
    <w:rsid w:val="00700607"/>
    <w:rsid w:val="0070157B"/>
    <w:rsid w:val="00703855"/>
    <w:rsid w:val="00713425"/>
    <w:rsid w:val="007164CB"/>
    <w:rsid w:val="007171E8"/>
    <w:rsid w:val="00717A50"/>
    <w:rsid w:val="0072347A"/>
    <w:rsid w:val="00730890"/>
    <w:rsid w:val="00730DE6"/>
    <w:rsid w:val="00733D65"/>
    <w:rsid w:val="0073445D"/>
    <w:rsid w:val="007369CE"/>
    <w:rsid w:val="00736BAC"/>
    <w:rsid w:val="00737D3E"/>
    <w:rsid w:val="00742C13"/>
    <w:rsid w:val="00743ACD"/>
    <w:rsid w:val="00743B5B"/>
    <w:rsid w:val="00752872"/>
    <w:rsid w:val="007548F9"/>
    <w:rsid w:val="00754D1E"/>
    <w:rsid w:val="00755BB9"/>
    <w:rsid w:val="00757867"/>
    <w:rsid w:val="00760ED6"/>
    <w:rsid w:val="007623B7"/>
    <w:rsid w:val="00782C69"/>
    <w:rsid w:val="00784ECF"/>
    <w:rsid w:val="00785D4D"/>
    <w:rsid w:val="007919E0"/>
    <w:rsid w:val="0079406D"/>
    <w:rsid w:val="00794C94"/>
    <w:rsid w:val="007A0586"/>
    <w:rsid w:val="007A08C5"/>
    <w:rsid w:val="007A1E20"/>
    <w:rsid w:val="007A2A2D"/>
    <w:rsid w:val="007A3C80"/>
    <w:rsid w:val="007A4CF6"/>
    <w:rsid w:val="007A5707"/>
    <w:rsid w:val="007B2A00"/>
    <w:rsid w:val="007B3A29"/>
    <w:rsid w:val="007C24B1"/>
    <w:rsid w:val="007C259B"/>
    <w:rsid w:val="007C5C9B"/>
    <w:rsid w:val="007C7E53"/>
    <w:rsid w:val="007D06A5"/>
    <w:rsid w:val="007D12A0"/>
    <w:rsid w:val="007D60FE"/>
    <w:rsid w:val="007D6C11"/>
    <w:rsid w:val="007E0D21"/>
    <w:rsid w:val="007E2BAB"/>
    <w:rsid w:val="007E39B2"/>
    <w:rsid w:val="007E5616"/>
    <w:rsid w:val="007F01CA"/>
    <w:rsid w:val="007F0FAA"/>
    <w:rsid w:val="007F2510"/>
    <w:rsid w:val="007F4170"/>
    <w:rsid w:val="007F4D6E"/>
    <w:rsid w:val="007F4E48"/>
    <w:rsid w:val="007F5179"/>
    <w:rsid w:val="007F6195"/>
    <w:rsid w:val="007F7940"/>
    <w:rsid w:val="00805C5D"/>
    <w:rsid w:val="00811DFC"/>
    <w:rsid w:val="008132D9"/>
    <w:rsid w:val="0081460F"/>
    <w:rsid w:val="008154DF"/>
    <w:rsid w:val="008167BE"/>
    <w:rsid w:val="00817FEB"/>
    <w:rsid w:val="0082043F"/>
    <w:rsid w:val="00825996"/>
    <w:rsid w:val="00825B46"/>
    <w:rsid w:val="00825EB8"/>
    <w:rsid w:val="00831ECC"/>
    <w:rsid w:val="00832E69"/>
    <w:rsid w:val="00832F43"/>
    <w:rsid w:val="0083381E"/>
    <w:rsid w:val="00845A2D"/>
    <w:rsid w:val="00847DB1"/>
    <w:rsid w:val="00851DF4"/>
    <w:rsid w:val="0085382B"/>
    <w:rsid w:val="008545CA"/>
    <w:rsid w:val="00857C2E"/>
    <w:rsid w:val="00860544"/>
    <w:rsid w:val="0086243C"/>
    <w:rsid w:val="00865EDF"/>
    <w:rsid w:val="00866EE0"/>
    <w:rsid w:val="00867249"/>
    <w:rsid w:val="00872DAF"/>
    <w:rsid w:val="00875130"/>
    <w:rsid w:val="008777FC"/>
    <w:rsid w:val="00881C90"/>
    <w:rsid w:val="00885122"/>
    <w:rsid w:val="00886FEA"/>
    <w:rsid w:val="00890EA8"/>
    <w:rsid w:val="0089187C"/>
    <w:rsid w:val="008922F7"/>
    <w:rsid w:val="00895763"/>
    <w:rsid w:val="008961A0"/>
    <w:rsid w:val="00896E85"/>
    <w:rsid w:val="008A089C"/>
    <w:rsid w:val="008A1F0A"/>
    <w:rsid w:val="008A3338"/>
    <w:rsid w:val="008A3977"/>
    <w:rsid w:val="008A779F"/>
    <w:rsid w:val="008B0AC8"/>
    <w:rsid w:val="008B0B69"/>
    <w:rsid w:val="008B1100"/>
    <w:rsid w:val="008B2B8F"/>
    <w:rsid w:val="008B4F06"/>
    <w:rsid w:val="008B635B"/>
    <w:rsid w:val="008B7F86"/>
    <w:rsid w:val="008C36C4"/>
    <w:rsid w:val="008C51EC"/>
    <w:rsid w:val="008C5913"/>
    <w:rsid w:val="008C613F"/>
    <w:rsid w:val="008C6396"/>
    <w:rsid w:val="008C6753"/>
    <w:rsid w:val="008D014E"/>
    <w:rsid w:val="008D2D6C"/>
    <w:rsid w:val="008D39B4"/>
    <w:rsid w:val="008D5325"/>
    <w:rsid w:val="008D776D"/>
    <w:rsid w:val="008E1EB9"/>
    <w:rsid w:val="008E3B0D"/>
    <w:rsid w:val="008E6C55"/>
    <w:rsid w:val="008E7BB6"/>
    <w:rsid w:val="008F70D9"/>
    <w:rsid w:val="009000DA"/>
    <w:rsid w:val="0090035B"/>
    <w:rsid w:val="0090047A"/>
    <w:rsid w:val="00901763"/>
    <w:rsid w:val="00901A3A"/>
    <w:rsid w:val="00906BCE"/>
    <w:rsid w:val="00907486"/>
    <w:rsid w:val="0090762F"/>
    <w:rsid w:val="00907FD2"/>
    <w:rsid w:val="009136C9"/>
    <w:rsid w:val="009137A6"/>
    <w:rsid w:val="0091711E"/>
    <w:rsid w:val="00923C5C"/>
    <w:rsid w:val="00924737"/>
    <w:rsid w:val="00926E56"/>
    <w:rsid w:val="00927F76"/>
    <w:rsid w:val="0093004F"/>
    <w:rsid w:val="00931891"/>
    <w:rsid w:val="009324A6"/>
    <w:rsid w:val="00936FF1"/>
    <w:rsid w:val="00941461"/>
    <w:rsid w:val="0094263F"/>
    <w:rsid w:val="00942662"/>
    <w:rsid w:val="00943096"/>
    <w:rsid w:val="009475D8"/>
    <w:rsid w:val="00950FB3"/>
    <w:rsid w:val="00951873"/>
    <w:rsid w:val="00960DFD"/>
    <w:rsid w:val="0096434B"/>
    <w:rsid w:val="0096459D"/>
    <w:rsid w:val="00965512"/>
    <w:rsid w:val="0096596A"/>
    <w:rsid w:val="00971EAB"/>
    <w:rsid w:val="00974889"/>
    <w:rsid w:val="00975166"/>
    <w:rsid w:val="0098503A"/>
    <w:rsid w:val="00986071"/>
    <w:rsid w:val="00986AC3"/>
    <w:rsid w:val="00987237"/>
    <w:rsid w:val="00992B7E"/>
    <w:rsid w:val="00992CE5"/>
    <w:rsid w:val="0099678D"/>
    <w:rsid w:val="009A0472"/>
    <w:rsid w:val="009A3347"/>
    <w:rsid w:val="009A3D9C"/>
    <w:rsid w:val="009A4DBD"/>
    <w:rsid w:val="009A73D8"/>
    <w:rsid w:val="009B13D4"/>
    <w:rsid w:val="009B4615"/>
    <w:rsid w:val="009B4928"/>
    <w:rsid w:val="009B60BC"/>
    <w:rsid w:val="009C2EF4"/>
    <w:rsid w:val="009C5147"/>
    <w:rsid w:val="009D4D35"/>
    <w:rsid w:val="009D6594"/>
    <w:rsid w:val="009E1A8D"/>
    <w:rsid w:val="009E31E8"/>
    <w:rsid w:val="009E3C98"/>
    <w:rsid w:val="009E3F50"/>
    <w:rsid w:val="009E45E1"/>
    <w:rsid w:val="009F1589"/>
    <w:rsid w:val="00A013EF"/>
    <w:rsid w:val="00A03BBC"/>
    <w:rsid w:val="00A1270E"/>
    <w:rsid w:val="00A14A23"/>
    <w:rsid w:val="00A17B67"/>
    <w:rsid w:val="00A278F5"/>
    <w:rsid w:val="00A33749"/>
    <w:rsid w:val="00A43ECA"/>
    <w:rsid w:val="00A448FF"/>
    <w:rsid w:val="00A503FD"/>
    <w:rsid w:val="00A540AA"/>
    <w:rsid w:val="00A60BD6"/>
    <w:rsid w:val="00A66098"/>
    <w:rsid w:val="00A67377"/>
    <w:rsid w:val="00A7395C"/>
    <w:rsid w:val="00A73C9B"/>
    <w:rsid w:val="00A74727"/>
    <w:rsid w:val="00A74942"/>
    <w:rsid w:val="00A75D09"/>
    <w:rsid w:val="00A7663A"/>
    <w:rsid w:val="00A77A77"/>
    <w:rsid w:val="00A77ED5"/>
    <w:rsid w:val="00A8110F"/>
    <w:rsid w:val="00A81729"/>
    <w:rsid w:val="00A85B13"/>
    <w:rsid w:val="00A86154"/>
    <w:rsid w:val="00A93C95"/>
    <w:rsid w:val="00A944B5"/>
    <w:rsid w:val="00A94FE7"/>
    <w:rsid w:val="00A953C1"/>
    <w:rsid w:val="00AA048E"/>
    <w:rsid w:val="00AA04C5"/>
    <w:rsid w:val="00AA0EDF"/>
    <w:rsid w:val="00AA7281"/>
    <w:rsid w:val="00AB05F8"/>
    <w:rsid w:val="00AB067C"/>
    <w:rsid w:val="00AB7C33"/>
    <w:rsid w:val="00AC6163"/>
    <w:rsid w:val="00AD1F1E"/>
    <w:rsid w:val="00AD3D30"/>
    <w:rsid w:val="00AD44F5"/>
    <w:rsid w:val="00AD4AB0"/>
    <w:rsid w:val="00AD5BE7"/>
    <w:rsid w:val="00AD5E56"/>
    <w:rsid w:val="00AE3958"/>
    <w:rsid w:val="00AF30C4"/>
    <w:rsid w:val="00AF368A"/>
    <w:rsid w:val="00AF4919"/>
    <w:rsid w:val="00AF5FA6"/>
    <w:rsid w:val="00B0250A"/>
    <w:rsid w:val="00B052A0"/>
    <w:rsid w:val="00B05DCB"/>
    <w:rsid w:val="00B06BD5"/>
    <w:rsid w:val="00B1051E"/>
    <w:rsid w:val="00B15B79"/>
    <w:rsid w:val="00B2310A"/>
    <w:rsid w:val="00B239E7"/>
    <w:rsid w:val="00B23E5D"/>
    <w:rsid w:val="00B255D0"/>
    <w:rsid w:val="00B30466"/>
    <w:rsid w:val="00B30BE9"/>
    <w:rsid w:val="00B315F3"/>
    <w:rsid w:val="00B32B93"/>
    <w:rsid w:val="00B336F4"/>
    <w:rsid w:val="00B371B6"/>
    <w:rsid w:val="00B4075E"/>
    <w:rsid w:val="00B4095B"/>
    <w:rsid w:val="00B41F5F"/>
    <w:rsid w:val="00B441CA"/>
    <w:rsid w:val="00B453AC"/>
    <w:rsid w:val="00B4782B"/>
    <w:rsid w:val="00B47CCF"/>
    <w:rsid w:val="00B524B8"/>
    <w:rsid w:val="00B53EC9"/>
    <w:rsid w:val="00B549BB"/>
    <w:rsid w:val="00B57922"/>
    <w:rsid w:val="00B6189A"/>
    <w:rsid w:val="00B620CB"/>
    <w:rsid w:val="00B640B5"/>
    <w:rsid w:val="00B748EF"/>
    <w:rsid w:val="00B83350"/>
    <w:rsid w:val="00B84150"/>
    <w:rsid w:val="00B8512E"/>
    <w:rsid w:val="00B86CB2"/>
    <w:rsid w:val="00B8700F"/>
    <w:rsid w:val="00B965E0"/>
    <w:rsid w:val="00BA0E43"/>
    <w:rsid w:val="00BA1BFC"/>
    <w:rsid w:val="00BA2327"/>
    <w:rsid w:val="00BA4DDA"/>
    <w:rsid w:val="00BB0B82"/>
    <w:rsid w:val="00BC0CBD"/>
    <w:rsid w:val="00BC1193"/>
    <w:rsid w:val="00BC1590"/>
    <w:rsid w:val="00BC5174"/>
    <w:rsid w:val="00BC6D25"/>
    <w:rsid w:val="00BD336A"/>
    <w:rsid w:val="00BD3452"/>
    <w:rsid w:val="00BD4CD7"/>
    <w:rsid w:val="00BD77A0"/>
    <w:rsid w:val="00BE1938"/>
    <w:rsid w:val="00BE21C9"/>
    <w:rsid w:val="00BE2B8E"/>
    <w:rsid w:val="00BE4AF9"/>
    <w:rsid w:val="00BE7EF3"/>
    <w:rsid w:val="00BF2527"/>
    <w:rsid w:val="00BF3CF7"/>
    <w:rsid w:val="00BF51EE"/>
    <w:rsid w:val="00C02BB9"/>
    <w:rsid w:val="00C0375D"/>
    <w:rsid w:val="00C06BCE"/>
    <w:rsid w:val="00C0773F"/>
    <w:rsid w:val="00C10778"/>
    <w:rsid w:val="00C10F0B"/>
    <w:rsid w:val="00C11583"/>
    <w:rsid w:val="00C12F39"/>
    <w:rsid w:val="00C1307F"/>
    <w:rsid w:val="00C136BC"/>
    <w:rsid w:val="00C14526"/>
    <w:rsid w:val="00C152A6"/>
    <w:rsid w:val="00C204A4"/>
    <w:rsid w:val="00C21436"/>
    <w:rsid w:val="00C247B7"/>
    <w:rsid w:val="00C30DD6"/>
    <w:rsid w:val="00C31551"/>
    <w:rsid w:val="00C32056"/>
    <w:rsid w:val="00C3444C"/>
    <w:rsid w:val="00C4287D"/>
    <w:rsid w:val="00C43D41"/>
    <w:rsid w:val="00C45AA0"/>
    <w:rsid w:val="00C54939"/>
    <w:rsid w:val="00C61417"/>
    <w:rsid w:val="00C7429B"/>
    <w:rsid w:val="00C75E5E"/>
    <w:rsid w:val="00C7648D"/>
    <w:rsid w:val="00C85FE5"/>
    <w:rsid w:val="00C86BBF"/>
    <w:rsid w:val="00C8709C"/>
    <w:rsid w:val="00C92BF6"/>
    <w:rsid w:val="00C942DA"/>
    <w:rsid w:val="00C9659C"/>
    <w:rsid w:val="00C977C0"/>
    <w:rsid w:val="00CA1DD2"/>
    <w:rsid w:val="00CA2EE5"/>
    <w:rsid w:val="00CA5071"/>
    <w:rsid w:val="00CB0132"/>
    <w:rsid w:val="00CB2CA6"/>
    <w:rsid w:val="00CB2E36"/>
    <w:rsid w:val="00CB40EC"/>
    <w:rsid w:val="00CB6714"/>
    <w:rsid w:val="00CB7D0F"/>
    <w:rsid w:val="00CC3A81"/>
    <w:rsid w:val="00CC6D10"/>
    <w:rsid w:val="00CC7124"/>
    <w:rsid w:val="00CD16F7"/>
    <w:rsid w:val="00CD21BE"/>
    <w:rsid w:val="00CD23CB"/>
    <w:rsid w:val="00CD3771"/>
    <w:rsid w:val="00CD6EFC"/>
    <w:rsid w:val="00CE4EE9"/>
    <w:rsid w:val="00CE6735"/>
    <w:rsid w:val="00CE9896"/>
    <w:rsid w:val="00CEA841"/>
    <w:rsid w:val="00CF1C1D"/>
    <w:rsid w:val="00CF273B"/>
    <w:rsid w:val="00CF79C5"/>
    <w:rsid w:val="00D00F07"/>
    <w:rsid w:val="00D020A9"/>
    <w:rsid w:val="00D02541"/>
    <w:rsid w:val="00D043B9"/>
    <w:rsid w:val="00D11C40"/>
    <w:rsid w:val="00D11C88"/>
    <w:rsid w:val="00D11CE0"/>
    <w:rsid w:val="00D12A19"/>
    <w:rsid w:val="00D13546"/>
    <w:rsid w:val="00D141E7"/>
    <w:rsid w:val="00D1731D"/>
    <w:rsid w:val="00D1791D"/>
    <w:rsid w:val="00D20A3D"/>
    <w:rsid w:val="00D21EAA"/>
    <w:rsid w:val="00D26147"/>
    <w:rsid w:val="00D261EF"/>
    <w:rsid w:val="00D337E8"/>
    <w:rsid w:val="00D33E66"/>
    <w:rsid w:val="00D35F94"/>
    <w:rsid w:val="00D4002A"/>
    <w:rsid w:val="00D40C91"/>
    <w:rsid w:val="00D4152A"/>
    <w:rsid w:val="00D429AD"/>
    <w:rsid w:val="00D443A5"/>
    <w:rsid w:val="00D504FD"/>
    <w:rsid w:val="00D52D9C"/>
    <w:rsid w:val="00D55D27"/>
    <w:rsid w:val="00D56763"/>
    <w:rsid w:val="00D5677D"/>
    <w:rsid w:val="00D57A7B"/>
    <w:rsid w:val="00D600C9"/>
    <w:rsid w:val="00D65786"/>
    <w:rsid w:val="00D72FAC"/>
    <w:rsid w:val="00D74E69"/>
    <w:rsid w:val="00D8067F"/>
    <w:rsid w:val="00D83315"/>
    <w:rsid w:val="00D83D92"/>
    <w:rsid w:val="00D847F5"/>
    <w:rsid w:val="00D85F3C"/>
    <w:rsid w:val="00D86056"/>
    <w:rsid w:val="00D86A8B"/>
    <w:rsid w:val="00D90769"/>
    <w:rsid w:val="00D91FEA"/>
    <w:rsid w:val="00D92AA8"/>
    <w:rsid w:val="00D933CA"/>
    <w:rsid w:val="00DA0D2B"/>
    <w:rsid w:val="00DA11C5"/>
    <w:rsid w:val="00DA324C"/>
    <w:rsid w:val="00DA4342"/>
    <w:rsid w:val="00DA5850"/>
    <w:rsid w:val="00DA7E09"/>
    <w:rsid w:val="00DB74C5"/>
    <w:rsid w:val="00DC06B2"/>
    <w:rsid w:val="00DC5235"/>
    <w:rsid w:val="00DD15D8"/>
    <w:rsid w:val="00DD2395"/>
    <w:rsid w:val="00DD4E6A"/>
    <w:rsid w:val="00DD747A"/>
    <w:rsid w:val="00DE1930"/>
    <w:rsid w:val="00DE248C"/>
    <w:rsid w:val="00DE63F0"/>
    <w:rsid w:val="00DE7410"/>
    <w:rsid w:val="00DF1B3C"/>
    <w:rsid w:val="00DF357F"/>
    <w:rsid w:val="00DF49DA"/>
    <w:rsid w:val="00E014BD"/>
    <w:rsid w:val="00E030AF"/>
    <w:rsid w:val="00E0471C"/>
    <w:rsid w:val="00E0624E"/>
    <w:rsid w:val="00E142E6"/>
    <w:rsid w:val="00E14A63"/>
    <w:rsid w:val="00E22748"/>
    <w:rsid w:val="00E2366F"/>
    <w:rsid w:val="00E23C32"/>
    <w:rsid w:val="00E24BC5"/>
    <w:rsid w:val="00E250B0"/>
    <w:rsid w:val="00E315AA"/>
    <w:rsid w:val="00E3484B"/>
    <w:rsid w:val="00E375BE"/>
    <w:rsid w:val="00E45B1E"/>
    <w:rsid w:val="00E478DB"/>
    <w:rsid w:val="00E51198"/>
    <w:rsid w:val="00E520B1"/>
    <w:rsid w:val="00E52551"/>
    <w:rsid w:val="00E56A82"/>
    <w:rsid w:val="00E577D9"/>
    <w:rsid w:val="00E627F4"/>
    <w:rsid w:val="00E6536D"/>
    <w:rsid w:val="00E671E8"/>
    <w:rsid w:val="00E73701"/>
    <w:rsid w:val="00E73DF5"/>
    <w:rsid w:val="00E76FC1"/>
    <w:rsid w:val="00E779E1"/>
    <w:rsid w:val="00E829EC"/>
    <w:rsid w:val="00E8336F"/>
    <w:rsid w:val="00E8424A"/>
    <w:rsid w:val="00E857B2"/>
    <w:rsid w:val="00E943A3"/>
    <w:rsid w:val="00E9706C"/>
    <w:rsid w:val="00E970F0"/>
    <w:rsid w:val="00EA17D9"/>
    <w:rsid w:val="00EA3FC4"/>
    <w:rsid w:val="00EA4385"/>
    <w:rsid w:val="00EA6FE1"/>
    <w:rsid w:val="00EB0435"/>
    <w:rsid w:val="00EB215E"/>
    <w:rsid w:val="00EB25C9"/>
    <w:rsid w:val="00EB43FE"/>
    <w:rsid w:val="00EB6D62"/>
    <w:rsid w:val="00EC019B"/>
    <w:rsid w:val="00EC04EF"/>
    <w:rsid w:val="00EC106A"/>
    <w:rsid w:val="00EC3BFA"/>
    <w:rsid w:val="00EC44AA"/>
    <w:rsid w:val="00EC4507"/>
    <w:rsid w:val="00ED0CA2"/>
    <w:rsid w:val="00ED5EE1"/>
    <w:rsid w:val="00ED6033"/>
    <w:rsid w:val="00EE4EF9"/>
    <w:rsid w:val="00EE75B9"/>
    <w:rsid w:val="00EF0C60"/>
    <w:rsid w:val="00EF1FD0"/>
    <w:rsid w:val="00EF5640"/>
    <w:rsid w:val="00EF654F"/>
    <w:rsid w:val="00F0206E"/>
    <w:rsid w:val="00F02A9A"/>
    <w:rsid w:val="00F05F14"/>
    <w:rsid w:val="00F113BF"/>
    <w:rsid w:val="00F12E84"/>
    <w:rsid w:val="00F13616"/>
    <w:rsid w:val="00F24D9C"/>
    <w:rsid w:val="00F255A2"/>
    <w:rsid w:val="00F305B3"/>
    <w:rsid w:val="00F306FC"/>
    <w:rsid w:val="00F30FE4"/>
    <w:rsid w:val="00F3119D"/>
    <w:rsid w:val="00F317C3"/>
    <w:rsid w:val="00F443FD"/>
    <w:rsid w:val="00F505AA"/>
    <w:rsid w:val="00F52B3D"/>
    <w:rsid w:val="00F53424"/>
    <w:rsid w:val="00F55926"/>
    <w:rsid w:val="00F55B1E"/>
    <w:rsid w:val="00F56614"/>
    <w:rsid w:val="00F60E2B"/>
    <w:rsid w:val="00F61617"/>
    <w:rsid w:val="00F63DCF"/>
    <w:rsid w:val="00F65E7A"/>
    <w:rsid w:val="00F7045A"/>
    <w:rsid w:val="00F75A5B"/>
    <w:rsid w:val="00F76C00"/>
    <w:rsid w:val="00F76C48"/>
    <w:rsid w:val="00F80050"/>
    <w:rsid w:val="00F82F24"/>
    <w:rsid w:val="00F83648"/>
    <w:rsid w:val="00F83B9E"/>
    <w:rsid w:val="00F84257"/>
    <w:rsid w:val="00F917C1"/>
    <w:rsid w:val="00F92E14"/>
    <w:rsid w:val="00FA00F6"/>
    <w:rsid w:val="00FA3EF5"/>
    <w:rsid w:val="00FA45DA"/>
    <w:rsid w:val="00FA62C8"/>
    <w:rsid w:val="00FA7C10"/>
    <w:rsid w:val="00FA7D66"/>
    <w:rsid w:val="00FB19B5"/>
    <w:rsid w:val="00FB5E23"/>
    <w:rsid w:val="00FC06A8"/>
    <w:rsid w:val="00FC55CD"/>
    <w:rsid w:val="00FC61F2"/>
    <w:rsid w:val="00FC62F7"/>
    <w:rsid w:val="00FC71D4"/>
    <w:rsid w:val="00FD1F88"/>
    <w:rsid w:val="00FD39BC"/>
    <w:rsid w:val="00FD3E0A"/>
    <w:rsid w:val="00FD3EEF"/>
    <w:rsid w:val="00FD5D26"/>
    <w:rsid w:val="00FE1C5A"/>
    <w:rsid w:val="00FE5097"/>
    <w:rsid w:val="00FE5E58"/>
    <w:rsid w:val="00FE661F"/>
    <w:rsid w:val="00FF0A05"/>
    <w:rsid w:val="00FF1E41"/>
    <w:rsid w:val="00FF397C"/>
    <w:rsid w:val="00FF3D99"/>
    <w:rsid w:val="00FF4E47"/>
    <w:rsid w:val="00FF7A7C"/>
    <w:rsid w:val="00FF7B6A"/>
    <w:rsid w:val="01291ED0"/>
    <w:rsid w:val="016E722D"/>
    <w:rsid w:val="0195FB41"/>
    <w:rsid w:val="01A73FA9"/>
    <w:rsid w:val="01BCE548"/>
    <w:rsid w:val="01D9EF17"/>
    <w:rsid w:val="0242C38A"/>
    <w:rsid w:val="03350449"/>
    <w:rsid w:val="034002EF"/>
    <w:rsid w:val="0413DFD3"/>
    <w:rsid w:val="04189E04"/>
    <w:rsid w:val="047A0BA5"/>
    <w:rsid w:val="04A9DCDA"/>
    <w:rsid w:val="04E18F53"/>
    <w:rsid w:val="04E7BAC4"/>
    <w:rsid w:val="04E9837C"/>
    <w:rsid w:val="0522D0ED"/>
    <w:rsid w:val="052F7721"/>
    <w:rsid w:val="058F7100"/>
    <w:rsid w:val="0599C615"/>
    <w:rsid w:val="05A7B6D5"/>
    <w:rsid w:val="05BE17D3"/>
    <w:rsid w:val="06090D76"/>
    <w:rsid w:val="06691A29"/>
    <w:rsid w:val="06E95BF8"/>
    <w:rsid w:val="078DB2AA"/>
    <w:rsid w:val="08915FFD"/>
    <w:rsid w:val="08B45B7D"/>
    <w:rsid w:val="08EF7CDB"/>
    <w:rsid w:val="090C110C"/>
    <w:rsid w:val="09A6CDE4"/>
    <w:rsid w:val="09A9A79C"/>
    <w:rsid w:val="09E5922C"/>
    <w:rsid w:val="09E71F5F"/>
    <w:rsid w:val="0A3092E4"/>
    <w:rsid w:val="0B660676"/>
    <w:rsid w:val="0B6D354D"/>
    <w:rsid w:val="0BB9D4DF"/>
    <w:rsid w:val="0C009DBC"/>
    <w:rsid w:val="0C2D2138"/>
    <w:rsid w:val="0C556ADC"/>
    <w:rsid w:val="0C7F975F"/>
    <w:rsid w:val="0C9A03DD"/>
    <w:rsid w:val="0CE98063"/>
    <w:rsid w:val="0D208EB1"/>
    <w:rsid w:val="0D41CA40"/>
    <w:rsid w:val="0D66DF41"/>
    <w:rsid w:val="0D78BC7C"/>
    <w:rsid w:val="0E401A54"/>
    <w:rsid w:val="0EAA96AA"/>
    <w:rsid w:val="0ED8679E"/>
    <w:rsid w:val="0F1B8EA7"/>
    <w:rsid w:val="0F36DFED"/>
    <w:rsid w:val="0F39AB78"/>
    <w:rsid w:val="0F598AFA"/>
    <w:rsid w:val="0F6E362B"/>
    <w:rsid w:val="10BF8C18"/>
    <w:rsid w:val="11E5EDCA"/>
    <w:rsid w:val="11EA4E3F"/>
    <w:rsid w:val="12C166ED"/>
    <w:rsid w:val="1411805D"/>
    <w:rsid w:val="1436FFBC"/>
    <w:rsid w:val="14BCD80D"/>
    <w:rsid w:val="14C9EC96"/>
    <w:rsid w:val="14E44A60"/>
    <w:rsid w:val="151103C0"/>
    <w:rsid w:val="156E79A1"/>
    <w:rsid w:val="158C9DD1"/>
    <w:rsid w:val="159895CF"/>
    <w:rsid w:val="15C8DC0B"/>
    <w:rsid w:val="15D24630"/>
    <w:rsid w:val="16479847"/>
    <w:rsid w:val="16571543"/>
    <w:rsid w:val="16914502"/>
    <w:rsid w:val="16B8DBC9"/>
    <w:rsid w:val="171369A3"/>
    <w:rsid w:val="1747B133"/>
    <w:rsid w:val="175B6DD3"/>
    <w:rsid w:val="17801C75"/>
    <w:rsid w:val="179345CA"/>
    <w:rsid w:val="1797E633"/>
    <w:rsid w:val="17A60AA7"/>
    <w:rsid w:val="17E243A5"/>
    <w:rsid w:val="18676302"/>
    <w:rsid w:val="197125BE"/>
    <w:rsid w:val="19789A94"/>
    <w:rsid w:val="19ADC87D"/>
    <w:rsid w:val="19AF9A23"/>
    <w:rsid w:val="19C932CF"/>
    <w:rsid w:val="1A113D1B"/>
    <w:rsid w:val="1A327404"/>
    <w:rsid w:val="1ABF2B41"/>
    <w:rsid w:val="1AE76835"/>
    <w:rsid w:val="1BEA1749"/>
    <w:rsid w:val="1BFC4517"/>
    <w:rsid w:val="1BFD4E0F"/>
    <w:rsid w:val="1C382928"/>
    <w:rsid w:val="1C4CC5E0"/>
    <w:rsid w:val="1D15E5E6"/>
    <w:rsid w:val="1D74888E"/>
    <w:rsid w:val="1D8F41A6"/>
    <w:rsid w:val="1E1DE956"/>
    <w:rsid w:val="1E22E82A"/>
    <w:rsid w:val="1EAC9DEA"/>
    <w:rsid w:val="1EF56456"/>
    <w:rsid w:val="1EFF3558"/>
    <w:rsid w:val="1F06F606"/>
    <w:rsid w:val="1FB507EE"/>
    <w:rsid w:val="1FF60E03"/>
    <w:rsid w:val="20DCB575"/>
    <w:rsid w:val="216A01B3"/>
    <w:rsid w:val="21CB03DD"/>
    <w:rsid w:val="21EB31B9"/>
    <w:rsid w:val="221B355A"/>
    <w:rsid w:val="221F0BC0"/>
    <w:rsid w:val="22B91628"/>
    <w:rsid w:val="22CE49E6"/>
    <w:rsid w:val="23310AC2"/>
    <w:rsid w:val="233CD9B3"/>
    <w:rsid w:val="2343A736"/>
    <w:rsid w:val="234909FD"/>
    <w:rsid w:val="258FF267"/>
    <w:rsid w:val="25A79638"/>
    <w:rsid w:val="25FDE871"/>
    <w:rsid w:val="26D0C477"/>
    <w:rsid w:val="26DD1F79"/>
    <w:rsid w:val="26DE48B0"/>
    <w:rsid w:val="276D544B"/>
    <w:rsid w:val="288540F9"/>
    <w:rsid w:val="289EE5D7"/>
    <w:rsid w:val="291B3FD6"/>
    <w:rsid w:val="29626DDE"/>
    <w:rsid w:val="2988B8F8"/>
    <w:rsid w:val="29E56EDF"/>
    <w:rsid w:val="2A1D9120"/>
    <w:rsid w:val="2A6AC67C"/>
    <w:rsid w:val="2AC0B041"/>
    <w:rsid w:val="2AE3FF88"/>
    <w:rsid w:val="2B54B7C3"/>
    <w:rsid w:val="2B9D3C29"/>
    <w:rsid w:val="2BEAE209"/>
    <w:rsid w:val="2C69D6FC"/>
    <w:rsid w:val="2CA86AB9"/>
    <w:rsid w:val="2CBA0083"/>
    <w:rsid w:val="2DE04451"/>
    <w:rsid w:val="2DE73084"/>
    <w:rsid w:val="2E53D933"/>
    <w:rsid w:val="2E5D6E7E"/>
    <w:rsid w:val="2E640B55"/>
    <w:rsid w:val="2E714628"/>
    <w:rsid w:val="2EF23711"/>
    <w:rsid w:val="3015D3D2"/>
    <w:rsid w:val="30E17A46"/>
    <w:rsid w:val="31A4760C"/>
    <w:rsid w:val="31DCB23F"/>
    <w:rsid w:val="324B7B7F"/>
    <w:rsid w:val="33591143"/>
    <w:rsid w:val="3362E19C"/>
    <w:rsid w:val="33AB8B52"/>
    <w:rsid w:val="33AEA774"/>
    <w:rsid w:val="34629B8C"/>
    <w:rsid w:val="3479E61B"/>
    <w:rsid w:val="347F5F0C"/>
    <w:rsid w:val="34B2D6C3"/>
    <w:rsid w:val="3514F86C"/>
    <w:rsid w:val="35B2621A"/>
    <w:rsid w:val="36258F8F"/>
    <w:rsid w:val="3634704B"/>
    <w:rsid w:val="3642EF38"/>
    <w:rsid w:val="3677960A"/>
    <w:rsid w:val="36926D19"/>
    <w:rsid w:val="36F0DFCF"/>
    <w:rsid w:val="373C9C80"/>
    <w:rsid w:val="376C7B69"/>
    <w:rsid w:val="377B35CD"/>
    <w:rsid w:val="37AD5A41"/>
    <w:rsid w:val="37FB7790"/>
    <w:rsid w:val="383CFBB6"/>
    <w:rsid w:val="3888A4DB"/>
    <w:rsid w:val="38FA611F"/>
    <w:rsid w:val="39082A82"/>
    <w:rsid w:val="3966E611"/>
    <w:rsid w:val="397DC006"/>
    <w:rsid w:val="39CD3A00"/>
    <w:rsid w:val="3A052C9A"/>
    <w:rsid w:val="3A176B8F"/>
    <w:rsid w:val="3A54D265"/>
    <w:rsid w:val="3B7198B9"/>
    <w:rsid w:val="3C68E16A"/>
    <w:rsid w:val="3C795F63"/>
    <w:rsid w:val="3C937D71"/>
    <w:rsid w:val="3D188C2D"/>
    <w:rsid w:val="3F24C595"/>
    <w:rsid w:val="3F9928A0"/>
    <w:rsid w:val="3FD7B677"/>
    <w:rsid w:val="3FFDE48C"/>
    <w:rsid w:val="404849C0"/>
    <w:rsid w:val="406C3C50"/>
    <w:rsid w:val="4142483F"/>
    <w:rsid w:val="414B063E"/>
    <w:rsid w:val="4156C762"/>
    <w:rsid w:val="41C04FC8"/>
    <w:rsid w:val="41FEC28C"/>
    <w:rsid w:val="41FEC91E"/>
    <w:rsid w:val="42BA5C90"/>
    <w:rsid w:val="42DEA5AA"/>
    <w:rsid w:val="433E5639"/>
    <w:rsid w:val="4542CB3F"/>
    <w:rsid w:val="4567CBCF"/>
    <w:rsid w:val="45795E55"/>
    <w:rsid w:val="45B0E8C7"/>
    <w:rsid w:val="45BD2288"/>
    <w:rsid w:val="465B5AE8"/>
    <w:rsid w:val="46B68395"/>
    <w:rsid w:val="47657797"/>
    <w:rsid w:val="47ADB32B"/>
    <w:rsid w:val="47C44351"/>
    <w:rsid w:val="4838CDE6"/>
    <w:rsid w:val="4892ED58"/>
    <w:rsid w:val="48ABF814"/>
    <w:rsid w:val="48B9F3C4"/>
    <w:rsid w:val="48D3C4E8"/>
    <w:rsid w:val="49146325"/>
    <w:rsid w:val="49520153"/>
    <w:rsid w:val="4965E41D"/>
    <w:rsid w:val="49812B19"/>
    <w:rsid w:val="49E5DD57"/>
    <w:rsid w:val="49E9DD10"/>
    <w:rsid w:val="4AC8A667"/>
    <w:rsid w:val="4AD34C7E"/>
    <w:rsid w:val="4AF3F964"/>
    <w:rsid w:val="4B4AF4C1"/>
    <w:rsid w:val="4B8DE1D4"/>
    <w:rsid w:val="4BB20B94"/>
    <w:rsid w:val="4BFBAEA6"/>
    <w:rsid w:val="4C3C6DF8"/>
    <w:rsid w:val="4C9F0942"/>
    <w:rsid w:val="4D1DD9EF"/>
    <w:rsid w:val="4D3267B0"/>
    <w:rsid w:val="4DCA0AB2"/>
    <w:rsid w:val="4DD16061"/>
    <w:rsid w:val="4DD2C51C"/>
    <w:rsid w:val="4E037D27"/>
    <w:rsid w:val="4E5BC706"/>
    <w:rsid w:val="4E7012B4"/>
    <w:rsid w:val="4F209D24"/>
    <w:rsid w:val="5046D2B7"/>
    <w:rsid w:val="509B6572"/>
    <w:rsid w:val="50DCF639"/>
    <w:rsid w:val="51ACECCF"/>
    <w:rsid w:val="5286C746"/>
    <w:rsid w:val="52E7A27D"/>
    <w:rsid w:val="531E0CB0"/>
    <w:rsid w:val="538C9579"/>
    <w:rsid w:val="53DF0F35"/>
    <w:rsid w:val="54550446"/>
    <w:rsid w:val="54D82ECF"/>
    <w:rsid w:val="54EE9FBB"/>
    <w:rsid w:val="555B9F4D"/>
    <w:rsid w:val="5588E645"/>
    <w:rsid w:val="55E86FA7"/>
    <w:rsid w:val="560F4383"/>
    <w:rsid w:val="566E7CE3"/>
    <w:rsid w:val="5752406E"/>
    <w:rsid w:val="57EC69FD"/>
    <w:rsid w:val="58ADE738"/>
    <w:rsid w:val="5939106B"/>
    <w:rsid w:val="5AE17B0A"/>
    <w:rsid w:val="5BA9BCF1"/>
    <w:rsid w:val="5C4D7672"/>
    <w:rsid w:val="5C63C546"/>
    <w:rsid w:val="5C94012B"/>
    <w:rsid w:val="5D82763D"/>
    <w:rsid w:val="5DDB2A03"/>
    <w:rsid w:val="5DDF1AD4"/>
    <w:rsid w:val="5E2559AA"/>
    <w:rsid w:val="5E4830DC"/>
    <w:rsid w:val="5E63C515"/>
    <w:rsid w:val="5E6EAD38"/>
    <w:rsid w:val="5E9B31A8"/>
    <w:rsid w:val="5EEA46CF"/>
    <w:rsid w:val="5F3E240F"/>
    <w:rsid w:val="5F8C4C2A"/>
    <w:rsid w:val="601B6E8D"/>
    <w:rsid w:val="603493D5"/>
    <w:rsid w:val="606149B8"/>
    <w:rsid w:val="60BA8868"/>
    <w:rsid w:val="6302F2D8"/>
    <w:rsid w:val="63B22D5D"/>
    <w:rsid w:val="64348720"/>
    <w:rsid w:val="6449ECD9"/>
    <w:rsid w:val="654320F8"/>
    <w:rsid w:val="66408B3C"/>
    <w:rsid w:val="6654B90A"/>
    <w:rsid w:val="669E9C0B"/>
    <w:rsid w:val="66C3AEB2"/>
    <w:rsid w:val="6700FD3E"/>
    <w:rsid w:val="672FD636"/>
    <w:rsid w:val="67908CE9"/>
    <w:rsid w:val="6848F897"/>
    <w:rsid w:val="689F80D1"/>
    <w:rsid w:val="692CD242"/>
    <w:rsid w:val="69BE11EE"/>
    <w:rsid w:val="6A6FDC11"/>
    <w:rsid w:val="6A8AE1F2"/>
    <w:rsid w:val="6A9AB70C"/>
    <w:rsid w:val="6C5343A2"/>
    <w:rsid w:val="6C56AB6D"/>
    <w:rsid w:val="6D0BB8B5"/>
    <w:rsid w:val="6D66082D"/>
    <w:rsid w:val="6EB60054"/>
    <w:rsid w:val="6ECC7E63"/>
    <w:rsid w:val="6ED2DBEF"/>
    <w:rsid w:val="6F2A59F6"/>
    <w:rsid w:val="6F82F4C5"/>
    <w:rsid w:val="6F9349BF"/>
    <w:rsid w:val="7013F971"/>
    <w:rsid w:val="707DCB4A"/>
    <w:rsid w:val="71102EEA"/>
    <w:rsid w:val="7154EFB8"/>
    <w:rsid w:val="71A5BF04"/>
    <w:rsid w:val="71FE009E"/>
    <w:rsid w:val="722C2EED"/>
    <w:rsid w:val="7254600F"/>
    <w:rsid w:val="72A3F0E0"/>
    <w:rsid w:val="72AF05A2"/>
    <w:rsid w:val="72CA7FAC"/>
    <w:rsid w:val="72DBF249"/>
    <w:rsid w:val="733ED416"/>
    <w:rsid w:val="736E19AC"/>
    <w:rsid w:val="73F0B724"/>
    <w:rsid w:val="73F1BF20"/>
    <w:rsid w:val="7411AFB3"/>
    <w:rsid w:val="74AE3AB9"/>
    <w:rsid w:val="74C0E135"/>
    <w:rsid w:val="74F1462B"/>
    <w:rsid w:val="7500E91A"/>
    <w:rsid w:val="7591BFE7"/>
    <w:rsid w:val="75BA27A1"/>
    <w:rsid w:val="76553AA3"/>
    <w:rsid w:val="769DC2D5"/>
    <w:rsid w:val="76AF130A"/>
    <w:rsid w:val="76F05288"/>
    <w:rsid w:val="7724B35D"/>
    <w:rsid w:val="77599D9C"/>
    <w:rsid w:val="777E8C3F"/>
    <w:rsid w:val="783FDF0A"/>
    <w:rsid w:val="78A13241"/>
    <w:rsid w:val="79239335"/>
    <w:rsid w:val="79891E9C"/>
    <w:rsid w:val="7AABFFB1"/>
    <w:rsid w:val="7AEEE77D"/>
    <w:rsid w:val="7AF3FC7E"/>
    <w:rsid w:val="7B346A35"/>
    <w:rsid w:val="7BD7E721"/>
    <w:rsid w:val="7C2D62D1"/>
    <w:rsid w:val="7C741E7F"/>
    <w:rsid w:val="7C8A3AC9"/>
    <w:rsid w:val="7CA627DF"/>
    <w:rsid w:val="7D4729EA"/>
    <w:rsid w:val="7D4BC8A1"/>
    <w:rsid w:val="7D4BD329"/>
    <w:rsid w:val="7D55A41C"/>
    <w:rsid w:val="7D94BE15"/>
    <w:rsid w:val="7E54A641"/>
    <w:rsid w:val="7E71A3FC"/>
    <w:rsid w:val="7E7C051A"/>
    <w:rsid w:val="7E925055"/>
    <w:rsid w:val="7EEEA184"/>
    <w:rsid w:val="7F123CF9"/>
    <w:rsid w:val="7F736802"/>
    <w:rsid w:val="7FB8F8F2"/>
    <w:rsid w:val="7FF6F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4595812A"/>
  <w14:defaultImageDpi w14:val="96"/>
  <w15:docId w15:val="{B9B8DDC6-F916-4206-9514-85ED2B89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28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4A23"/>
    <w:pPr>
      <w:widowControl/>
      <w:overflowPunct/>
      <w:autoSpaceDE/>
      <w:autoSpaceDN/>
      <w:adjustRightInd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70E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1270E"/>
    <w:rPr>
      <w:rFonts w:ascii="Segoe UI" w:hAnsi="Segoe UI" w:cs="Segoe UI"/>
      <w:color w:val="000000"/>
      <w:kern w:val="28"/>
      <w:sz w:val="18"/>
      <w:szCs w:val="18"/>
    </w:rPr>
  </w:style>
  <w:style w:type="paragraph" w:styleId="ListParagraph">
    <w:name w:val="List Paragraph"/>
    <w:basedOn w:val="Normal"/>
    <w:uiPriority w:val="34"/>
    <w:qFormat/>
    <w:rsid w:val="009171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E75E6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6E75E6"/>
    <w:rPr>
      <w:rFonts w:ascii="Times New Roman" w:hAnsi="Times New Roman" w:cs="Times New Roman"/>
      <w:color w:val="000000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E75E6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6E75E6"/>
    <w:rPr>
      <w:rFonts w:ascii="Times New Roman" w:hAnsi="Times New Roman" w:cs="Times New Roman"/>
      <w:color w:val="000000"/>
      <w:kern w:val="2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F3ED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F3EDF"/>
    <w:rPr>
      <w:color w:val="954F72" w:themeColor="followed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03537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775B6"/>
    <w:rPr>
      <w:color w:val="605E5C"/>
      <w:shd w:val="clear" w:color="auto" w:fill="E1DFDD"/>
    </w:rPr>
  </w:style>
  <w:style w:type="paragraph" w:styleId="paragraph" w:customStyle="1">
    <w:name w:val="paragraph"/>
    <w:basedOn w:val="Normal"/>
    <w:rsid w:val="00AF5FA6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kern w:val="0"/>
      <w:sz w:val="24"/>
      <w:szCs w:val="24"/>
    </w:rPr>
  </w:style>
  <w:style w:type="character" w:styleId="normaltextrun" w:customStyle="1">
    <w:name w:val="normaltextrun"/>
    <w:basedOn w:val="DefaultParagraphFont"/>
    <w:rsid w:val="00AF5FA6"/>
  </w:style>
  <w:style w:type="character" w:styleId="eop" w:customStyle="1">
    <w:name w:val="eop"/>
    <w:basedOn w:val="DefaultParagraphFont"/>
    <w:rsid w:val="00AF5FA6"/>
  </w:style>
  <w:style w:type="paragraph" w:styleId="NoSpacing">
    <w:name w:val="No Spacing"/>
    <w:uiPriority w:val="1"/>
    <w:qFormat/>
    <w:rsid w:val="00B8700F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28"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header" Target="header4.xml" Id="rId21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oter" Target="footer6.xml" Id="rId25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header" Target="header5.xml" Id="rId24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footer" Target="footer5.xml" Id="rId23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footer" Target="footer4.xml" Id="rId22" /><Relationship Type="http://schemas.openxmlformats.org/officeDocument/2006/relationships/theme" Target="theme/theme1.xml" Id="rId27" /><Relationship Type="http://schemas.openxmlformats.org/officeDocument/2006/relationships/hyperlink" Target="https://fullcolledu.sharepoint.com/:w:/r/sites/PlanningandBudgetSteeringCommitteePBSC/Shared%20Documents/General/Committee%20Description%20and%20Roster/PBSC%20Committee%20Description.docx?d=wfaccc6c78ba148d3bb2611dadbf5b4d5&amp;csf=1&amp;web=1&amp;e=bsegeI" TargetMode="External" Id="R4986020cbeaf4b2b" /><Relationship Type="http://schemas.openxmlformats.org/officeDocument/2006/relationships/hyperlink" Target="https://fullcolledu.sharepoint.com/:w:/s/PlanningandBudgetSteeringCommitteePBSC/IQC5dWNySZX2R7-FJIaDAb-qAb-LyXQaxLAvGNceD-Y3N7k?e=aAlQG5" TargetMode="External" Id="Rf1c6bf011961477e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FFDC51FC87B4EB6EFBEE6FBF098E5" ma:contentTypeVersion="6" ma:contentTypeDescription="Create a new document." ma:contentTypeScope="" ma:versionID="bcfca5a09a1ad5853365d37907bb2c2a">
  <xsd:schema xmlns:xsd="http://www.w3.org/2001/XMLSchema" xmlns:xs="http://www.w3.org/2001/XMLSchema" xmlns:p="http://schemas.microsoft.com/office/2006/metadata/properties" xmlns:ns2="7e62998a-c8f9-4ecb-bda8-f0062e0faba6" xmlns:ns3="76b2450b-2f89-48a3-8690-e8cdb79fc846" targetNamespace="http://schemas.microsoft.com/office/2006/metadata/properties" ma:root="true" ma:fieldsID="28944dbcddb3afa0bb49c87114d36542" ns2:_="" ns3:_="">
    <xsd:import namespace="7e62998a-c8f9-4ecb-bda8-f0062e0faba6"/>
    <xsd:import namespace="76b2450b-2f89-48a3-8690-e8cdb79fc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2998a-c8f9-4ecb-bda8-f0062e0fa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b2450b-2f89-48a3-8690-e8cdb79fc84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618039-22A9-4001-A8E2-1E94BCDE2D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15B7180-BBA5-423C-BB90-1904B3CC0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62998a-c8f9-4ecb-bda8-f0062e0faba6"/>
    <ds:schemaRef ds:uri="76b2450b-2f89-48a3-8690-e8cdb79fc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AFF459-385B-4B7E-A4C1-996110A5ED3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Ericka Adakai</dc:creator>
  <keywords/>
  <dc:description/>
  <lastModifiedBy>Bridget Kominek</lastModifiedBy>
  <revision>140</revision>
  <lastPrinted>2026-02-18T21:36:00.0000000Z</lastPrinted>
  <dcterms:created xsi:type="dcterms:W3CDTF">2025-08-26T05:35:00.0000000Z</dcterms:created>
  <dcterms:modified xsi:type="dcterms:W3CDTF">2026-08-28T01:05:31.8535364Z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0x010100934FFDC51FC87B4EB6EFBEE6FBF098E5</vt:lpwstr>
  </property>
</Properties>
</file>