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3B1DC562" w:rsidR="4F976E61" w:rsidRDefault="004C43C9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Oct. 2</w:t>
      </w:r>
      <w:r w:rsidR="00133F84">
        <w:rPr>
          <w:rFonts w:ascii="Century Gothic" w:eastAsia="Century Gothic" w:hAnsi="Century Gothic" w:cs="Century Gothic"/>
          <w:sz w:val="18"/>
          <w:szCs w:val="18"/>
        </w:rPr>
        <w:t>, 2024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6497E583" w14:textId="44F2E454" w:rsidR="00914F55" w:rsidRDefault="00125FD6" w:rsidP="44EF180F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>Decide on the 24/25 academic year goals</w:t>
      </w:r>
    </w:p>
    <w:p w14:paraId="1EAD8F05" w14:textId="77777777" w:rsidR="00914F55" w:rsidRPr="00914F55" w:rsidRDefault="00914F55" w:rsidP="44EF180F">
      <w:pPr>
        <w:spacing w:after="0"/>
        <w:ind w:left="360"/>
        <w:rPr>
          <w:rFonts w:ascii="Century Gothic" w:eastAsia="Century Gothic" w:hAnsi="Century Gothic" w:cs="Century Gothic"/>
          <w:color w:val="434343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44EF180F">
        <w:trPr>
          <w:trHeight w:val="51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A54F" w14:textId="1F52D80B" w:rsidR="006B183E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 xml:space="preserve">Name a </w:t>
            </w:r>
            <w:r w:rsidR="00652D81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some</w:t>
            </w:r>
            <w:r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thing you would like to see changed on campus in the name of DEI?</w:t>
            </w:r>
          </w:p>
          <w:p w14:paraId="76E8FC7E" w14:textId="37F5AEC4" w:rsidR="004C43C9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1A479085" w:rsidR="006F7BFA" w:rsidRPr="00F515F2" w:rsidRDefault="00125FD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Review and Approve the May 2024 meeting minutes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550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6050"/>
        <w:gridCol w:w="1530"/>
        <w:gridCol w:w="2610"/>
        <w:gridCol w:w="3272"/>
        <w:gridCol w:w="8"/>
      </w:tblGrid>
      <w:tr w:rsidR="000A0112" w14:paraId="341A46FD" w14:textId="77777777" w:rsidTr="44EF180F">
        <w:trPr>
          <w:gridAfter w:val="1"/>
          <w:wAfter w:w="8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44EF180F">
        <w:trPr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605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44EF180F">
        <w:trPr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68003B3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253E2720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Review September meeting notes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6610A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341F918B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7AB" w14:textId="2ECD19E5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7D9" w14:textId="2460DD80" w:rsidR="000A0112" w:rsidRPr="00125FD6" w:rsidRDefault="007C457D" w:rsidP="44EF180F">
            <w:pPr>
              <w:spacing w:after="0" w:line="240" w:lineRule="auto"/>
              <w:rPr>
                <w:rFonts w:ascii="Century Gothic" w:hAnsi="Century Gothic"/>
                <w:color w:val="0070C0"/>
                <w:u w:val="single"/>
              </w:rPr>
            </w:pPr>
            <w:r>
              <w:rPr>
                <w:rFonts w:ascii="Century Gothic" w:hAnsi="Century Gothic"/>
              </w:rPr>
              <w:t>Sense of Belonging Follow up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285" w14:textId="3B18DFD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5579C574" w14:textId="0AE60F4E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9C58" w14:textId="38732EA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2896CB00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5677" w14:textId="2EAFDD49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A3D" w14:textId="77777777" w:rsidR="000A0112" w:rsidRDefault="007C457D" w:rsidP="44EF180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Suggestions for additional goals:</w:t>
            </w:r>
          </w:p>
          <w:p w14:paraId="469875CE" w14:textId="77777777" w:rsidR="007C457D" w:rsidRDefault="007C457D" w:rsidP="44EF180F">
            <w:pPr>
              <w:spacing w:after="0" w:line="240" w:lineRule="auto"/>
            </w:pPr>
            <w:r>
              <w:t xml:space="preserve">     Increasing attendance in DEI trainings and events</w:t>
            </w:r>
          </w:p>
          <w:p w14:paraId="5F44EC52" w14:textId="253BC36F" w:rsidR="000B413D" w:rsidRPr="00125FD6" w:rsidRDefault="000B413D" w:rsidP="44EF180F">
            <w:pPr>
              <w:spacing w:after="0" w:line="240" w:lineRule="auto"/>
            </w:pPr>
            <w:r>
              <w:t xml:space="preserve">     Affinity Coalition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DE80" w14:textId="44F0A057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6212E001" w14:textId="7C745162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D719" w14:textId="53E196C1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A0112" w14:paraId="75160CE9" w14:textId="77777777" w:rsidTr="44EF180F">
        <w:trPr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8EA6" w14:textId="3F1CDFFF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6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535D" w14:textId="1957BC6F" w:rsidR="000A0112" w:rsidRPr="00125FD6" w:rsidRDefault="007C457D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Formal Process for CRA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078E" w14:textId="29D6CEE6" w:rsidR="000A0112" w:rsidRPr="00125FD6" w:rsidRDefault="000A0112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2EA291E9" w14:textId="3AE17E3A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944C" w14:textId="0425866C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FC80AC4" w14:textId="0A42B7A9" w:rsidR="1E49D948" w:rsidRDefault="1E49D948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666"/>
      </w:tblGrid>
      <w:tr w:rsidR="00BC29C6" w14:paraId="5D1D0604" w14:textId="77777777" w:rsidTr="00125FD6">
        <w:trPr>
          <w:trHeight w:val="467"/>
        </w:trPr>
        <w:tc>
          <w:tcPr>
            <w:tcW w:w="14666" w:type="dxa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125FD6">
        <w:trPr>
          <w:trHeight w:val="467"/>
        </w:trPr>
        <w:tc>
          <w:tcPr>
            <w:tcW w:w="14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30F5F091" w:rsidR="00BC29C6" w:rsidRPr="00F515F2" w:rsidRDefault="00BC29C6" w:rsidP="44EF180F">
            <w:pPr>
              <w:spacing w:after="0" w:line="240" w:lineRule="auto"/>
            </w:pPr>
          </w:p>
        </w:tc>
      </w:tr>
    </w:tbl>
    <w:p w14:paraId="4A460ECC" w14:textId="5C0D2557" w:rsidR="00125FD6" w:rsidRPr="007C457D" w:rsidRDefault="00125FD6" w:rsidP="007C457D">
      <w:r w:rsidRPr="00073576">
        <w:t>Next meeting: Wednesday,</w:t>
      </w:r>
      <w:r>
        <w:t xml:space="preserve"> </w:t>
      </w:r>
      <w:r w:rsidR="007C457D">
        <w:t>November 6</w:t>
      </w:r>
      <w:r w:rsidR="007C457D" w:rsidRPr="007C457D">
        <w:rPr>
          <w:vertAlign w:val="superscript"/>
        </w:rPr>
        <w:t>th</w:t>
      </w:r>
      <w:r>
        <w:t>, 2024 from 3:00PM – 4:30PM</w:t>
      </w:r>
    </w:p>
    <w:sectPr w:rsidR="00125FD6" w:rsidRPr="007C457D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F84AA" w14:textId="77777777" w:rsidR="00F4271A" w:rsidRDefault="00F4271A">
      <w:pPr>
        <w:spacing w:after="0" w:line="240" w:lineRule="auto"/>
      </w:pPr>
      <w:r>
        <w:separator/>
      </w:r>
    </w:p>
  </w:endnote>
  <w:endnote w:type="continuationSeparator" w:id="0">
    <w:p w14:paraId="3C3283EF" w14:textId="77777777" w:rsidR="00F4271A" w:rsidRDefault="00F4271A">
      <w:pPr>
        <w:spacing w:after="0" w:line="240" w:lineRule="auto"/>
      </w:pPr>
      <w:r>
        <w:continuationSeparator/>
      </w:r>
    </w:p>
  </w:endnote>
  <w:endnote w:type="continuationNotice" w:id="1">
    <w:p w14:paraId="7FDA6F27" w14:textId="77777777" w:rsidR="00F4271A" w:rsidRDefault="00F42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84C7A" w14:textId="77777777" w:rsidR="00F4271A" w:rsidRDefault="00F4271A">
      <w:pPr>
        <w:spacing w:after="0" w:line="240" w:lineRule="auto"/>
      </w:pPr>
      <w:r>
        <w:separator/>
      </w:r>
    </w:p>
  </w:footnote>
  <w:footnote w:type="continuationSeparator" w:id="0">
    <w:p w14:paraId="4C794A63" w14:textId="77777777" w:rsidR="00F4271A" w:rsidRDefault="00F4271A">
      <w:pPr>
        <w:spacing w:after="0" w:line="240" w:lineRule="auto"/>
      </w:pPr>
      <w:r>
        <w:continuationSeparator/>
      </w:r>
    </w:p>
  </w:footnote>
  <w:footnote w:type="continuationNotice" w:id="1">
    <w:p w14:paraId="5ED78913" w14:textId="77777777" w:rsidR="00F4271A" w:rsidRDefault="00F427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6"/>
  </w:num>
  <w:num w:numId="2" w16cid:durableId="1632049992">
    <w:abstractNumId w:val="10"/>
  </w:num>
  <w:num w:numId="3" w16cid:durableId="2095737448">
    <w:abstractNumId w:val="12"/>
  </w:num>
  <w:num w:numId="4" w16cid:durableId="353309928">
    <w:abstractNumId w:val="19"/>
  </w:num>
  <w:num w:numId="5" w16cid:durableId="1761557163">
    <w:abstractNumId w:val="3"/>
  </w:num>
  <w:num w:numId="6" w16cid:durableId="718941738">
    <w:abstractNumId w:val="0"/>
  </w:num>
  <w:num w:numId="7" w16cid:durableId="905727167">
    <w:abstractNumId w:val="11"/>
  </w:num>
  <w:num w:numId="8" w16cid:durableId="291450850">
    <w:abstractNumId w:val="17"/>
  </w:num>
  <w:num w:numId="9" w16cid:durableId="1816406299">
    <w:abstractNumId w:val="22"/>
  </w:num>
  <w:num w:numId="10" w16cid:durableId="1870876386">
    <w:abstractNumId w:val="23"/>
  </w:num>
  <w:num w:numId="11" w16cid:durableId="1943755446">
    <w:abstractNumId w:val="24"/>
  </w:num>
  <w:num w:numId="12" w16cid:durableId="33509043">
    <w:abstractNumId w:val="20"/>
  </w:num>
  <w:num w:numId="13" w16cid:durableId="1905750786">
    <w:abstractNumId w:val="9"/>
  </w:num>
  <w:num w:numId="14" w16cid:durableId="321081427">
    <w:abstractNumId w:val="18"/>
  </w:num>
  <w:num w:numId="15" w16cid:durableId="918440878">
    <w:abstractNumId w:val="14"/>
  </w:num>
  <w:num w:numId="16" w16cid:durableId="979380443">
    <w:abstractNumId w:val="5"/>
  </w:num>
  <w:num w:numId="17" w16cid:durableId="1851290685">
    <w:abstractNumId w:val="4"/>
  </w:num>
  <w:num w:numId="18" w16cid:durableId="1638804100">
    <w:abstractNumId w:val="8"/>
  </w:num>
  <w:num w:numId="19" w16cid:durableId="968315795">
    <w:abstractNumId w:val="21"/>
  </w:num>
  <w:num w:numId="20" w16cid:durableId="799373617">
    <w:abstractNumId w:val="15"/>
  </w:num>
  <w:num w:numId="21" w16cid:durableId="1553154603">
    <w:abstractNumId w:val="2"/>
  </w:num>
  <w:num w:numId="22" w16cid:durableId="272054435">
    <w:abstractNumId w:val="1"/>
  </w:num>
  <w:num w:numId="23" w16cid:durableId="1578518624">
    <w:abstractNumId w:val="13"/>
  </w:num>
  <w:num w:numId="24" w16cid:durableId="604576808">
    <w:abstractNumId w:val="16"/>
  </w:num>
  <w:num w:numId="25" w16cid:durableId="443112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B413D"/>
    <w:rsid w:val="000C3D16"/>
    <w:rsid w:val="000C3F8C"/>
    <w:rsid w:val="000D6180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84CC8"/>
    <w:rsid w:val="00193C43"/>
    <w:rsid w:val="001B2EBC"/>
    <w:rsid w:val="001B4BBC"/>
    <w:rsid w:val="001C017C"/>
    <w:rsid w:val="001C1773"/>
    <w:rsid w:val="00206D66"/>
    <w:rsid w:val="0026128D"/>
    <w:rsid w:val="002D483C"/>
    <w:rsid w:val="002F02A5"/>
    <w:rsid w:val="002F0B40"/>
    <w:rsid w:val="00322C0C"/>
    <w:rsid w:val="00336ADB"/>
    <w:rsid w:val="0034369D"/>
    <w:rsid w:val="003932A2"/>
    <w:rsid w:val="003F0307"/>
    <w:rsid w:val="003F734E"/>
    <w:rsid w:val="00410071"/>
    <w:rsid w:val="0044669F"/>
    <w:rsid w:val="00494AF3"/>
    <w:rsid w:val="004C0E42"/>
    <w:rsid w:val="004C43C9"/>
    <w:rsid w:val="004D5822"/>
    <w:rsid w:val="005026D4"/>
    <w:rsid w:val="00522FFD"/>
    <w:rsid w:val="00526D03"/>
    <w:rsid w:val="00570BB0"/>
    <w:rsid w:val="005A0C14"/>
    <w:rsid w:val="005C1F32"/>
    <w:rsid w:val="005D5FCE"/>
    <w:rsid w:val="00631D3C"/>
    <w:rsid w:val="00652D81"/>
    <w:rsid w:val="00667169"/>
    <w:rsid w:val="00675EDF"/>
    <w:rsid w:val="006B183E"/>
    <w:rsid w:val="006E4970"/>
    <w:rsid w:val="006F52DB"/>
    <w:rsid w:val="006F7BFA"/>
    <w:rsid w:val="00711EC7"/>
    <w:rsid w:val="007470EC"/>
    <w:rsid w:val="00763BEF"/>
    <w:rsid w:val="007979F5"/>
    <w:rsid w:val="007A0336"/>
    <w:rsid w:val="007B29B0"/>
    <w:rsid w:val="007C457D"/>
    <w:rsid w:val="0080342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7B39"/>
    <w:rsid w:val="009F17CA"/>
    <w:rsid w:val="009F415D"/>
    <w:rsid w:val="00A02A12"/>
    <w:rsid w:val="00A12FEF"/>
    <w:rsid w:val="00A15D46"/>
    <w:rsid w:val="00A626E4"/>
    <w:rsid w:val="00A92868"/>
    <w:rsid w:val="00A95EF8"/>
    <w:rsid w:val="00AC1880"/>
    <w:rsid w:val="00AC70F0"/>
    <w:rsid w:val="00B0198B"/>
    <w:rsid w:val="00B1090C"/>
    <w:rsid w:val="00B5197F"/>
    <w:rsid w:val="00B55B92"/>
    <w:rsid w:val="00B9060E"/>
    <w:rsid w:val="00BA5CA1"/>
    <w:rsid w:val="00BA770D"/>
    <w:rsid w:val="00BC02BF"/>
    <w:rsid w:val="00BC29C6"/>
    <w:rsid w:val="00C06C1B"/>
    <w:rsid w:val="00C128F0"/>
    <w:rsid w:val="00C2449E"/>
    <w:rsid w:val="00C41175"/>
    <w:rsid w:val="00C61AC6"/>
    <w:rsid w:val="00CC535C"/>
    <w:rsid w:val="00CF64C9"/>
    <w:rsid w:val="00D6301D"/>
    <w:rsid w:val="00D814F6"/>
    <w:rsid w:val="00DB1847"/>
    <w:rsid w:val="00DB2F6A"/>
    <w:rsid w:val="00DF49C8"/>
    <w:rsid w:val="00DF5797"/>
    <w:rsid w:val="00E0171F"/>
    <w:rsid w:val="00E147D1"/>
    <w:rsid w:val="00E9051D"/>
    <w:rsid w:val="00E9579F"/>
    <w:rsid w:val="00F40F7D"/>
    <w:rsid w:val="00F4271A"/>
    <w:rsid w:val="00F515F2"/>
    <w:rsid w:val="00FB3B97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4</cp:revision>
  <dcterms:created xsi:type="dcterms:W3CDTF">2024-09-25T15:59:00Z</dcterms:created>
  <dcterms:modified xsi:type="dcterms:W3CDTF">2024-10-01T14:26:00Z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