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E6011B" w:rsidR="00834948" w:rsidP="00834948" w:rsidRDefault="00834948" w14:paraId="0EAB1856" w14:textId="44146BD6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3DD3F" wp14:editId="2E8B7B60">
                <wp:simplePos x="0" y="0"/>
                <wp:positionH relativeFrom="column">
                  <wp:posOffset>2967004</wp:posOffset>
                </wp:positionH>
                <wp:positionV relativeFrom="paragraph">
                  <wp:posOffset>-351692</wp:posOffset>
                </wp:positionV>
                <wp:extent cx="3015575" cy="40924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575" cy="409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732CD8" w:rsidR="00BA53ED" w:rsidP="00FF60DB" w:rsidRDefault="00FF60DB" w14:paraId="3BFEEDB7" w14:textId="020A06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="005411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Sept 7</w:t>
                            </w:r>
                            <w:r w:rsidRPr="00732CD8" w:rsidR="00BA53E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20</w:t>
                            </w:r>
                            <w:r w:rsidRPr="00732CD8" w:rsidR="006E319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5411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Pr="00310CF2" w:rsidR="00BA53ED" w:rsidP="00834948" w:rsidRDefault="00FF60DB" w14:paraId="3DF25E59" w14:textId="6EF16BA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3:30-5</w:t>
                            </w:r>
                            <w:r w:rsidRPr="00310CF2" w:rsidR="00BA53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843DD3F">
                <v:stroke joinstyle="miter"/>
                <v:path gradientshapeok="t" o:connecttype="rect"/>
              </v:shapetype>
              <v:shape id="Text Box 2" style="position:absolute;margin-left:233.6pt;margin-top:-27.7pt;width:237.4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">
                <v:textbox>
                  <w:txbxContent>
                    <w:p w:rsidRPr="00732CD8" w:rsidR="00BA53ED" w:rsidP="00FF60DB" w:rsidRDefault="00FF60DB" w14:paraId="3BFEEDB7" w14:textId="020A06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="005411A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Sept 7</w:t>
                      </w:r>
                      <w:r w:rsidRPr="00732CD8" w:rsidR="00BA53E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20</w:t>
                      </w:r>
                      <w:r w:rsidRPr="00732CD8" w:rsidR="006E319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5411A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</w:p>
                    <w:p w:rsidRPr="00310CF2" w:rsidR="00BA53ED" w:rsidP="00834948" w:rsidRDefault="00FF60DB" w14:paraId="3DF25E59" w14:textId="6EF16BA3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3:30-5</w:t>
                      </w:r>
                      <w:r w:rsidRPr="00310CF2" w:rsidR="00BA53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p.m.</w:t>
                      </w:r>
                    </w:p>
                  </w:txbxContent>
                </v:textbox>
              </v:shape>
            </w:pict>
          </mc:Fallback>
        </mc:AlternateContent>
      </w: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Straight Connector 1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3.7pt,-36pt" to="471.3pt,-36pt" w14:anchorId="6AE552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wK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"/>
            </w:pict>
          </mc:Fallback>
        </mc:AlternateContent>
      </w:r>
      <w:r w:rsidRPr="00E6011B" w:rsidR="00834948">
        <w:rPr>
          <w:rFonts w:ascii="Arial Black" w:hAnsi="Arial Black"/>
          <w:sz w:val="48"/>
          <w:szCs w:val="48"/>
        </w:rPr>
        <w:t>Diversity</w:t>
      </w:r>
      <w:r w:rsidRPr="00E6011B" w:rsidR="00E6011B">
        <w:rPr>
          <w:rFonts w:ascii="Arial Black" w:hAnsi="Arial Black"/>
          <w:sz w:val="48"/>
          <w:szCs w:val="48"/>
        </w:rPr>
        <w:t xml:space="preserve"> Advisory</w:t>
      </w:r>
      <w:r w:rsidR="00E6011B">
        <w:rPr>
          <w:rFonts w:ascii="Arial Black" w:hAnsi="Arial Black"/>
          <w:sz w:val="48"/>
          <w:szCs w:val="48"/>
        </w:rPr>
        <w:t xml:space="preserve"> </w:t>
      </w:r>
      <w:r w:rsidRPr="00E6011B" w:rsidR="00834948">
        <w:rPr>
          <w:rFonts w:ascii="Arial Black" w:hAnsi="Arial Black"/>
          <w:sz w:val="48"/>
          <w:szCs w:val="48"/>
        </w:rPr>
        <w:t>Committee</w:t>
      </w:r>
      <w:r w:rsidRPr="00E6011B" w:rsidR="006E7B67">
        <w:rPr>
          <w:rFonts w:ascii="Arial Black" w:hAnsi="Arial Black"/>
          <w:sz w:val="48"/>
          <w:szCs w:val="48"/>
        </w:rPr>
        <w:t xml:space="preserve"> </w:t>
      </w:r>
      <w:r w:rsidR="007A2470">
        <w:rPr>
          <w:rFonts w:ascii="Arial Black" w:hAnsi="Arial Black"/>
          <w:sz w:val="48"/>
          <w:szCs w:val="48"/>
        </w:rPr>
        <w:t xml:space="preserve">Meeting </w:t>
      </w:r>
      <w:r w:rsidR="53DE2B47">
        <w:rPr>
          <w:rFonts w:ascii="Arial Black" w:hAnsi="Arial Black"/>
          <w:sz w:val="48"/>
          <w:szCs w:val="48"/>
        </w:rPr>
        <w:t xml:space="preserve">Notes</w:t>
      </w:r>
    </w:p>
    <w:p w:rsidR="00826CBE" w:rsidP="00826CBE" w:rsidRDefault="00826CBE" w14:paraId="5153E8EB" w14:textId="11A27F0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Zoom Meeting</w:t>
      </w:r>
    </w:p>
    <w:p w:rsidR="00826CBE" w:rsidP="00826CBE" w:rsidRDefault="00826CBE" w14:paraId="04C12CB4" w14:textId="19BF47F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Pr="00DA78D0" w:rsidR="00834948" w:rsidP="00DA78D0" w:rsidRDefault="00826CBE" w14:paraId="3EF31EF8" w14:textId="2FF74D6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</w:rPr>
      </w:pPr>
      <w:r w:rsidRPr="0024374C">
        <w:rPr>
          <w:rFonts w:ascii="Calibri" w:hAnsi="Calibri" w:cs="Calibri"/>
          <w:b/>
          <w:bCs/>
          <w:color w:val="201F1E"/>
          <w:highlight w:val="yellow"/>
        </w:rPr>
        <w:t>Meeting Dates: 9/</w:t>
      </w:r>
      <w:r w:rsidRPr="0024374C" w:rsidR="0061596A">
        <w:rPr>
          <w:rFonts w:ascii="Calibri" w:hAnsi="Calibri" w:cs="Calibri"/>
          <w:b/>
          <w:bCs/>
          <w:color w:val="201F1E"/>
          <w:highlight w:val="yellow"/>
        </w:rPr>
        <w:t>7</w:t>
      </w:r>
      <w:r w:rsidRPr="0024374C">
        <w:rPr>
          <w:rFonts w:ascii="Calibri" w:hAnsi="Calibri" w:cs="Calibri"/>
          <w:b/>
          <w:bCs/>
          <w:color w:val="201F1E"/>
          <w:highlight w:val="yellow"/>
        </w:rPr>
        <w:t>, 10/</w:t>
      </w:r>
      <w:r w:rsidRPr="0024374C" w:rsidR="0061596A">
        <w:rPr>
          <w:rFonts w:ascii="Calibri" w:hAnsi="Calibri" w:cs="Calibri"/>
          <w:b/>
          <w:bCs/>
          <w:color w:val="201F1E"/>
          <w:highlight w:val="yellow"/>
        </w:rPr>
        <w:t>5</w:t>
      </w:r>
      <w:r w:rsidRPr="0024374C">
        <w:rPr>
          <w:rFonts w:ascii="Calibri" w:hAnsi="Calibri" w:cs="Calibri"/>
          <w:b/>
          <w:bCs/>
          <w:color w:val="201F1E"/>
          <w:highlight w:val="yellow"/>
        </w:rPr>
        <w:t>, 11/</w:t>
      </w:r>
      <w:r w:rsidRPr="0024374C" w:rsidR="0024374C">
        <w:rPr>
          <w:rFonts w:ascii="Calibri" w:hAnsi="Calibri" w:cs="Calibri"/>
          <w:b/>
          <w:bCs/>
          <w:color w:val="201F1E"/>
          <w:highlight w:val="yellow"/>
        </w:rPr>
        <w:t>2</w:t>
      </w:r>
      <w:r w:rsidRPr="0024374C">
        <w:rPr>
          <w:rFonts w:ascii="Calibri" w:hAnsi="Calibri" w:cs="Calibri"/>
          <w:b/>
          <w:bCs/>
          <w:color w:val="201F1E"/>
          <w:highlight w:val="yellow"/>
        </w:rPr>
        <w:t>, 12/</w:t>
      </w:r>
      <w:r w:rsidRPr="0024374C" w:rsidR="0024374C">
        <w:rPr>
          <w:rFonts w:ascii="Calibri" w:hAnsi="Calibri" w:cs="Calibri"/>
          <w:b/>
          <w:bCs/>
          <w:color w:val="201F1E"/>
          <w:highlight w:val="yellow"/>
        </w:rPr>
        <w:t>7</w:t>
      </w:r>
    </w:p>
    <w:p w:rsidR="00834948" w:rsidP="00834948" w:rsidRDefault="00E335DE" w14:paraId="0FF7E0A5" w14:textId="79AD34D4">
      <w:pPr>
        <w:pBdr>
          <w:top w:val="thinThickSmallGap" w:color="auto" w:sz="24" w:space="1"/>
        </w:pBdr>
        <w:rPr>
          <w:rFonts w:ascii="Arial" w:hAnsi="Arial" w:cs="Arial"/>
          <w:sz w:val="20"/>
          <w:szCs w:val="20"/>
        </w:rPr>
      </w:pPr>
      <w:r w:rsidRPr="6643A540" w:rsidR="00E335DE">
        <w:rPr>
          <w:rFonts w:ascii="Arial" w:hAnsi="Arial" w:cs="Arial"/>
          <w:b w:val="1"/>
          <w:bCs w:val="1"/>
          <w:sz w:val="20"/>
          <w:szCs w:val="20"/>
        </w:rPr>
        <w:t>MEMBER</w:t>
      </w:r>
      <w:r w:rsidRPr="6643A540" w:rsidR="00FF60DB">
        <w:rPr>
          <w:rFonts w:ascii="Arial" w:hAnsi="Arial" w:cs="Arial"/>
          <w:b w:val="1"/>
          <w:bCs w:val="1"/>
          <w:sz w:val="20"/>
          <w:szCs w:val="20"/>
        </w:rPr>
        <w:t>S</w:t>
      </w:r>
      <w:r w:rsidRPr="6643A540" w:rsidR="42C36BBA">
        <w:rPr>
          <w:rFonts w:ascii="Arial" w:hAnsi="Arial" w:cs="Arial"/>
          <w:b w:val="1"/>
          <w:bCs w:val="1"/>
          <w:sz w:val="20"/>
          <w:szCs w:val="20"/>
        </w:rPr>
        <w:t xml:space="preserve"> Present</w:t>
      </w:r>
      <w:r w:rsidRPr="6643A540" w:rsidR="00834948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:rsidTr="6643A540" w14:paraId="780C142D" w14:textId="77777777">
        <w:tc>
          <w:tcPr>
            <w:tcW w:w="2337" w:type="dxa"/>
            <w:tcMar/>
          </w:tcPr>
          <w:p w:rsidRPr="00F44BD5" w:rsidR="003701DA" w:rsidP="00290A71" w:rsidRDefault="003701DA" w14:paraId="498C0AC3" w14:textId="4A5BBEDC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Pr="00F44BD5" w:rsidR="00C965CB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  <w:tcMar/>
          </w:tcPr>
          <w:p w:rsidRPr="00C60BCA" w:rsidR="003701DA" w:rsidP="00290A71" w:rsidRDefault="006F1C29" w14:paraId="1C85A94B" w14:textId="61422CE8">
            <w:pPr>
              <w:pStyle w:val="Heading2"/>
              <w:outlineLvl w:val="1"/>
              <w:rPr>
                <w:sz w:val="18"/>
                <w:szCs w:val="18"/>
              </w:rPr>
            </w:pPr>
            <w:r w:rsidRPr="6643A540" w:rsidR="217BCE9E">
              <w:rPr>
                <w:sz w:val="18"/>
                <w:szCs w:val="18"/>
              </w:rPr>
              <w:t>Logan KIng (?)</w:t>
            </w:r>
            <w:r w:rsidRPr="6643A540" w:rsidR="00351E43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  <w:tcMar/>
          </w:tcPr>
          <w:p w:rsidRPr="00F44BD5" w:rsidR="003701DA" w:rsidP="6643A540" w:rsidRDefault="00EC4FB9" w14:paraId="4EBC5C8A" w14:textId="01160400">
            <w:pPr>
              <w:pStyle w:val="Heading2"/>
              <w:outlineLvl w:val="1"/>
              <w:rPr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</w:pPr>
            <w:r w:rsidRPr="6643A540" w:rsidR="00EC4FB9">
              <w:rPr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  <w:t>Black</w:t>
            </w:r>
            <w:r w:rsidRPr="6643A540" w:rsidR="00C85774">
              <w:rPr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6643A540" w:rsidR="00EC4FB9">
              <w:rPr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  <w:t>Faculty</w:t>
            </w:r>
            <w:r w:rsidRPr="6643A540" w:rsidR="00EC4FB9">
              <w:rPr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  <w:t xml:space="preserve"> and Staff </w:t>
            </w:r>
            <w:r w:rsidRPr="6643A540" w:rsidR="001B12F9">
              <w:rPr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  <w:tcMar/>
          </w:tcPr>
          <w:p w:rsidRPr="00C60BCA" w:rsidR="003701DA" w:rsidP="6643A540" w:rsidRDefault="00DC58C9" w14:paraId="2B37001D" w14:textId="6E63AE01">
            <w:pPr>
              <w:pStyle w:val="Heading2"/>
              <w:outlineLvl w:val="1"/>
              <w:rPr>
                <w:strike w:val="1"/>
                <w:sz w:val="18"/>
                <w:szCs w:val="18"/>
              </w:rPr>
            </w:pPr>
            <w:r w:rsidRPr="6643A540" w:rsidR="2BE3C461">
              <w:rPr>
                <w:strike w:val="0"/>
                <w:dstrike w:val="0"/>
                <w:sz w:val="18"/>
                <w:szCs w:val="18"/>
              </w:rPr>
              <w:t>Queen Peterson</w:t>
            </w:r>
          </w:p>
        </w:tc>
      </w:tr>
      <w:tr w:rsidR="003701DA" w:rsidTr="6643A540" w14:paraId="20AB6CF5" w14:textId="77777777">
        <w:tc>
          <w:tcPr>
            <w:tcW w:w="2337" w:type="dxa"/>
            <w:tcMar/>
          </w:tcPr>
          <w:p w:rsidRPr="00F44BD5" w:rsidR="003701DA" w:rsidP="00290A71" w:rsidRDefault="00C60BCA" w14:paraId="026EF2AB" w14:textId="092AD5D4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  <w:tcMar/>
          </w:tcPr>
          <w:p w:rsidRPr="00C60BCA" w:rsidR="003701DA" w:rsidP="00290A71" w:rsidRDefault="00824F66" w14:paraId="75604862" w14:textId="27B11AD6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Evelyn Lindley</w:t>
            </w:r>
            <w:r w:rsidR="00F44BD5">
              <w:rPr>
                <w:sz w:val="18"/>
                <w:szCs w:val="18"/>
              </w:rPr>
              <w:t>; VACANT</w:t>
            </w:r>
          </w:p>
        </w:tc>
        <w:tc>
          <w:tcPr>
            <w:tcW w:w="2338" w:type="dxa"/>
            <w:tcMar/>
          </w:tcPr>
          <w:p w:rsidRPr="00F44BD5" w:rsidR="003701DA" w:rsidP="00290A71" w:rsidRDefault="001B12F9" w14:paraId="09C5D5A3" w14:textId="4EE9E844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  <w:tcMar/>
          </w:tcPr>
          <w:p w:rsidRPr="00C60BCA" w:rsidR="003701DA" w:rsidP="00290A71" w:rsidRDefault="00351E43" w14:paraId="05A18657" w14:textId="1DA601E3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Roger Perez</w:t>
            </w:r>
          </w:p>
        </w:tc>
      </w:tr>
      <w:tr w:rsidR="003701DA" w:rsidTr="6643A540" w14:paraId="0A80E00B" w14:textId="77777777">
        <w:tc>
          <w:tcPr>
            <w:tcW w:w="2337" w:type="dxa"/>
            <w:tcMar/>
          </w:tcPr>
          <w:p w:rsidRPr="00F44BD5" w:rsidR="003701DA" w:rsidP="00290A71" w:rsidRDefault="00C60BCA" w14:paraId="6B7FB311" w14:textId="09739ACD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  <w:tcMar/>
          </w:tcPr>
          <w:p w:rsidRPr="00C60BCA" w:rsidR="003701DA" w:rsidP="00290A71" w:rsidRDefault="00C60BCA" w14:paraId="1D0578A2" w14:textId="27F0B5CF">
            <w:pPr>
              <w:pStyle w:val="Heading2"/>
              <w:outlineLvl w:val="1"/>
              <w:rPr>
                <w:sz w:val="18"/>
                <w:szCs w:val="18"/>
              </w:rPr>
            </w:pPr>
            <w:r w:rsidRPr="00C60BCA">
              <w:rPr>
                <w:sz w:val="18"/>
                <w:szCs w:val="18"/>
              </w:rPr>
              <w:t>VACANT</w:t>
            </w:r>
            <w:r w:rsidR="00351E43">
              <w:rPr>
                <w:sz w:val="18"/>
                <w:szCs w:val="18"/>
              </w:rPr>
              <w:t>;</w:t>
            </w:r>
            <w:r w:rsidR="000A657D">
              <w:rPr>
                <w:sz w:val="18"/>
                <w:szCs w:val="18"/>
              </w:rPr>
              <w:t xml:space="preserve"> </w:t>
            </w:r>
            <w:r w:rsidR="00351E43">
              <w:rPr>
                <w:sz w:val="18"/>
                <w:szCs w:val="18"/>
              </w:rPr>
              <w:t>VACANT</w:t>
            </w:r>
          </w:p>
        </w:tc>
        <w:tc>
          <w:tcPr>
            <w:tcW w:w="2338" w:type="dxa"/>
            <w:tcMar/>
          </w:tcPr>
          <w:p w:rsidRPr="00F44BD5" w:rsidR="003701DA" w:rsidP="00290A71" w:rsidRDefault="001B12F9" w14:paraId="75F1903A" w14:textId="10ECC81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  <w:tcMar/>
          </w:tcPr>
          <w:p w:rsidRPr="00C60BCA" w:rsidR="003701DA" w:rsidP="00290A71" w:rsidRDefault="00351E43" w14:paraId="4F36F5CF" w14:textId="0F37028E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Citlally Santana</w:t>
            </w:r>
          </w:p>
        </w:tc>
      </w:tr>
      <w:tr w:rsidR="00C60BCA" w:rsidTr="6643A540" w14:paraId="0BFEB644" w14:textId="77777777">
        <w:trPr>
          <w:trHeight w:val="70"/>
        </w:trPr>
        <w:tc>
          <w:tcPr>
            <w:tcW w:w="2337" w:type="dxa"/>
            <w:tcMar/>
          </w:tcPr>
          <w:p w:rsidRPr="00F44BD5" w:rsidR="00C60BCA" w:rsidP="00C60BCA" w:rsidRDefault="00C60BCA" w14:paraId="0D1FB14F" w14:textId="7A8F5118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  <w:tcMar/>
          </w:tcPr>
          <w:p w:rsidRPr="00C60BCA" w:rsidR="00C60BCA" w:rsidP="00C60BCA" w:rsidRDefault="00C60BCA" w14:paraId="13E1D6BA" w14:textId="3838CABF" w14:noSpellErr="1">
            <w:pPr>
              <w:pStyle w:val="Heading2"/>
              <w:outlineLvl w:val="1"/>
              <w:rPr>
                <w:sz w:val="18"/>
                <w:szCs w:val="18"/>
              </w:rPr>
            </w:pPr>
            <w:r w:rsidRPr="6643A540" w:rsidR="00C60BCA">
              <w:rPr>
                <w:sz w:val="18"/>
                <w:szCs w:val="18"/>
              </w:rPr>
              <w:t xml:space="preserve">Cecilia Arriaza; </w:t>
            </w:r>
            <w:r w:rsidRPr="6643A540" w:rsidR="00C60BCA">
              <w:rPr>
                <w:strike w:val="1"/>
                <w:sz w:val="18"/>
                <w:szCs w:val="18"/>
              </w:rPr>
              <w:t>Sonia Duran</w:t>
            </w:r>
          </w:p>
        </w:tc>
        <w:tc>
          <w:tcPr>
            <w:tcW w:w="2338" w:type="dxa"/>
            <w:tcMar/>
          </w:tcPr>
          <w:p w:rsidRPr="00F44BD5" w:rsidR="00C60BCA" w:rsidP="00C60BCA" w:rsidRDefault="00C60BCA" w14:paraId="59F76BCB" w14:textId="422FD5D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 FSA (1)</w:t>
            </w:r>
          </w:p>
        </w:tc>
        <w:tc>
          <w:tcPr>
            <w:tcW w:w="2338" w:type="dxa"/>
            <w:tcMar/>
          </w:tcPr>
          <w:p w:rsidRPr="00C60BCA" w:rsidR="00C60BCA" w:rsidP="00C60BCA" w:rsidRDefault="00351E43" w14:paraId="03EF3CDE" w14:textId="775CF169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</w:tr>
      <w:tr w:rsidR="00C60BCA" w:rsidTr="6643A540" w14:paraId="2C18ACF1" w14:textId="77777777">
        <w:tc>
          <w:tcPr>
            <w:tcW w:w="2337" w:type="dxa"/>
            <w:tcMar/>
          </w:tcPr>
          <w:p w:rsidRPr="00F44BD5" w:rsidR="00C60BCA" w:rsidP="00C60BCA" w:rsidRDefault="00C60BCA" w14:paraId="45A30939" w14:textId="14E7E22C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  <w:tcMar/>
          </w:tcPr>
          <w:p w:rsidRPr="00C60BCA" w:rsidR="00C60BCA" w:rsidP="6643A540" w:rsidRDefault="00F44BD5" w14:paraId="1AA5A43B" w14:textId="5DC0167F" w14:noSpellErr="1">
            <w:pPr>
              <w:pStyle w:val="Heading2"/>
              <w:outlineLvl w:val="1"/>
              <w:rPr>
                <w:strike w:val="1"/>
                <w:sz w:val="18"/>
                <w:szCs w:val="18"/>
              </w:rPr>
            </w:pPr>
            <w:r w:rsidRPr="6643A540" w:rsidR="00F44BD5">
              <w:rPr>
                <w:strike w:val="1"/>
                <w:sz w:val="18"/>
                <w:szCs w:val="18"/>
              </w:rPr>
              <w:t>Eddie Roth</w:t>
            </w:r>
          </w:p>
        </w:tc>
        <w:tc>
          <w:tcPr>
            <w:tcW w:w="2338" w:type="dxa"/>
            <w:tcMar/>
          </w:tcPr>
          <w:p w:rsidRPr="00F44BD5" w:rsidR="00C60BCA" w:rsidP="00C60BCA" w:rsidRDefault="00C60BCA" w14:paraId="5F9A1AB6" w14:textId="37E7339B">
            <w:pPr>
              <w:pStyle w:val="Heading2"/>
              <w:outlineLvl w:val="1"/>
              <w:rPr>
                <w:b w:val="1"/>
                <w:bCs w:val="1"/>
                <w:color w:val="auto"/>
                <w:sz w:val="18"/>
                <w:szCs w:val="18"/>
              </w:rPr>
            </w:pPr>
            <w:r w:rsidRPr="6643A540" w:rsidR="00C60BCA">
              <w:rPr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  <w:t xml:space="preserve">Native American </w:t>
            </w:r>
            <w:r w:rsidRPr="6643A540" w:rsidR="00C60BCA">
              <w:rPr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  <w:t>F</w:t>
            </w:r>
            <w:r w:rsidRPr="6643A540" w:rsidR="222A85E8">
              <w:rPr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  <w:t xml:space="preserve">aculty and Staff </w:t>
            </w:r>
            <w:r w:rsidRPr="6643A540" w:rsidR="00C60BCA">
              <w:rPr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  <w:t>A</w:t>
            </w:r>
            <w:r w:rsidRPr="6643A540" w:rsidR="4D566F57">
              <w:rPr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  <w:t>lliance</w:t>
            </w:r>
            <w:r w:rsidRPr="6643A540" w:rsidR="00C60BCA">
              <w:rPr>
                <w:b w:val="1"/>
                <w:bCs w:val="1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6643A540" w:rsidR="00C60BCA">
              <w:rPr>
                <w:b w:val="1"/>
                <w:bCs w:val="1"/>
                <w:color w:val="auto"/>
                <w:sz w:val="18"/>
                <w:szCs w:val="18"/>
              </w:rPr>
              <w:t>(1)</w:t>
            </w:r>
          </w:p>
        </w:tc>
        <w:tc>
          <w:tcPr>
            <w:tcW w:w="2338" w:type="dxa"/>
            <w:tcMar/>
          </w:tcPr>
          <w:p w:rsidRPr="00C60BCA" w:rsidR="00C60BCA" w:rsidP="00C60BCA" w:rsidRDefault="00DC58C9" w14:paraId="35FFA98F" w14:textId="5D1C1255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Rachel Roschel</w:t>
            </w:r>
          </w:p>
        </w:tc>
      </w:tr>
    </w:tbl>
    <w:p w:rsidR="00DC58C9" w:rsidP="00DC58C9" w:rsidRDefault="00DC58C9" w14:paraId="62E58DBD" w14:textId="436AFB64">
      <w:r w:rsidR="070FAEB6">
        <w:rPr/>
        <w:t>Co-chairs-VACANT</w:t>
      </w:r>
    </w:p>
    <w:p w:rsidR="369B1641" w:rsidP="6643A540" w:rsidRDefault="369B1641" w14:paraId="4D03CAB2" w14:textId="0773B86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643A540" w:rsidR="369B1641">
        <w:rPr>
          <w:rFonts w:ascii="Times New Roman" w:hAnsi="Times New Roman" w:eastAsia="Times New Roman" w:cs="Times New Roman"/>
          <w:sz w:val="24"/>
          <w:szCs w:val="24"/>
        </w:rPr>
        <w:t>Cecilia facilitated the meeting and took notes</w:t>
      </w:r>
    </w:p>
    <w:p w:rsidRPr="00DC58C9" w:rsidR="00DC58C9" w:rsidP="00DC58C9" w:rsidRDefault="00DC58C9" w14:paraId="6ABA9119" w14:textId="77777777"/>
    <w:p w:rsidRPr="00CE7B71" w:rsidR="003F59B5" w:rsidP="006307CF" w:rsidRDefault="003F59B5" w14:paraId="123EF801" w14:textId="764AF780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6643A540" w:rsidR="003F59B5">
        <w:rPr>
          <w:rFonts w:ascii="Calibri" w:hAnsi="Calibri"/>
        </w:rPr>
        <w:t>Welcome</w:t>
      </w:r>
      <w:r w:rsidRPr="6643A540" w:rsidR="0038193B">
        <w:rPr>
          <w:rFonts w:ascii="Calibri" w:hAnsi="Calibri"/>
        </w:rPr>
        <w:t xml:space="preserve"> back</w:t>
      </w:r>
      <w:r w:rsidRPr="6643A540" w:rsidR="4D1583EA">
        <w:rPr>
          <w:rFonts w:ascii="Calibri" w:hAnsi="Calibri"/>
        </w:rPr>
        <w:t>!</w:t>
      </w:r>
      <w:r w:rsidRPr="6643A540" w:rsidR="0038193B">
        <w:rPr>
          <w:rFonts w:ascii="Calibri" w:hAnsi="Calibri"/>
        </w:rPr>
        <w:t xml:space="preserve"> </w:t>
      </w:r>
      <w:r w:rsidRPr="6643A540" w:rsidR="1DC0E7A8">
        <w:rPr>
          <w:rFonts w:ascii="Calibri" w:hAnsi="Calibri"/>
        </w:rPr>
        <w:t>W</w:t>
      </w:r>
      <w:r w:rsidRPr="6643A540" w:rsidR="0038193B">
        <w:rPr>
          <w:rFonts w:ascii="Calibri" w:hAnsi="Calibri"/>
        </w:rPr>
        <w:t>elcome</w:t>
      </w:r>
      <w:r w:rsidRPr="6643A540" w:rsidR="003F59B5">
        <w:rPr>
          <w:rFonts w:ascii="Calibri" w:hAnsi="Calibri"/>
        </w:rPr>
        <w:t xml:space="preserve"> new members</w:t>
      </w:r>
      <w:r w:rsidRPr="6643A540" w:rsidR="00997E6E">
        <w:rPr>
          <w:rFonts w:ascii="Calibri" w:hAnsi="Calibri"/>
        </w:rPr>
        <w:t xml:space="preserve"> and discuss vacancies</w:t>
      </w:r>
    </w:p>
    <w:p w:rsidR="3ACF341E" w:rsidP="6643A540" w:rsidRDefault="3ACF341E" w14:paraId="188F1613" w14:textId="6A8F3644">
      <w:pPr>
        <w:pStyle w:val="ListParagraph"/>
        <w:numPr>
          <w:ilvl w:val="1"/>
          <w:numId w:val="16"/>
        </w:numPr>
        <w:rPr/>
      </w:pPr>
      <w:r w:rsidRPr="6643A540" w:rsidR="3ACF341E">
        <w:rPr>
          <w:rFonts w:ascii="Calibri" w:hAnsi="Calibri" w:eastAsia="Times New Roman" w:cs="Times New Roman"/>
          <w:sz w:val="24"/>
          <w:szCs w:val="24"/>
        </w:rPr>
        <w:t>Students are not elected yet, but Logan may</w:t>
      </w:r>
      <w:r w:rsidRPr="6643A540" w:rsidR="2FA7FBA5">
        <w:rPr>
          <w:rFonts w:ascii="Calibri" w:hAnsi="Calibri" w:eastAsia="Times New Roman" w:cs="Times New Roman"/>
          <w:sz w:val="24"/>
          <w:szCs w:val="24"/>
        </w:rPr>
        <w:t xml:space="preserve"> be</w:t>
      </w:r>
      <w:r w:rsidRPr="6643A540" w:rsidR="3ACF341E">
        <w:rPr>
          <w:rFonts w:ascii="Calibri" w:hAnsi="Calibri" w:eastAsia="Times New Roman" w:cs="Times New Roman"/>
          <w:sz w:val="24"/>
          <w:szCs w:val="24"/>
        </w:rPr>
        <w:t xml:space="preserve"> interested in serving again</w:t>
      </w:r>
    </w:p>
    <w:p w:rsidR="3ACF341E" w:rsidP="6643A540" w:rsidRDefault="3ACF341E" w14:paraId="22E1CA22" w14:textId="4E57288B">
      <w:pPr>
        <w:pStyle w:val="ListParagraph"/>
        <w:numPr>
          <w:ilvl w:val="2"/>
          <w:numId w:val="16"/>
        </w:numPr>
        <w:rPr/>
      </w:pPr>
      <w:r w:rsidRPr="6643A540" w:rsidR="3ACF341E">
        <w:rPr>
          <w:rFonts w:ascii="Times New Roman" w:hAnsi="Times New Roman" w:eastAsia="Times New Roman" w:cs="Times New Roman"/>
          <w:sz w:val="24"/>
          <w:szCs w:val="24"/>
        </w:rPr>
        <w:t>Cecilia to follow up with Joe</w:t>
      </w:r>
      <w:r w:rsidRPr="6643A540" w:rsidR="15DB7C7C">
        <w:rPr>
          <w:rFonts w:ascii="Times New Roman" w:hAnsi="Times New Roman" w:eastAsia="Times New Roman" w:cs="Times New Roman"/>
          <w:sz w:val="24"/>
          <w:szCs w:val="24"/>
        </w:rPr>
        <w:t xml:space="preserve"> Carrithers</w:t>
      </w:r>
    </w:p>
    <w:p w:rsidR="3ACF341E" w:rsidP="6643A540" w:rsidRDefault="3ACF341E" w14:paraId="3213F4AD" w14:textId="75742C93">
      <w:pPr>
        <w:pStyle w:val="ListParagraph"/>
        <w:numPr>
          <w:ilvl w:val="2"/>
          <w:numId w:val="16"/>
        </w:numPr>
        <w:rPr/>
      </w:pPr>
      <w:r w:rsidRPr="6643A540" w:rsidR="3ACF341E">
        <w:rPr>
          <w:rFonts w:ascii="Times New Roman" w:hAnsi="Times New Roman" w:eastAsia="Times New Roman" w:cs="Times New Roman"/>
          <w:sz w:val="24"/>
          <w:szCs w:val="24"/>
        </w:rPr>
        <w:t>Leonor will follow up with Logan</w:t>
      </w:r>
    </w:p>
    <w:p w:rsidR="3ACF341E" w:rsidP="6643A540" w:rsidRDefault="3ACF341E" w14:paraId="28AC5871" w14:textId="39FF8529">
      <w:pPr>
        <w:pStyle w:val="ListParagraph"/>
        <w:numPr>
          <w:ilvl w:val="1"/>
          <w:numId w:val="16"/>
        </w:numPr>
        <w:rPr/>
      </w:pPr>
      <w:r w:rsidRPr="6643A540" w:rsidR="3ACF341E">
        <w:rPr>
          <w:rFonts w:ascii="Times New Roman" w:hAnsi="Times New Roman" w:eastAsia="Times New Roman" w:cs="Times New Roman"/>
          <w:sz w:val="24"/>
          <w:szCs w:val="24"/>
        </w:rPr>
        <w:t>Leonor emailed Jeanette re faculty representatives</w:t>
      </w:r>
    </w:p>
    <w:p w:rsidR="578819F0" w:rsidP="6643A540" w:rsidRDefault="578819F0" w14:paraId="30598243" w14:textId="26DB5514">
      <w:pPr>
        <w:pStyle w:val="ListParagraph"/>
        <w:numPr>
          <w:ilvl w:val="1"/>
          <w:numId w:val="16"/>
        </w:numPr>
        <w:rPr/>
      </w:pPr>
      <w:r w:rsidRPr="6643A540" w:rsidR="578819F0">
        <w:rPr>
          <w:rFonts w:ascii="Times New Roman" w:hAnsi="Times New Roman" w:eastAsia="Times New Roman" w:cs="Times New Roman"/>
          <w:sz w:val="24"/>
          <w:szCs w:val="24"/>
        </w:rPr>
        <w:t>Cecilia emailed Pamela</w:t>
      </w:r>
      <w:r w:rsidRPr="6643A540" w:rsidR="6C70DED3">
        <w:rPr>
          <w:rFonts w:ascii="Times New Roman" w:hAnsi="Times New Roman" w:eastAsia="Times New Roman" w:cs="Times New Roman"/>
          <w:sz w:val="24"/>
          <w:szCs w:val="24"/>
        </w:rPr>
        <w:t xml:space="preserve"> Dunsmore</w:t>
      </w:r>
      <w:r w:rsidRPr="6643A540" w:rsidR="578819F0">
        <w:rPr>
          <w:rFonts w:ascii="Times New Roman" w:hAnsi="Times New Roman" w:eastAsia="Times New Roman" w:cs="Times New Roman"/>
          <w:sz w:val="24"/>
          <w:szCs w:val="24"/>
        </w:rPr>
        <w:t xml:space="preserve"> and is waitin</w:t>
      </w:r>
      <w:r w:rsidRPr="6643A540" w:rsidR="03534F7B">
        <w:rPr>
          <w:rFonts w:ascii="Times New Roman" w:hAnsi="Times New Roman" w:eastAsia="Times New Roman" w:cs="Times New Roman"/>
          <w:sz w:val="24"/>
          <w:szCs w:val="24"/>
        </w:rPr>
        <w:t xml:space="preserve">g to hear back </w:t>
      </w:r>
      <w:proofErr w:type="gramStart"/>
      <w:r w:rsidRPr="6643A540" w:rsidR="03534F7B">
        <w:rPr>
          <w:rFonts w:ascii="Times New Roman" w:hAnsi="Times New Roman" w:eastAsia="Times New Roman" w:cs="Times New Roman"/>
          <w:sz w:val="24"/>
          <w:szCs w:val="24"/>
        </w:rPr>
        <w:t>about</w:t>
      </w:r>
      <w:proofErr w:type="gramEnd"/>
      <w:r w:rsidRPr="6643A540" w:rsidR="03534F7B">
        <w:rPr>
          <w:rFonts w:ascii="Times New Roman" w:hAnsi="Times New Roman" w:eastAsia="Times New Roman" w:cs="Times New Roman"/>
          <w:sz w:val="24"/>
          <w:szCs w:val="24"/>
        </w:rPr>
        <w:t xml:space="preserve"> APIA rep</w:t>
      </w:r>
    </w:p>
    <w:p w:rsidR="03534F7B" w:rsidP="6643A540" w:rsidRDefault="03534F7B" w14:paraId="5F78528B" w14:textId="49BBB74D">
      <w:pPr>
        <w:pStyle w:val="ListParagraph"/>
        <w:numPr>
          <w:ilvl w:val="1"/>
          <w:numId w:val="16"/>
        </w:numPr>
        <w:rPr/>
      </w:pPr>
      <w:r w:rsidRPr="6643A540" w:rsidR="03534F7B">
        <w:rPr>
          <w:rFonts w:ascii="Times New Roman" w:hAnsi="Times New Roman" w:eastAsia="Times New Roman" w:cs="Times New Roman"/>
          <w:sz w:val="24"/>
          <w:szCs w:val="24"/>
        </w:rPr>
        <w:t xml:space="preserve">Once we have a full </w:t>
      </w:r>
      <w:r w:rsidRPr="6643A540" w:rsidR="1F71E731">
        <w:rPr>
          <w:rFonts w:ascii="Times New Roman" w:hAnsi="Times New Roman" w:eastAsia="Times New Roman" w:cs="Times New Roman"/>
          <w:sz w:val="24"/>
          <w:szCs w:val="24"/>
        </w:rPr>
        <w:t>committee,</w:t>
      </w:r>
      <w:r w:rsidRPr="6643A540" w:rsidR="03534F7B">
        <w:rPr>
          <w:rFonts w:ascii="Times New Roman" w:hAnsi="Times New Roman" w:eastAsia="Times New Roman" w:cs="Times New Roman"/>
          <w:sz w:val="24"/>
          <w:szCs w:val="24"/>
        </w:rPr>
        <w:t xml:space="preserve"> we need to select </w:t>
      </w:r>
      <w:r w:rsidRPr="6643A540" w:rsidR="01E1A2BF">
        <w:rPr>
          <w:rFonts w:ascii="Times New Roman" w:hAnsi="Times New Roman" w:eastAsia="Times New Roman" w:cs="Times New Roman"/>
          <w:sz w:val="24"/>
          <w:szCs w:val="24"/>
        </w:rPr>
        <w:t>co-chairs</w:t>
      </w:r>
    </w:p>
    <w:p w:rsidR="43E4F763" w:rsidP="6643A540" w:rsidRDefault="43E4F763" w14:paraId="64E15821" w14:textId="1E539F34">
      <w:pPr>
        <w:pStyle w:val="ListParagraph"/>
        <w:numPr>
          <w:ilvl w:val="1"/>
          <w:numId w:val="16"/>
        </w:numPr>
        <w:rPr/>
      </w:pPr>
      <w:r w:rsidRPr="6643A540" w:rsidR="43E4F763">
        <w:rPr>
          <w:rFonts w:ascii="Times New Roman" w:hAnsi="Times New Roman" w:eastAsia="Times New Roman" w:cs="Times New Roman"/>
          <w:sz w:val="24"/>
          <w:szCs w:val="24"/>
        </w:rPr>
        <w:t>Rachel is an alternate for NAFSA</w:t>
      </w:r>
    </w:p>
    <w:p w:rsidR="0C2ADAB8" w:rsidP="6643A540" w:rsidRDefault="0C2ADAB8" w14:paraId="4835984B" w14:textId="5F8ABEC6">
      <w:pPr>
        <w:pStyle w:val="ListParagraph"/>
        <w:numPr>
          <w:ilvl w:val="2"/>
          <w:numId w:val="16"/>
        </w:numPr>
        <w:rPr/>
      </w:pPr>
      <w:r w:rsidRPr="6643A540" w:rsidR="0C2ADAB8">
        <w:rPr>
          <w:rFonts w:ascii="Times New Roman" w:hAnsi="Times New Roman" w:eastAsia="Times New Roman" w:cs="Times New Roman"/>
          <w:sz w:val="24"/>
          <w:szCs w:val="24"/>
        </w:rPr>
        <w:t xml:space="preserve">Keep both Rachel and Ericka on </w:t>
      </w:r>
      <w:r w:rsidRPr="6643A540" w:rsidR="61EFB99C">
        <w:rPr>
          <w:rFonts w:ascii="Times New Roman" w:hAnsi="Times New Roman" w:eastAsia="Times New Roman" w:cs="Times New Roman"/>
          <w:sz w:val="24"/>
          <w:szCs w:val="24"/>
        </w:rPr>
        <w:t>the distribution</w:t>
      </w:r>
      <w:r w:rsidRPr="6643A540" w:rsidR="0C2ADAB8">
        <w:rPr>
          <w:rFonts w:ascii="Times New Roman" w:hAnsi="Times New Roman" w:eastAsia="Times New Roman" w:cs="Times New Roman"/>
          <w:sz w:val="24"/>
          <w:szCs w:val="24"/>
        </w:rPr>
        <w:t xml:space="preserve"> list</w:t>
      </w:r>
    </w:p>
    <w:p w:rsidR="5B3FC08C" w:rsidP="6643A540" w:rsidRDefault="5B3FC08C" w14:paraId="6CC7FDFC" w14:textId="692114AD">
      <w:pPr>
        <w:pStyle w:val="ListParagraph"/>
        <w:numPr>
          <w:ilvl w:val="1"/>
          <w:numId w:val="16"/>
        </w:numPr>
        <w:rPr/>
      </w:pPr>
      <w:r w:rsidRPr="6643A540" w:rsidR="5B3FC08C">
        <w:rPr>
          <w:rFonts w:ascii="Times New Roman" w:hAnsi="Times New Roman" w:eastAsia="Times New Roman" w:cs="Times New Roman"/>
          <w:sz w:val="24"/>
          <w:szCs w:val="24"/>
        </w:rPr>
        <w:t xml:space="preserve">SWANA and Disability Support Advocates Association were invited last </w:t>
      </w:r>
      <w:r w:rsidRPr="6643A540" w:rsidR="12845E67">
        <w:rPr>
          <w:rFonts w:ascii="Times New Roman" w:hAnsi="Times New Roman" w:eastAsia="Times New Roman" w:cs="Times New Roman"/>
          <w:sz w:val="24"/>
          <w:szCs w:val="24"/>
        </w:rPr>
        <w:t>semester,</w:t>
      </w:r>
      <w:r w:rsidRPr="6643A540" w:rsidR="5B3FC08C">
        <w:rPr>
          <w:rFonts w:ascii="Times New Roman" w:hAnsi="Times New Roman" w:eastAsia="Times New Roman" w:cs="Times New Roman"/>
          <w:sz w:val="24"/>
          <w:szCs w:val="24"/>
        </w:rPr>
        <w:t xml:space="preserve"> but we </w:t>
      </w:r>
      <w:bookmarkStart w:name="_Int_rOUQzEot" w:id="1101617824"/>
      <w:r w:rsidRPr="6643A540" w:rsidR="2198F735">
        <w:rPr>
          <w:rFonts w:ascii="Times New Roman" w:hAnsi="Times New Roman" w:eastAsia="Times New Roman" w:cs="Times New Roman"/>
          <w:sz w:val="24"/>
          <w:szCs w:val="24"/>
        </w:rPr>
        <w:t>did not</w:t>
      </w:r>
      <w:bookmarkEnd w:id="1101617824"/>
      <w:r w:rsidRPr="6643A540" w:rsidR="5B3FC08C">
        <w:rPr>
          <w:rFonts w:ascii="Times New Roman" w:hAnsi="Times New Roman" w:eastAsia="Times New Roman" w:cs="Times New Roman"/>
          <w:sz w:val="24"/>
          <w:szCs w:val="24"/>
        </w:rPr>
        <w:t xml:space="preserve"> receive a response. Leonor will organize an FSA meeting and will ask again if </w:t>
      </w:r>
      <w:r w:rsidRPr="6643A540" w:rsidR="1C673C43">
        <w:rPr>
          <w:rFonts w:ascii="Times New Roman" w:hAnsi="Times New Roman" w:eastAsia="Times New Roman" w:cs="Times New Roman"/>
          <w:sz w:val="24"/>
          <w:szCs w:val="24"/>
        </w:rPr>
        <w:t xml:space="preserve">the groups would like to request to be added to the </w:t>
      </w:r>
      <w:r w:rsidRPr="6643A540" w:rsidR="5B3FC08C">
        <w:rPr>
          <w:rFonts w:ascii="Times New Roman" w:hAnsi="Times New Roman" w:eastAsia="Times New Roman" w:cs="Times New Roman"/>
          <w:sz w:val="24"/>
          <w:szCs w:val="24"/>
        </w:rPr>
        <w:t>committee.</w:t>
      </w:r>
    </w:p>
    <w:p w:rsidR="790AD811" w:rsidP="6643A540" w:rsidRDefault="790AD811" w14:paraId="02E52188" w14:textId="5AF73C0F">
      <w:pPr>
        <w:pStyle w:val="ListParagraph"/>
        <w:numPr>
          <w:ilvl w:val="1"/>
          <w:numId w:val="16"/>
        </w:numPr>
        <w:rPr/>
      </w:pPr>
      <w:r w:rsidRPr="6643A540" w:rsidR="790AD811">
        <w:rPr>
          <w:rFonts w:ascii="Times New Roman" w:hAnsi="Times New Roman" w:eastAsia="Times New Roman" w:cs="Times New Roman"/>
          <w:sz w:val="24"/>
          <w:szCs w:val="24"/>
        </w:rPr>
        <w:t xml:space="preserve">Logan King (student) joined </w:t>
      </w:r>
      <w:r w:rsidRPr="6643A540" w:rsidR="5446783A">
        <w:rPr>
          <w:rFonts w:ascii="Times New Roman" w:hAnsi="Times New Roman" w:eastAsia="Times New Roman" w:cs="Times New Roman"/>
          <w:sz w:val="24"/>
          <w:szCs w:val="24"/>
        </w:rPr>
        <w:t>the meeting</w:t>
      </w:r>
      <w:r w:rsidRPr="6643A540" w:rsidR="790AD811">
        <w:rPr>
          <w:rFonts w:ascii="Times New Roman" w:hAnsi="Times New Roman" w:eastAsia="Times New Roman" w:cs="Times New Roman"/>
          <w:sz w:val="24"/>
          <w:szCs w:val="24"/>
        </w:rPr>
        <w:t xml:space="preserve"> and will confirm AS election/appointment</w:t>
      </w:r>
      <w:r w:rsidRPr="6643A540" w:rsidR="1093D554">
        <w:rPr>
          <w:rFonts w:ascii="Times New Roman" w:hAnsi="Times New Roman" w:eastAsia="Times New Roman" w:cs="Times New Roman"/>
          <w:sz w:val="24"/>
          <w:szCs w:val="24"/>
        </w:rPr>
        <w:t xml:space="preserve"> prior to next meeting.</w:t>
      </w:r>
    </w:p>
    <w:p w:rsidR="6643A540" w:rsidP="6643A540" w:rsidRDefault="6643A540" w14:paraId="5ABDD19A" w14:textId="3CF3B1DE">
      <w:pPr>
        <w:pStyle w:val="Normal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CE7B71" w:rsidR="00310CF2" w:rsidP="00A314A9" w:rsidRDefault="00310CF2" w14:paraId="61114C9A" w14:textId="06097A9C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6643A540" w:rsidR="00310CF2">
        <w:rPr>
          <w:rFonts w:ascii="Calibri" w:hAnsi="Calibri"/>
        </w:rPr>
        <w:t>Approval of last meeting’s minutes</w:t>
      </w:r>
    </w:p>
    <w:p w:rsidRPr="00CE7B71" w:rsidR="00310CF2" w:rsidP="6643A540" w:rsidRDefault="00310CF2" w14:paraId="5394A2DE" w14:textId="41E348A8">
      <w:pPr>
        <w:pStyle w:val="ListParagraph"/>
        <w:numPr>
          <w:ilvl w:val="1"/>
          <w:numId w:val="16"/>
        </w:numPr>
        <w:rPr/>
      </w:pPr>
      <w:r w:rsidRPr="6643A540" w:rsidR="67D273F5">
        <w:rPr>
          <w:rFonts w:ascii="Calibri" w:hAnsi="Calibri"/>
        </w:rPr>
        <w:t>W</w:t>
      </w:r>
      <w:r w:rsidRPr="6643A540" w:rsidR="7F716E75">
        <w:rPr>
          <w:rFonts w:ascii="Calibri" w:hAnsi="Calibri"/>
        </w:rPr>
        <w:t xml:space="preserve">e did not have </w:t>
      </w:r>
      <w:r w:rsidRPr="6643A540" w:rsidR="6EF2EC2A">
        <w:rPr>
          <w:rFonts w:ascii="Calibri" w:hAnsi="Calibri"/>
        </w:rPr>
        <w:t>a quorum</w:t>
      </w:r>
      <w:r w:rsidRPr="6643A540" w:rsidR="7F716E75">
        <w:rPr>
          <w:rFonts w:ascii="Calibri" w:hAnsi="Calibri"/>
        </w:rPr>
        <w:t xml:space="preserve"> to approve</w:t>
      </w:r>
      <w:r w:rsidRPr="6643A540" w:rsidR="22CDD2A7">
        <w:rPr>
          <w:rFonts w:ascii="Calibri" w:hAnsi="Calibri"/>
        </w:rPr>
        <w:t xml:space="preserve"> the </w:t>
      </w:r>
      <w:r w:rsidRPr="6643A540" w:rsidR="22CDD2A7">
        <w:rPr>
          <w:rFonts w:ascii="Calibri" w:hAnsi="Calibri"/>
        </w:rPr>
        <w:t>minutes,</w:t>
      </w:r>
      <w:r w:rsidRPr="6643A540" w:rsidR="7F716E75">
        <w:rPr>
          <w:rFonts w:ascii="Calibri" w:hAnsi="Calibri"/>
        </w:rPr>
        <w:t xml:space="preserve"> but we reviewed the notes. No suggested edits or changes</w:t>
      </w:r>
      <w:r w:rsidRPr="6643A540" w:rsidR="226739BB">
        <w:rPr>
          <w:rFonts w:ascii="Calibri" w:hAnsi="Calibri"/>
        </w:rPr>
        <w:t xml:space="preserve"> were proposed</w:t>
      </w:r>
      <w:r w:rsidRPr="6643A540" w:rsidR="7F716E75">
        <w:rPr>
          <w:rFonts w:ascii="Calibri" w:hAnsi="Calibri"/>
        </w:rPr>
        <w:t>.</w:t>
      </w:r>
    </w:p>
    <w:p w:rsidRPr="00CE7B71" w:rsidR="00997E6E" w:rsidP="00A314A9" w:rsidRDefault="00FC7900" w14:paraId="057B4AE2" w14:textId="2DD11806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6643A540" w:rsidR="00FC7900">
        <w:rPr>
          <w:rFonts w:ascii="Calibri" w:hAnsi="Calibri"/>
        </w:rPr>
        <w:t xml:space="preserve">Review Mission and </w:t>
      </w:r>
      <w:r w:rsidRPr="6643A540" w:rsidR="00444E4F">
        <w:rPr>
          <w:rFonts w:ascii="Calibri" w:hAnsi="Calibri"/>
        </w:rPr>
        <w:t xml:space="preserve">Purpose </w:t>
      </w:r>
      <w:r w:rsidRPr="6643A540" w:rsidR="001716AE">
        <w:rPr>
          <w:rFonts w:ascii="Calibri" w:hAnsi="Calibri"/>
        </w:rPr>
        <w:t>Document</w:t>
      </w:r>
    </w:p>
    <w:p w:rsidRPr="00CE7B71" w:rsidR="00997E6E" w:rsidP="6643A540" w:rsidRDefault="00FC7900" w14:paraId="21835C40" w14:textId="2B8D266B">
      <w:pPr>
        <w:pStyle w:val="ListParagraph"/>
        <w:numPr>
          <w:ilvl w:val="1"/>
          <w:numId w:val="16"/>
        </w:numPr>
        <w:rPr/>
      </w:pPr>
      <w:r w:rsidRPr="6643A540" w:rsidR="527AE668">
        <w:rPr>
          <w:rFonts w:ascii="Calibri" w:hAnsi="Calibri"/>
        </w:rPr>
        <w:t>Mission, Purpose and Committee composition were reviewed. In addition to committee members, several resource members still need to be identified and invited to participate.</w:t>
      </w:r>
    </w:p>
    <w:p w:rsidR="00FC7900" w:rsidP="00A314A9" w:rsidRDefault="00FC7900" w14:paraId="1D3550F0" w14:textId="72CB1D45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6643A540" w:rsidR="00FC7900">
        <w:rPr>
          <w:rFonts w:ascii="Calibri" w:hAnsi="Calibri"/>
        </w:rPr>
        <w:t>Recap of Spring 2022 activities</w:t>
      </w:r>
    </w:p>
    <w:p w:rsidR="001716AE" w:rsidP="001716AE" w:rsidRDefault="00D170BF" w14:paraId="752ED0FB" w14:textId="5CEF73B1" w14:noSpellErr="1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6643A540" w:rsidR="00D170BF">
        <w:rPr>
          <w:rFonts w:ascii="Calibri" w:hAnsi="Calibri"/>
        </w:rPr>
        <w:t>200 Building Cruz Reynoso renaming</w:t>
      </w:r>
    </w:p>
    <w:p w:rsidR="1D3A7C1A" w:rsidP="6643A540" w:rsidRDefault="1D3A7C1A" w14:paraId="6663F396" w14:textId="0139C523">
      <w:pPr>
        <w:pStyle w:val="ListParagraph"/>
        <w:numPr>
          <w:ilvl w:val="2"/>
          <w:numId w:val="16"/>
        </w:numPr>
        <w:rPr/>
      </w:pPr>
      <w:r w:rsidRPr="6643A540" w:rsidR="1D3A7C1A">
        <w:rPr>
          <w:rFonts w:ascii="Calibri" w:hAnsi="Calibri" w:eastAsia="Times New Roman" w:cs="Times New Roman"/>
          <w:sz w:val="24"/>
          <w:szCs w:val="24"/>
        </w:rPr>
        <w:t>Approved by the Board of Trustees</w:t>
      </w:r>
    </w:p>
    <w:p w:rsidR="00D170BF" w:rsidP="001716AE" w:rsidRDefault="00D170BF" w14:paraId="693647F5" w14:textId="201E260E" w14:noSpellErr="1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6643A540" w:rsidR="00D170BF">
        <w:rPr>
          <w:rFonts w:ascii="Calibri" w:hAnsi="Calibri"/>
        </w:rPr>
        <w:t>Community Agreements</w:t>
      </w:r>
    </w:p>
    <w:p w:rsidR="17175376" w:rsidP="6643A540" w:rsidRDefault="17175376" w14:paraId="41CA2E4E" w14:textId="143C53ED">
      <w:pPr>
        <w:pStyle w:val="ListParagraph"/>
        <w:numPr>
          <w:ilvl w:val="2"/>
          <w:numId w:val="16"/>
        </w:numPr>
        <w:rPr/>
      </w:pPr>
      <w:r w:rsidRPr="6643A540" w:rsidR="17175376">
        <w:rPr>
          <w:rFonts w:ascii="Calibri" w:hAnsi="Calibri" w:eastAsia="Times New Roman" w:cs="Times New Roman"/>
          <w:sz w:val="24"/>
          <w:szCs w:val="24"/>
        </w:rPr>
        <w:t>Developed Community Agreements for the Committee but we were not able to create the video.</w:t>
      </w:r>
    </w:p>
    <w:p w:rsidRPr="00CE7B71" w:rsidR="00D170BF" w:rsidP="001716AE" w:rsidRDefault="00D170BF" w14:paraId="3FA6BCE1" w14:textId="6ACEBB29" w14:noSpellErr="1">
      <w:pPr>
        <w:pStyle w:val="ListParagraph"/>
        <w:numPr>
          <w:ilvl w:val="1"/>
          <w:numId w:val="16"/>
        </w:numPr>
        <w:rPr>
          <w:rFonts w:ascii="Calibri" w:hAnsi="Calibri"/>
        </w:rPr>
      </w:pPr>
      <w:r w:rsidRPr="6643A540" w:rsidR="00D170BF">
        <w:rPr>
          <w:rFonts w:ascii="Calibri" w:hAnsi="Calibri"/>
        </w:rPr>
        <w:t>Climate Survey</w:t>
      </w:r>
      <w:r w:rsidRPr="6643A540" w:rsidR="211E602D">
        <w:rPr>
          <w:rFonts w:ascii="Calibri" w:hAnsi="Calibri"/>
        </w:rPr>
        <w:t xml:space="preserve"> Recommendations </w:t>
      </w:r>
    </w:p>
    <w:p w:rsidR="0FE0A746" w:rsidP="6643A540" w:rsidRDefault="0FE0A746" w14:paraId="302EEEE1" w14:textId="2444AB82">
      <w:pPr>
        <w:pStyle w:val="ListParagraph"/>
        <w:numPr>
          <w:ilvl w:val="2"/>
          <w:numId w:val="16"/>
        </w:numPr>
        <w:rPr/>
      </w:pPr>
      <w:r w:rsidRPr="6643A540" w:rsidR="0FE0A746">
        <w:rPr>
          <w:rFonts w:ascii="Calibri" w:hAnsi="Calibri" w:eastAsia="Times New Roman" w:cs="Times New Roman"/>
          <w:sz w:val="24"/>
          <w:szCs w:val="24"/>
        </w:rPr>
        <w:t>We reviewed the USC recommendations and were supposed to forward our recommendations related to this to PAC.</w:t>
      </w:r>
    </w:p>
    <w:p w:rsidR="0FE0A746" w:rsidP="6643A540" w:rsidRDefault="0FE0A746" w14:paraId="7C28F549" w14:textId="32CB01BA">
      <w:pPr>
        <w:pStyle w:val="ListParagraph"/>
        <w:numPr>
          <w:ilvl w:val="2"/>
          <w:numId w:val="16"/>
        </w:numPr>
        <w:rPr/>
      </w:pPr>
      <w:r w:rsidRPr="6643A540" w:rsidR="0FE0A746">
        <w:rPr>
          <w:rFonts w:ascii="Calibri" w:hAnsi="Calibri" w:eastAsia="Times New Roman" w:cs="Times New Roman"/>
          <w:sz w:val="24"/>
          <w:szCs w:val="24"/>
        </w:rPr>
        <w:t>Cecilia suggested narrowing down to one or two specific recommendations to make to PAC instead of forwarding all the recommendations made by USC (PAC already received those recs.)</w:t>
      </w:r>
    </w:p>
    <w:p w:rsidR="00D53297" w:rsidP="005F0629" w:rsidRDefault="00D53297" w14:paraId="20EE6B78" w14:textId="06FED193" w14:noSpellErr="1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6643A540" w:rsidR="00D53297">
        <w:rPr>
          <w:rFonts w:ascii="Calibri" w:hAnsi="Calibri"/>
        </w:rPr>
        <w:t>Priorities for this semester</w:t>
      </w:r>
    </w:p>
    <w:p w:rsidR="7E379EEC" w:rsidP="6643A540" w:rsidRDefault="7E379EEC" w14:paraId="656DC501" w14:textId="54163EE2">
      <w:pPr>
        <w:pStyle w:val="ListParagraph"/>
        <w:numPr>
          <w:ilvl w:val="1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643A540" w:rsidR="7E379EEC">
        <w:rPr>
          <w:rFonts w:ascii="Calibri" w:hAnsi="Calibri" w:eastAsia="Times New Roman" w:cs="Times New Roman"/>
          <w:sz w:val="24"/>
          <w:szCs w:val="24"/>
        </w:rPr>
        <w:t>Next climate survey</w:t>
      </w:r>
    </w:p>
    <w:p w:rsidR="7E379EEC" w:rsidP="6643A540" w:rsidRDefault="7E379EEC" w14:paraId="59FEBE0C" w14:textId="03E3E9CC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643A540" w:rsidR="7E379EEC">
        <w:rPr>
          <w:rFonts w:ascii="Calibri" w:hAnsi="Calibri" w:eastAsia="Times New Roman" w:cs="Times New Roman"/>
          <w:sz w:val="24"/>
          <w:szCs w:val="24"/>
        </w:rPr>
        <w:t xml:space="preserve">Last semester, Michael had suggested doing a Climate Survey every two years in spring and the group had </w:t>
      </w:r>
      <w:r w:rsidRPr="6643A540" w:rsidR="7E379EEC">
        <w:rPr>
          <w:rFonts w:ascii="Calibri" w:hAnsi="Calibri" w:eastAsia="Times New Roman" w:cs="Times New Roman"/>
          <w:sz w:val="24"/>
          <w:szCs w:val="24"/>
        </w:rPr>
        <w:t>agreed</w:t>
      </w:r>
      <w:r w:rsidRPr="6643A540" w:rsidR="7E379EEC">
        <w:rPr>
          <w:rFonts w:ascii="Calibri" w:hAnsi="Calibri" w:eastAsia="Times New Roman" w:cs="Times New Roman"/>
          <w:sz w:val="24"/>
          <w:szCs w:val="24"/>
        </w:rPr>
        <w:t>.</w:t>
      </w:r>
    </w:p>
    <w:p w:rsidR="7E379EEC" w:rsidP="6643A540" w:rsidRDefault="7E379EEC" w14:paraId="6DA5899C" w14:textId="783651CE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643A540" w:rsidR="7E379EEC">
        <w:rPr>
          <w:rFonts w:ascii="Calibri" w:hAnsi="Calibri" w:eastAsia="Times New Roman" w:cs="Times New Roman"/>
          <w:sz w:val="24"/>
          <w:szCs w:val="24"/>
        </w:rPr>
        <w:t>Need to consider different modalities with so many remote/online courses</w:t>
      </w:r>
    </w:p>
    <w:p w:rsidR="00B9BF8A" w:rsidP="6643A540" w:rsidRDefault="00B9BF8A" w14:paraId="3C2A99D0" w14:textId="2D15D35E">
      <w:pPr>
        <w:pStyle w:val="ListParagraph"/>
        <w:numPr>
          <w:ilvl w:val="2"/>
          <w:numId w:val="1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643A540" w:rsidR="00B9BF8A">
        <w:rPr>
          <w:rFonts w:ascii="Calibri" w:hAnsi="Calibri" w:eastAsia="Times New Roman" w:cs="Times New Roman"/>
          <w:sz w:val="24"/>
          <w:szCs w:val="24"/>
        </w:rPr>
        <w:t xml:space="preserve">First USC student climate survey was </w:t>
      </w:r>
      <w:r w:rsidRPr="6643A540" w:rsidR="7E379EEC">
        <w:rPr>
          <w:rFonts w:ascii="Calibri" w:hAnsi="Calibri" w:eastAsia="Times New Roman" w:cs="Times New Roman"/>
          <w:sz w:val="24"/>
          <w:szCs w:val="24"/>
        </w:rPr>
        <w:t>administered in late Nov-Dec 2020; data was not available until summer 2021</w:t>
      </w:r>
      <w:r w:rsidRPr="6643A540" w:rsidR="49FCB5FF">
        <w:rPr>
          <w:rFonts w:ascii="Calibri" w:hAnsi="Calibri" w:eastAsia="Times New Roman" w:cs="Times New Roman"/>
          <w:sz w:val="24"/>
          <w:szCs w:val="24"/>
        </w:rPr>
        <w:t xml:space="preserve">. Do we want to wait for the next USC climate survey or </w:t>
      </w:r>
      <w:r w:rsidRPr="6643A540" w:rsidR="7E379EEC">
        <w:rPr>
          <w:rFonts w:ascii="Calibri" w:hAnsi="Calibri" w:eastAsia="Times New Roman" w:cs="Times New Roman"/>
          <w:sz w:val="24"/>
          <w:szCs w:val="24"/>
        </w:rPr>
        <w:t xml:space="preserve">administer our </w:t>
      </w:r>
      <w:r w:rsidRPr="6643A540" w:rsidR="7E379EEC">
        <w:rPr>
          <w:rFonts w:ascii="Calibri" w:hAnsi="Calibri" w:eastAsia="Times New Roman" w:cs="Times New Roman"/>
          <w:sz w:val="24"/>
          <w:szCs w:val="24"/>
        </w:rPr>
        <w:t>home grown survey</w:t>
      </w:r>
    </w:p>
    <w:p w:rsidR="7E379EEC" w:rsidP="6643A540" w:rsidRDefault="7E379EEC" w14:paraId="5EDCFF46" w14:textId="2960DBC9">
      <w:pPr>
        <w:pStyle w:val="ListParagraph"/>
        <w:numPr>
          <w:ilvl w:val="3"/>
          <w:numId w:val="1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643A540" w:rsidR="7E379EEC">
        <w:rPr>
          <w:rFonts w:ascii="Calibri" w:hAnsi="Calibri" w:eastAsia="Times New Roman" w:cs="Times New Roman"/>
          <w:sz w:val="24"/>
          <w:szCs w:val="24"/>
        </w:rPr>
        <w:t>Michael – Daniel indicated next student climate survey from USC would be Spring 2024.</w:t>
      </w:r>
    </w:p>
    <w:p w:rsidR="7E379EEC" w:rsidP="6643A540" w:rsidRDefault="7E379EEC" w14:paraId="26C5BA85" w14:textId="7495DCFC">
      <w:pPr>
        <w:pStyle w:val="ListParagraph"/>
        <w:numPr>
          <w:ilvl w:val="4"/>
          <w:numId w:val="1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643A540" w:rsidR="7E379EEC">
        <w:rPr>
          <w:rFonts w:ascii="Calibri" w:hAnsi="Calibri" w:eastAsia="Times New Roman" w:cs="Times New Roman"/>
          <w:sz w:val="24"/>
          <w:szCs w:val="24"/>
        </w:rPr>
        <w:t>Staff this fall (2022)</w:t>
      </w:r>
    </w:p>
    <w:p w:rsidR="7E379EEC" w:rsidP="6643A540" w:rsidRDefault="7E379EEC" w14:paraId="50EAFBAB" w14:textId="09BCC2B2">
      <w:pPr>
        <w:pStyle w:val="ListParagraph"/>
        <w:numPr>
          <w:ilvl w:val="4"/>
          <w:numId w:val="1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643A540" w:rsidR="7E379EEC">
        <w:rPr>
          <w:rFonts w:ascii="Calibri" w:hAnsi="Calibri" w:eastAsia="Times New Roman" w:cs="Times New Roman"/>
          <w:sz w:val="24"/>
          <w:szCs w:val="24"/>
        </w:rPr>
        <w:t>Faculty next fall (2023- trying to move up to spring 2023)</w:t>
      </w:r>
    </w:p>
    <w:p w:rsidR="7E379EEC" w:rsidP="6643A540" w:rsidRDefault="7E379EEC" w14:paraId="1E6E377F" w14:textId="1198AEEE">
      <w:pPr>
        <w:pStyle w:val="ListParagraph"/>
        <w:numPr>
          <w:ilvl w:val="4"/>
          <w:numId w:val="1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643A540" w:rsidR="7E379EEC">
        <w:rPr>
          <w:rFonts w:ascii="Calibri" w:hAnsi="Calibri" w:eastAsia="Times New Roman" w:cs="Times New Roman"/>
          <w:sz w:val="24"/>
          <w:szCs w:val="24"/>
        </w:rPr>
        <w:t>Concern with USC’s turnaround time</w:t>
      </w:r>
    </w:p>
    <w:p w:rsidR="7E379EEC" w:rsidP="6643A540" w:rsidRDefault="7E379EEC" w14:paraId="087E9FCE" w14:textId="6ECCB8A9">
      <w:pPr>
        <w:pStyle w:val="ListParagraph"/>
        <w:numPr>
          <w:ilvl w:val="4"/>
          <w:numId w:val="1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643A540" w:rsidR="7E379EEC">
        <w:rPr>
          <w:rFonts w:ascii="Calibri" w:hAnsi="Calibri" w:eastAsia="Times New Roman" w:cs="Times New Roman"/>
          <w:sz w:val="24"/>
          <w:szCs w:val="24"/>
        </w:rPr>
        <w:t>Concern over survey having some items that are not relevant to CC students</w:t>
      </w:r>
    </w:p>
    <w:p w:rsidR="5DD2FE49" w:rsidP="6643A540" w:rsidRDefault="5DD2FE49" w14:paraId="1C3ECA86" w14:textId="2FCEBC4B">
      <w:pPr>
        <w:pStyle w:val="ListParagraph"/>
        <w:numPr>
          <w:ilvl w:val="1"/>
          <w:numId w:val="16"/>
        </w:numPr>
        <w:rPr/>
      </w:pPr>
      <w:r w:rsidRPr="6643A540" w:rsidR="5DD2FE49">
        <w:rPr>
          <w:rFonts w:ascii="Calibri" w:hAnsi="Calibri" w:eastAsia="Times New Roman" w:cs="Times New Roman"/>
          <w:b w:val="1"/>
          <w:bCs w:val="1"/>
          <w:sz w:val="24"/>
          <w:szCs w:val="24"/>
        </w:rPr>
        <w:t xml:space="preserve">The sense of the group </w:t>
      </w:r>
      <w:r w:rsidRPr="6643A540" w:rsidR="3388622D">
        <w:rPr>
          <w:rFonts w:ascii="Calibri" w:hAnsi="Calibri" w:eastAsia="Times New Roman" w:cs="Times New Roman"/>
          <w:b w:val="1"/>
          <w:bCs w:val="1"/>
          <w:sz w:val="24"/>
          <w:szCs w:val="24"/>
        </w:rPr>
        <w:t xml:space="preserve">was to </w:t>
      </w:r>
      <w:r w:rsidRPr="6643A540" w:rsidR="68ABFC5F">
        <w:rPr>
          <w:rFonts w:ascii="Calibri" w:hAnsi="Calibri" w:eastAsia="Times New Roman" w:cs="Times New Roman"/>
          <w:b w:val="1"/>
          <w:bCs w:val="1"/>
          <w:sz w:val="24"/>
          <w:szCs w:val="24"/>
        </w:rPr>
        <w:t xml:space="preserve">advocate for </w:t>
      </w:r>
      <w:r w:rsidRPr="6643A540" w:rsidR="3388622D">
        <w:rPr>
          <w:rFonts w:ascii="Calibri" w:hAnsi="Calibri" w:eastAsia="Times New Roman" w:cs="Times New Roman"/>
          <w:b w:val="1"/>
          <w:bCs w:val="1"/>
          <w:sz w:val="24"/>
          <w:szCs w:val="24"/>
        </w:rPr>
        <w:t>administer</w:t>
      </w:r>
      <w:r w:rsidRPr="6643A540" w:rsidR="1F33A8D4">
        <w:rPr>
          <w:rFonts w:ascii="Calibri" w:hAnsi="Calibri" w:eastAsia="Times New Roman" w:cs="Times New Roman"/>
          <w:b w:val="1"/>
          <w:bCs w:val="1"/>
          <w:sz w:val="24"/>
          <w:szCs w:val="24"/>
        </w:rPr>
        <w:t>ing</w:t>
      </w:r>
      <w:r w:rsidRPr="6643A540" w:rsidR="3388622D">
        <w:rPr>
          <w:rFonts w:ascii="Calibri" w:hAnsi="Calibri" w:eastAsia="Times New Roman" w:cs="Times New Roman"/>
          <w:b w:val="1"/>
          <w:bCs w:val="1"/>
          <w:sz w:val="24"/>
          <w:szCs w:val="24"/>
        </w:rPr>
        <w:t xml:space="preserve"> our </w:t>
      </w:r>
      <w:proofErr w:type="gramStart"/>
      <w:r w:rsidRPr="6643A540" w:rsidR="3388622D">
        <w:rPr>
          <w:rFonts w:ascii="Calibri" w:hAnsi="Calibri" w:eastAsia="Times New Roman" w:cs="Times New Roman"/>
          <w:b w:val="1"/>
          <w:bCs w:val="1"/>
          <w:sz w:val="24"/>
          <w:szCs w:val="24"/>
        </w:rPr>
        <w:t>home grown</w:t>
      </w:r>
      <w:proofErr w:type="gramEnd"/>
      <w:r w:rsidRPr="6643A540" w:rsidR="3388622D">
        <w:rPr>
          <w:rFonts w:ascii="Calibri" w:hAnsi="Calibri" w:eastAsia="Times New Roman" w:cs="Times New Roman"/>
          <w:b w:val="1"/>
          <w:bCs w:val="1"/>
          <w:sz w:val="24"/>
          <w:szCs w:val="24"/>
        </w:rPr>
        <w:t xml:space="preserve"> survey in spring </w:t>
      </w:r>
      <w:r w:rsidRPr="6643A540" w:rsidR="2510A4FC">
        <w:rPr>
          <w:rFonts w:ascii="Calibri" w:hAnsi="Calibri" w:eastAsia="Times New Roman" w:cs="Times New Roman"/>
          <w:b w:val="1"/>
          <w:bCs w:val="1"/>
          <w:sz w:val="24"/>
          <w:szCs w:val="24"/>
        </w:rPr>
        <w:t>20</w:t>
      </w:r>
      <w:r w:rsidRPr="6643A540" w:rsidR="3388622D">
        <w:rPr>
          <w:rFonts w:ascii="Calibri" w:hAnsi="Calibri" w:eastAsia="Times New Roman" w:cs="Times New Roman"/>
          <w:b w:val="1"/>
          <w:bCs w:val="1"/>
          <w:sz w:val="24"/>
          <w:szCs w:val="24"/>
        </w:rPr>
        <w:t>23</w:t>
      </w:r>
      <w:r w:rsidRPr="6643A540" w:rsidR="710556FB">
        <w:rPr>
          <w:rFonts w:ascii="Calibri" w:hAnsi="Calibri" w:eastAsia="Times New Roman" w:cs="Times New Roman"/>
          <w:b w:val="1"/>
          <w:bCs w:val="1"/>
          <w:sz w:val="24"/>
          <w:szCs w:val="24"/>
        </w:rPr>
        <w:t xml:space="preserve"> and not wait until 2024.</w:t>
      </w:r>
      <w:r w:rsidRPr="6643A540" w:rsidR="710556FB">
        <w:rPr>
          <w:rFonts w:ascii="Calibri" w:hAnsi="Calibri" w:eastAsia="Times New Roman" w:cs="Times New Roman"/>
          <w:sz w:val="24"/>
          <w:szCs w:val="24"/>
        </w:rPr>
        <w:t xml:space="preserve"> </w:t>
      </w:r>
    </w:p>
    <w:p w:rsidR="4F2A7DFC" w:rsidP="6643A540" w:rsidRDefault="4F2A7DFC" w14:paraId="69A644E1" w14:textId="1FE15B0A">
      <w:pPr>
        <w:pStyle w:val="ListParagraph"/>
        <w:numPr>
          <w:ilvl w:val="2"/>
          <w:numId w:val="16"/>
        </w:numPr>
        <w:rPr/>
      </w:pPr>
      <w:r w:rsidRPr="6643A540" w:rsidR="4F2A7DFC">
        <w:rPr>
          <w:rFonts w:ascii="Calibri" w:hAnsi="Calibri" w:eastAsia="Times New Roman" w:cs="Times New Roman"/>
          <w:sz w:val="24"/>
          <w:szCs w:val="24"/>
        </w:rPr>
        <w:t>W</w:t>
      </w:r>
      <w:r w:rsidRPr="6643A540" w:rsidR="47FE6EF8">
        <w:rPr>
          <w:rFonts w:ascii="Calibri" w:hAnsi="Calibri" w:eastAsia="Times New Roman" w:cs="Times New Roman"/>
          <w:sz w:val="24"/>
          <w:szCs w:val="24"/>
        </w:rPr>
        <w:t>e w</w:t>
      </w:r>
      <w:r w:rsidRPr="6643A540" w:rsidR="4F2A7DFC">
        <w:rPr>
          <w:rFonts w:ascii="Calibri" w:hAnsi="Calibri" w:eastAsia="Times New Roman" w:cs="Times New Roman"/>
          <w:sz w:val="24"/>
          <w:szCs w:val="24"/>
        </w:rPr>
        <w:t>ould</w:t>
      </w:r>
      <w:r w:rsidRPr="6643A540" w:rsidR="4F2A7DFC">
        <w:rPr>
          <w:rFonts w:ascii="Calibri" w:hAnsi="Calibri" w:eastAsia="Times New Roman" w:cs="Times New Roman"/>
          <w:sz w:val="24"/>
          <w:szCs w:val="24"/>
        </w:rPr>
        <w:t xml:space="preserve"> need to use this semester to </w:t>
      </w:r>
      <w:r w:rsidRPr="6643A540" w:rsidR="7BCA5613">
        <w:rPr>
          <w:rFonts w:ascii="Calibri" w:hAnsi="Calibri" w:eastAsia="Times New Roman" w:cs="Times New Roman"/>
          <w:sz w:val="24"/>
          <w:szCs w:val="24"/>
        </w:rPr>
        <w:t>prepare to administer it in spring</w:t>
      </w:r>
    </w:p>
    <w:p w:rsidR="7BCA5613" w:rsidP="6643A540" w:rsidRDefault="7BCA5613" w14:paraId="49BAFC9D" w14:textId="100ED06D">
      <w:pPr>
        <w:pStyle w:val="ListParagraph"/>
        <w:numPr>
          <w:ilvl w:val="3"/>
          <w:numId w:val="16"/>
        </w:numPr>
        <w:rPr/>
      </w:pPr>
      <w:r w:rsidRPr="6643A540" w:rsidR="7BCA5613">
        <w:rPr>
          <w:rFonts w:ascii="Times New Roman" w:hAnsi="Times New Roman" w:eastAsia="Times New Roman" w:cs="Times New Roman"/>
          <w:sz w:val="24"/>
          <w:szCs w:val="24"/>
        </w:rPr>
        <w:t>Are there any questions or verbiage that needs to be updated?</w:t>
      </w:r>
    </w:p>
    <w:p w:rsidR="4F2A7DFC" w:rsidP="6643A540" w:rsidRDefault="4F2A7DFC" w14:paraId="401657A4" w14:textId="77981164">
      <w:pPr>
        <w:pStyle w:val="ListParagraph"/>
        <w:numPr>
          <w:ilvl w:val="3"/>
          <w:numId w:val="16"/>
        </w:numPr>
        <w:rPr/>
      </w:pPr>
      <w:r w:rsidRPr="6643A540" w:rsidR="4F2A7DFC">
        <w:rPr>
          <w:rFonts w:ascii="Times New Roman" w:hAnsi="Times New Roman" w:eastAsia="Times New Roman" w:cs="Times New Roman"/>
          <w:sz w:val="24"/>
          <w:szCs w:val="24"/>
        </w:rPr>
        <w:t>Need to decide on logistics re: distribution (in person versus online)</w:t>
      </w:r>
    </w:p>
    <w:p w:rsidR="4F2A7DFC" w:rsidP="6643A540" w:rsidRDefault="4F2A7DFC" w14:paraId="00DF922D" w14:textId="0FF3E9EA">
      <w:pPr>
        <w:pStyle w:val="ListParagraph"/>
        <w:numPr>
          <w:ilvl w:val="4"/>
          <w:numId w:val="16"/>
        </w:numPr>
        <w:rPr/>
      </w:pPr>
      <w:r w:rsidRPr="6643A540" w:rsidR="4F2A7DFC">
        <w:rPr>
          <w:rFonts w:ascii="Times New Roman" w:hAnsi="Times New Roman" w:eastAsia="Times New Roman" w:cs="Times New Roman"/>
          <w:sz w:val="24"/>
          <w:szCs w:val="24"/>
        </w:rPr>
        <w:t>Anecdotally, most students are taking a mix of in person and online classes</w:t>
      </w:r>
    </w:p>
    <w:p w:rsidR="395CF094" w:rsidP="6643A540" w:rsidRDefault="395CF094" w14:paraId="737C19CF" w14:textId="1986FC79">
      <w:pPr>
        <w:pStyle w:val="ListParagraph"/>
        <w:numPr>
          <w:ilvl w:val="4"/>
          <w:numId w:val="16"/>
        </w:numPr>
        <w:rPr/>
      </w:pPr>
      <w:r w:rsidRPr="6643A540" w:rsidR="395CF094">
        <w:rPr>
          <w:rFonts w:ascii="Times New Roman" w:hAnsi="Times New Roman" w:eastAsia="Times New Roman" w:cs="Times New Roman"/>
          <w:sz w:val="24"/>
          <w:szCs w:val="24"/>
        </w:rPr>
        <w:t>Single sign on versus open link-pros and cons</w:t>
      </w:r>
    </w:p>
    <w:p w:rsidR="3469496A" w:rsidP="6643A540" w:rsidRDefault="3469496A" w14:paraId="6046FB27" w14:textId="2541E116">
      <w:pPr>
        <w:pStyle w:val="ListParagraph"/>
        <w:numPr>
          <w:ilvl w:val="4"/>
          <w:numId w:val="16"/>
        </w:numPr>
        <w:rPr/>
      </w:pPr>
      <w:r w:rsidRPr="6643A540" w:rsidR="3469496A">
        <w:rPr>
          <w:rFonts w:ascii="Times New Roman" w:hAnsi="Times New Roman" w:eastAsia="Times New Roman" w:cs="Times New Roman"/>
          <w:sz w:val="24"/>
          <w:szCs w:val="24"/>
        </w:rPr>
        <w:t>Who gets the survey- enrolled in at least one cl</w:t>
      </w:r>
      <w:r w:rsidRPr="6643A540" w:rsidR="699EF72B">
        <w:rPr>
          <w:rFonts w:ascii="Times New Roman" w:hAnsi="Times New Roman" w:eastAsia="Times New Roman" w:cs="Times New Roman"/>
          <w:sz w:val="24"/>
          <w:szCs w:val="24"/>
        </w:rPr>
        <w:t>ass in either fall or spring??</w:t>
      </w:r>
    </w:p>
    <w:p w:rsidR="696FE106" w:rsidP="6643A540" w:rsidRDefault="696FE106" w14:paraId="7B72DAF5" w14:textId="681585B9">
      <w:pPr>
        <w:pStyle w:val="ListParagraph"/>
        <w:numPr>
          <w:ilvl w:val="3"/>
          <w:numId w:val="16"/>
        </w:numPr>
        <w:rPr/>
      </w:pPr>
      <w:r w:rsidRPr="6643A540" w:rsidR="696FE106">
        <w:rPr>
          <w:rFonts w:ascii="Times New Roman" w:hAnsi="Times New Roman" w:eastAsia="Times New Roman" w:cs="Times New Roman"/>
          <w:sz w:val="24"/>
          <w:szCs w:val="24"/>
        </w:rPr>
        <w:t>Michael shared where the survey is stored in Teams</w:t>
      </w:r>
    </w:p>
    <w:p w:rsidR="3CA86F1E" w:rsidP="6643A540" w:rsidRDefault="3CA86F1E" w14:paraId="6AEF3E74" w14:textId="2964BAC2">
      <w:pPr>
        <w:pStyle w:val="ListParagraph"/>
        <w:numPr>
          <w:ilvl w:val="2"/>
          <w:numId w:val="16"/>
        </w:numPr>
        <w:rPr/>
      </w:pPr>
      <w:r w:rsidRPr="6643A540" w:rsidR="3CA86F1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Prior to </w:t>
      </w:r>
      <w:proofErr w:type="gramStart"/>
      <w:r w:rsidRPr="6643A540" w:rsidR="3CA86F1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next</w:t>
      </w:r>
      <w:proofErr w:type="gramEnd"/>
      <w:r w:rsidRPr="6643A540" w:rsidR="3CA86F1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meeting:</w:t>
      </w:r>
    </w:p>
    <w:p w:rsidR="3CA86F1E" w:rsidP="6643A540" w:rsidRDefault="3CA86F1E" w14:paraId="7E141265" w14:textId="60FEA238">
      <w:pPr>
        <w:pStyle w:val="ListParagraph"/>
        <w:numPr>
          <w:ilvl w:val="3"/>
          <w:numId w:val="16"/>
        </w:numPr>
        <w:rPr/>
      </w:pPr>
      <w:r w:rsidRPr="6643A540" w:rsidR="3CA86F1E">
        <w:rPr>
          <w:rFonts w:ascii="Times New Roman" w:hAnsi="Times New Roman" w:eastAsia="Times New Roman" w:cs="Times New Roman"/>
          <w:sz w:val="24"/>
          <w:szCs w:val="24"/>
        </w:rPr>
        <w:t>Committee members should review our Climate survey available in TEAMS and b</w:t>
      </w:r>
      <w:r w:rsidRPr="6643A540" w:rsidR="1C7F13D9">
        <w:rPr>
          <w:rFonts w:ascii="Times New Roman" w:hAnsi="Times New Roman" w:eastAsia="Times New Roman" w:cs="Times New Roman"/>
          <w:sz w:val="24"/>
          <w:szCs w:val="24"/>
        </w:rPr>
        <w:t>ring any suggested edits to the next meeting.</w:t>
      </w:r>
    </w:p>
    <w:p w:rsidR="3CA86F1E" w:rsidP="6643A540" w:rsidRDefault="3CA86F1E" w14:paraId="610C3A56" w14:textId="19A0A1EE">
      <w:pPr>
        <w:pStyle w:val="ListParagraph"/>
        <w:numPr>
          <w:ilvl w:val="3"/>
          <w:numId w:val="16"/>
        </w:numPr>
        <w:rPr/>
      </w:pPr>
      <w:r w:rsidRPr="6643A540" w:rsidR="3CA86F1E">
        <w:rPr>
          <w:rFonts w:ascii="Times New Roman" w:hAnsi="Times New Roman" w:eastAsia="Times New Roman" w:cs="Times New Roman"/>
          <w:sz w:val="24"/>
          <w:szCs w:val="24"/>
        </w:rPr>
        <w:t>Michael will send Cecilia</w:t>
      </w:r>
      <w:r w:rsidRPr="6643A540" w:rsidR="3E1F9C0C">
        <w:rPr>
          <w:rFonts w:ascii="Times New Roman" w:hAnsi="Times New Roman" w:eastAsia="Times New Roman" w:cs="Times New Roman"/>
          <w:sz w:val="24"/>
          <w:szCs w:val="24"/>
        </w:rPr>
        <w:t xml:space="preserve"> a</w:t>
      </w:r>
      <w:r w:rsidRPr="6643A540" w:rsidR="3CA86F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643A540" w:rsidR="3CA86F1E">
        <w:rPr>
          <w:rFonts w:ascii="Times New Roman" w:hAnsi="Times New Roman" w:eastAsia="Times New Roman" w:cs="Times New Roman"/>
          <w:sz w:val="24"/>
          <w:szCs w:val="24"/>
        </w:rPr>
        <w:t>list of</w:t>
      </w:r>
      <w:r w:rsidRPr="6643A540" w:rsidR="1BF2FF06">
        <w:rPr>
          <w:rFonts w:ascii="Times New Roman" w:hAnsi="Times New Roman" w:eastAsia="Times New Roman" w:cs="Times New Roman"/>
          <w:sz w:val="24"/>
          <w:szCs w:val="24"/>
        </w:rPr>
        <w:t xml:space="preserve"> logistical questions we will need to decide on</w:t>
      </w:r>
      <w:r w:rsidRPr="6643A540" w:rsidR="265D27C6">
        <w:rPr>
          <w:rFonts w:ascii="Times New Roman" w:hAnsi="Times New Roman" w:eastAsia="Times New Roman" w:cs="Times New Roman"/>
          <w:sz w:val="24"/>
          <w:szCs w:val="24"/>
        </w:rPr>
        <w:t xml:space="preserve"> at next meeting</w:t>
      </w:r>
      <w:r w:rsidRPr="6643A540" w:rsidR="1BF2FF0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643A540" w:rsidR="3CA86F1E">
        <w:rPr>
          <w:rFonts w:ascii="Times New Roman" w:hAnsi="Times New Roman" w:eastAsia="Times New Roman" w:cs="Times New Roman"/>
          <w:sz w:val="24"/>
          <w:szCs w:val="24"/>
        </w:rPr>
        <w:t>(</w:t>
      </w:r>
      <w:proofErr w:type="gramStart"/>
      <w:r w:rsidRPr="6643A540" w:rsidR="3CA86F1E">
        <w:rPr>
          <w:rFonts w:ascii="Times New Roman" w:hAnsi="Times New Roman" w:eastAsia="Times New Roman" w:cs="Times New Roman"/>
          <w:sz w:val="24"/>
          <w:szCs w:val="24"/>
        </w:rPr>
        <w:t>e.g.</w:t>
      </w:r>
      <w:proofErr w:type="gramEnd"/>
      <w:r w:rsidRPr="6643A540" w:rsidR="3CA86F1E">
        <w:rPr>
          <w:rFonts w:ascii="Times New Roman" w:hAnsi="Times New Roman" w:eastAsia="Times New Roman" w:cs="Times New Roman"/>
          <w:sz w:val="24"/>
          <w:szCs w:val="24"/>
        </w:rPr>
        <w:t xml:space="preserve"> questions about distribution, single sign on, </w:t>
      </w:r>
      <w:r w:rsidRPr="6643A540" w:rsidR="463B3427">
        <w:rPr>
          <w:rFonts w:ascii="Times New Roman" w:hAnsi="Times New Roman" w:eastAsia="Times New Roman" w:cs="Times New Roman"/>
          <w:sz w:val="24"/>
          <w:szCs w:val="24"/>
        </w:rPr>
        <w:t xml:space="preserve">modality, </w:t>
      </w:r>
      <w:r w:rsidRPr="6643A540" w:rsidR="3CA86F1E">
        <w:rPr>
          <w:rFonts w:ascii="Times New Roman" w:hAnsi="Times New Roman" w:eastAsia="Times New Roman" w:cs="Times New Roman"/>
          <w:sz w:val="24"/>
          <w:szCs w:val="24"/>
        </w:rPr>
        <w:t>etc.)</w:t>
      </w:r>
    </w:p>
    <w:p w:rsidR="6A6E645E" w:rsidP="6643A540" w:rsidRDefault="6A6E645E" w14:paraId="5B621F1A" w14:textId="3DE3C7C6">
      <w:pPr>
        <w:pStyle w:val="ListParagraph"/>
        <w:numPr>
          <w:ilvl w:val="3"/>
          <w:numId w:val="1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6643A540" w:rsidR="6A6E645E">
        <w:rPr>
          <w:rFonts w:ascii="Times New Roman" w:hAnsi="Times New Roman" w:eastAsia="Times New Roman" w:cs="Times New Roman"/>
          <w:sz w:val="24"/>
          <w:szCs w:val="24"/>
        </w:rPr>
        <w:t>C</w:t>
      </w:r>
      <w:r w:rsidRPr="6643A540" w:rsidR="5F5BE9AD">
        <w:rPr>
          <w:rFonts w:ascii="Times New Roman" w:hAnsi="Times New Roman" w:eastAsia="Times New Roman" w:cs="Times New Roman"/>
          <w:sz w:val="24"/>
          <w:szCs w:val="24"/>
        </w:rPr>
        <w:t>ecilia will add Evelyn and Queen to our Teams</w:t>
      </w:r>
    </w:p>
    <w:p w:rsidR="580C4C12" w:rsidP="6643A540" w:rsidRDefault="580C4C12" w14:paraId="008F78DD" w14:textId="4FADBC9F">
      <w:pPr>
        <w:pStyle w:val="ListParagraph"/>
        <w:numPr>
          <w:ilvl w:val="3"/>
          <w:numId w:val="16"/>
        </w:numPr>
        <w:rPr>
          <w:sz w:val="24"/>
          <w:szCs w:val="24"/>
        </w:rPr>
      </w:pPr>
      <w:r w:rsidRPr="6643A540" w:rsidR="580C4C12">
        <w:rPr>
          <w:rFonts w:ascii="Times New Roman" w:hAnsi="Times New Roman" w:eastAsia="Times New Roman" w:cs="Times New Roman"/>
          <w:sz w:val="24"/>
          <w:szCs w:val="24"/>
        </w:rPr>
        <w:t>All members to encourage fellow colleagues to join our committee and fill the open vacancies</w:t>
      </w:r>
    </w:p>
    <w:p w:rsidR="6643A540" w:rsidP="6643A540" w:rsidRDefault="6643A540" w14:paraId="4B55AC12" w14:textId="27F5CB78">
      <w:pPr>
        <w:pStyle w:val="Normal"/>
        <w:ind w:left="2880"/>
        <w:rPr>
          <w:rFonts w:ascii="Times New Roman" w:hAnsi="Times New Roman" w:eastAsia="Times New Roman" w:cs="Times New Roman"/>
          <w:sz w:val="24"/>
          <w:szCs w:val="24"/>
        </w:rPr>
      </w:pPr>
    </w:p>
    <w:p w:rsidRPr="00CE7B71" w:rsidR="00163CA2" w:rsidP="005F0629" w:rsidRDefault="00163CA2" w14:paraId="78BAB2D1" w14:textId="6B8E78DA" w14:noSpellErr="1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6643A540" w:rsidR="00163CA2">
        <w:rPr>
          <w:rFonts w:ascii="Calibri" w:hAnsi="Calibri"/>
        </w:rPr>
        <w:t>Member updates/announcements</w:t>
      </w:r>
    </w:p>
    <w:p w:rsidR="136247D8" w:rsidP="6643A540" w:rsidRDefault="136247D8" w14:paraId="12CFFC33" w14:textId="3FFC576D">
      <w:pPr>
        <w:pStyle w:val="ListParagraph"/>
        <w:numPr>
          <w:ilvl w:val="1"/>
          <w:numId w:val="16"/>
        </w:numPr>
        <w:rPr/>
      </w:pPr>
      <w:r w:rsidRPr="6643A540" w:rsidR="136247D8">
        <w:rPr>
          <w:rFonts w:ascii="Calibri" w:hAnsi="Calibri" w:eastAsia="Times New Roman" w:cs="Times New Roman"/>
          <w:sz w:val="24"/>
          <w:szCs w:val="24"/>
        </w:rPr>
        <w:t>Leonor is compiling a list of Diversity events for 2021-2022</w:t>
      </w:r>
    </w:p>
    <w:p w:rsidR="594870BB" w:rsidP="6643A540" w:rsidRDefault="594870BB" w14:paraId="1893FB94" w14:textId="503A6CC6">
      <w:pPr>
        <w:pStyle w:val="ListParagraph"/>
        <w:numPr>
          <w:ilvl w:val="1"/>
          <w:numId w:val="16"/>
        </w:numPr>
        <w:rPr/>
      </w:pPr>
      <w:r w:rsidRPr="6643A540" w:rsidR="594870BB">
        <w:rPr>
          <w:rFonts w:ascii="Calibri" w:hAnsi="Calibri" w:eastAsia="Times New Roman" w:cs="Times New Roman"/>
          <w:sz w:val="24"/>
          <w:szCs w:val="24"/>
        </w:rPr>
        <w:t>HHM Kick off dedication of building renaming-October 13</w:t>
      </w:r>
    </w:p>
    <w:p w:rsidR="594870BB" w:rsidP="6643A540" w:rsidRDefault="594870BB" w14:paraId="22858C6D" w14:textId="1598D716">
      <w:pPr>
        <w:pStyle w:val="ListParagraph"/>
        <w:numPr>
          <w:ilvl w:val="2"/>
          <w:numId w:val="16"/>
        </w:numPr>
        <w:rPr/>
      </w:pPr>
      <w:r w:rsidRPr="6643A540" w:rsidR="594870BB">
        <w:rPr>
          <w:rFonts w:ascii="Calibri" w:hAnsi="Calibri" w:eastAsia="Times New Roman" w:cs="Times New Roman"/>
          <w:sz w:val="24"/>
          <w:szCs w:val="24"/>
        </w:rPr>
        <w:t>Fundraising efforts underway</w:t>
      </w:r>
    </w:p>
    <w:p w:rsidR="6643A540" w:rsidP="6643A540" w:rsidRDefault="6643A540" w14:paraId="151B0B88" w14:textId="0944A34E">
      <w:pPr>
        <w:pStyle w:val="Normal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="373C03E4" w:rsidP="6643A540" w:rsidRDefault="373C03E4" w14:paraId="3DA65CC8" w14:textId="69421A65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6643A540" w:rsidR="373C03E4">
        <w:rPr>
          <w:rFonts w:ascii="Times New Roman" w:hAnsi="Times New Roman" w:eastAsia="Times New Roman" w:cs="Times New Roman"/>
          <w:sz w:val="24"/>
          <w:szCs w:val="24"/>
        </w:rPr>
        <w:t>Discussion/</w:t>
      </w:r>
      <w:r w:rsidRPr="6643A540" w:rsidR="754A6919">
        <w:rPr>
          <w:rFonts w:ascii="Times New Roman" w:hAnsi="Times New Roman" w:eastAsia="Times New Roman" w:cs="Times New Roman"/>
          <w:sz w:val="24"/>
          <w:szCs w:val="24"/>
        </w:rPr>
        <w:t>Question-any collaboration with Cypress Diversity Committee</w:t>
      </w:r>
      <w:r w:rsidRPr="6643A540" w:rsidR="6D250382"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="6D250382" w:rsidP="6643A540" w:rsidRDefault="6D250382" w14:paraId="122696A9" w14:textId="75CC5B06">
      <w:pPr>
        <w:pStyle w:val="Normal"/>
        <w:ind w:left="0" w:firstLine="720"/>
        <w:rPr>
          <w:rFonts w:ascii="Times New Roman" w:hAnsi="Times New Roman" w:eastAsia="Times New Roman" w:cs="Times New Roman"/>
          <w:sz w:val="24"/>
          <w:szCs w:val="24"/>
        </w:rPr>
      </w:pPr>
      <w:r w:rsidRPr="6643A540" w:rsidR="6D250382">
        <w:rPr>
          <w:rFonts w:ascii="Times New Roman" w:hAnsi="Times New Roman" w:eastAsia="Times New Roman" w:cs="Times New Roman"/>
          <w:sz w:val="24"/>
          <w:szCs w:val="24"/>
        </w:rPr>
        <w:t xml:space="preserve">Committee composition and purpose is a little different at Cypress but there </w:t>
      </w:r>
      <w:r w:rsidRPr="6643A540" w:rsidR="162EA814">
        <w:rPr>
          <w:rFonts w:ascii="Times New Roman" w:hAnsi="Times New Roman" w:eastAsia="Times New Roman" w:cs="Times New Roman"/>
          <w:sz w:val="24"/>
          <w:szCs w:val="24"/>
        </w:rPr>
        <w:t xml:space="preserve">may be </w:t>
      </w:r>
      <w:r w:rsidRPr="6643A540" w:rsidR="6CF5B117">
        <w:rPr>
          <w:rFonts w:ascii="Times New Roman" w:hAnsi="Times New Roman" w:eastAsia="Times New Roman" w:cs="Times New Roman"/>
          <w:sz w:val="24"/>
          <w:szCs w:val="24"/>
        </w:rPr>
        <w:t>opportunities to collaborate the group may want to explore.</w:t>
      </w:r>
    </w:p>
    <w:sectPr w:rsidRPr="00CE7B71" w:rsidR="00163CA2" w:rsidSect="00752F3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E0A" w:rsidP="009C77CD" w:rsidRDefault="00C03E0A" w14:paraId="41400C11" w14:textId="77777777">
      <w:r>
        <w:separator/>
      </w:r>
    </w:p>
  </w:endnote>
  <w:endnote w:type="continuationSeparator" w:id="0">
    <w:p w:rsidR="00C03E0A" w:rsidP="009C77CD" w:rsidRDefault="00C03E0A" w14:paraId="320B78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E0A" w:rsidP="009C77CD" w:rsidRDefault="00C03E0A" w14:paraId="58B3D407" w14:textId="77777777">
      <w:r>
        <w:separator/>
      </w:r>
    </w:p>
  </w:footnote>
  <w:footnote w:type="continuationSeparator" w:id="0">
    <w:p w:rsidR="00C03E0A" w:rsidP="009C77CD" w:rsidRDefault="00C03E0A" w14:paraId="13D0A57A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rOUQzEot" int2:invalidationBookmarkName="" int2:hashCode="OAivgVN/XynnBG" int2:id="DLAo91jU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632"/>
    <w:multiLevelType w:val="hybridMultilevel"/>
    <w:tmpl w:val="9110A6C2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5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36810">
    <w:abstractNumId w:val="12"/>
  </w:num>
  <w:num w:numId="2" w16cid:durableId="941915984">
    <w:abstractNumId w:val="15"/>
  </w:num>
  <w:num w:numId="3" w16cid:durableId="2092047381">
    <w:abstractNumId w:val="17"/>
  </w:num>
  <w:num w:numId="4" w16cid:durableId="1460145278">
    <w:abstractNumId w:val="1"/>
  </w:num>
  <w:num w:numId="5" w16cid:durableId="1480807394">
    <w:abstractNumId w:val="13"/>
  </w:num>
  <w:num w:numId="6" w16cid:durableId="160507931">
    <w:abstractNumId w:val="16"/>
  </w:num>
  <w:num w:numId="7" w16cid:durableId="1057317491">
    <w:abstractNumId w:val="3"/>
  </w:num>
  <w:num w:numId="8" w16cid:durableId="1207985628">
    <w:abstractNumId w:val="9"/>
  </w:num>
  <w:num w:numId="9" w16cid:durableId="307323384">
    <w:abstractNumId w:val="14"/>
  </w:num>
  <w:num w:numId="10" w16cid:durableId="1571501096">
    <w:abstractNumId w:val="2"/>
  </w:num>
  <w:num w:numId="11" w16cid:durableId="1753963755">
    <w:abstractNumId w:val="10"/>
  </w:num>
  <w:num w:numId="12" w16cid:durableId="2021661218">
    <w:abstractNumId w:val="7"/>
  </w:num>
  <w:num w:numId="13" w16cid:durableId="2059893251">
    <w:abstractNumId w:val="6"/>
  </w:num>
  <w:num w:numId="14" w16cid:durableId="67465793">
    <w:abstractNumId w:val="11"/>
  </w:num>
  <w:num w:numId="15" w16cid:durableId="81873127">
    <w:abstractNumId w:val="5"/>
  </w:num>
  <w:num w:numId="16" w16cid:durableId="738595275">
    <w:abstractNumId w:val="4"/>
  </w:num>
  <w:num w:numId="17" w16cid:durableId="184054885">
    <w:abstractNumId w:val="0"/>
  </w:num>
  <w:num w:numId="18" w16cid:durableId="1214004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47DE0"/>
    <w:rsid w:val="00054685"/>
    <w:rsid w:val="00060592"/>
    <w:rsid w:val="00075F4D"/>
    <w:rsid w:val="000A530F"/>
    <w:rsid w:val="000A657D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5DC2"/>
    <w:rsid w:val="00162FE4"/>
    <w:rsid w:val="00163CA2"/>
    <w:rsid w:val="00171410"/>
    <w:rsid w:val="001716AE"/>
    <w:rsid w:val="001725A9"/>
    <w:rsid w:val="00194613"/>
    <w:rsid w:val="001B12F9"/>
    <w:rsid w:val="001C0C26"/>
    <w:rsid w:val="001C6B61"/>
    <w:rsid w:val="001D38D6"/>
    <w:rsid w:val="001E0A0C"/>
    <w:rsid w:val="001E4D9A"/>
    <w:rsid w:val="001E63E8"/>
    <w:rsid w:val="001F7D1C"/>
    <w:rsid w:val="00203A10"/>
    <w:rsid w:val="002374FA"/>
    <w:rsid w:val="0024374C"/>
    <w:rsid w:val="00245727"/>
    <w:rsid w:val="002706F0"/>
    <w:rsid w:val="00290A71"/>
    <w:rsid w:val="00292375"/>
    <w:rsid w:val="00293E5A"/>
    <w:rsid w:val="002A1BB6"/>
    <w:rsid w:val="002A74A0"/>
    <w:rsid w:val="002B483A"/>
    <w:rsid w:val="002C28E5"/>
    <w:rsid w:val="002D7C5C"/>
    <w:rsid w:val="002E4C26"/>
    <w:rsid w:val="002E7E39"/>
    <w:rsid w:val="00310CF2"/>
    <w:rsid w:val="00324125"/>
    <w:rsid w:val="00325CE8"/>
    <w:rsid w:val="00330219"/>
    <w:rsid w:val="00330751"/>
    <w:rsid w:val="00337AA8"/>
    <w:rsid w:val="003412A3"/>
    <w:rsid w:val="00351E43"/>
    <w:rsid w:val="00366FF5"/>
    <w:rsid w:val="003701DA"/>
    <w:rsid w:val="0037059D"/>
    <w:rsid w:val="0038193B"/>
    <w:rsid w:val="0039705F"/>
    <w:rsid w:val="00397145"/>
    <w:rsid w:val="00397DB6"/>
    <w:rsid w:val="003D41FD"/>
    <w:rsid w:val="003D7BFB"/>
    <w:rsid w:val="003E4228"/>
    <w:rsid w:val="003F00EE"/>
    <w:rsid w:val="003F59B5"/>
    <w:rsid w:val="00401A5E"/>
    <w:rsid w:val="004153B7"/>
    <w:rsid w:val="00417D48"/>
    <w:rsid w:val="00425405"/>
    <w:rsid w:val="004336DD"/>
    <w:rsid w:val="004431EB"/>
    <w:rsid w:val="00444E4F"/>
    <w:rsid w:val="004616E5"/>
    <w:rsid w:val="00467E48"/>
    <w:rsid w:val="00473D5B"/>
    <w:rsid w:val="00482472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F14FC"/>
    <w:rsid w:val="004F5F49"/>
    <w:rsid w:val="00517ACA"/>
    <w:rsid w:val="00522480"/>
    <w:rsid w:val="00531C1C"/>
    <w:rsid w:val="005336F2"/>
    <w:rsid w:val="00534EFC"/>
    <w:rsid w:val="005411AE"/>
    <w:rsid w:val="005425CA"/>
    <w:rsid w:val="0055294C"/>
    <w:rsid w:val="00570A6E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E342A"/>
    <w:rsid w:val="005E3FAE"/>
    <w:rsid w:val="005E45C2"/>
    <w:rsid w:val="005E4A77"/>
    <w:rsid w:val="00600FCD"/>
    <w:rsid w:val="00603BC4"/>
    <w:rsid w:val="00610C43"/>
    <w:rsid w:val="0061596A"/>
    <w:rsid w:val="00624DDC"/>
    <w:rsid w:val="00626EC4"/>
    <w:rsid w:val="006652B8"/>
    <w:rsid w:val="00672A03"/>
    <w:rsid w:val="006745D9"/>
    <w:rsid w:val="006756B1"/>
    <w:rsid w:val="00676B65"/>
    <w:rsid w:val="006A6DF2"/>
    <w:rsid w:val="006C55C9"/>
    <w:rsid w:val="006E3199"/>
    <w:rsid w:val="006E7B67"/>
    <w:rsid w:val="006F1C29"/>
    <w:rsid w:val="006F2CEC"/>
    <w:rsid w:val="007121F4"/>
    <w:rsid w:val="0072517A"/>
    <w:rsid w:val="00732CD8"/>
    <w:rsid w:val="00740765"/>
    <w:rsid w:val="00752F3B"/>
    <w:rsid w:val="00771B18"/>
    <w:rsid w:val="007730ED"/>
    <w:rsid w:val="007939E9"/>
    <w:rsid w:val="007A2470"/>
    <w:rsid w:val="007A561A"/>
    <w:rsid w:val="007A6D6A"/>
    <w:rsid w:val="007A7AF6"/>
    <w:rsid w:val="007E015C"/>
    <w:rsid w:val="007E637C"/>
    <w:rsid w:val="007F070F"/>
    <w:rsid w:val="007F67A0"/>
    <w:rsid w:val="00815E10"/>
    <w:rsid w:val="00824F66"/>
    <w:rsid w:val="00826CBE"/>
    <w:rsid w:val="00834948"/>
    <w:rsid w:val="00837209"/>
    <w:rsid w:val="008478BB"/>
    <w:rsid w:val="0086779A"/>
    <w:rsid w:val="00867D3A"/>
    <w:rsid w:val="00885007"/>
    <w:rsid w:val="00886D4B"/>
    <w:rsid w:val="008A1315"/>
    <w:rsid w:val="008A799D"/>
    <w:rsid w:val="008D34C9"/>
    <w:rsid w:val="008D7E58"/>
    <w:rsid w:val="008E6ABA"/>
    <w:rsid w:val="008F2359"/>
    <w:rsid w:val="008F4A97"/>
    <w:rsid w:val="008F58E4"/>
    <w:rsid w:val="009007D9"/>
    <w:rsid w:val="00906F8B"/>
    <w:rsid w:val="0091731B"/>
    <w:rsid w:val="00920E2A"/>
    <w:rsid w:val="00921EC6"/>
    <w:rsid w:val="009369F1"/>
    <w:rsid w:val="00965400"/>
    <w:rsid w:val="00967D30"/>
    <w:rsid w:val="00972523"/>
    <w:rsid w:val="00993D60"/>
    <w:rsid w:val="00997E6E"/>
    <w:rsid w:val="009C77CD"/>
    <w:rsid w:val="009D2804"/>
    <w:rsid w:val="009D42B1"/>
    <w:rsid w:val="009E5FFD"/>
    <w:rsid w:val="009E76EB"/>
    <w:rsid w:val="009F5382"/>
    <w:rsid w:val="00A02D17"/>
    <w:rsid w:val="00A055BD"/>
    <w:rsid w:val="00A73FFC"/>
    <w:rsid w:val="00A773A0"/>
    <w:rsid w:val="00A776F8"/>
    <w:rsid w:val="00A84858"/>
    <w:rsid w:val="00AA7C1A"/>
    <w:rsid w:val="00AD483D"/>
    <w:rsid w:val="00AE4D44"/>
    <w:rsid w:val="00AF69D0"/>
    <w:rsid w:val="00B3181B"/>
    <w:rsid w:val="00B565C7"/>
    <w:rsid w:val="00B6201A"/>
    <w:rsid w:val="00B65A5F"/>
    <w:rsid w:val="00B9BF8A"/>
    <w:rsid w:val="00BA53ED"/>
    <w:rsid w:val="00BD1CA4"/>
    <w:rsid w:val="00BE07ED"/>
    <w:rsid w:val="00BE47AA"/>
    <w:rsid w:val="00BF0B7D"/>
    <w:rsid w:val="00BF5B40"/>
    <w:rsid w:val="00C0383F"/>
    <w:rsid w:val="00C03E0A"/>
    <w:rsid w:val="00C04DFD"/>
    <w:rsid w:val="00C44BF4"/>
    <w:rsid w:val="00C532CE"/>
    <w:rsid w:val="00C54B47"/>
    <w:rsid w:val="00C579B5"/>
    <w:rsid w:val="00C60172"/>
    <w:rsid w:val="00C60BCA"/>
    <w:rsid w:val="00C71073"/>
    <w:rsid w:val="00C7295E"/>
    <w:rsid w:val="00C8126D"/>
    <w:rsid w:val="00C82735"/>
    <w:rsid w:val="00C85774"/>
    <w:rsid w:val="00C93496"/>
    <w:rsid w:val="00C965CB"/>
    <w:rsid w:val="00CA446F"/>
    <w:rsid w:val="00CB62B9"/>
    <w:rsid w:val="00CD1C62"/>
    <w:rsid w:val="00CD31E6"/>
    <w:rsid w:val="00CE7B71"/>
    <w:rsid w:val="00CF52D6"/>
    <w:rsid w:val="00D1247A"/>
    <w:rsid w:val="00D170BF"/>
    <w:rsid w:val="00D25334"/>
    <w:rsid w:val="00D53297"/>
    <w:rsid w:val="00D56209"/>
    <w:rsid w:val="00D618BA"/>
    <w:rsid w:val="00D72EEC"/>
    <w:rsid w:val="00D935B8"/>
    <w:rsid w:val="00DA78D0"/>
    <w:rsid w:val="00DB047A"/>
    <w:rsid w:val="00DB2D27"/>
    <w:rsid w:val="00DB6EEB"/>
    <w:rsid w:val="00DC58C9"/>
    <w:rsid w:val="00DF1EE9"/>
    <w:rsid w:val="00DF4BB6"/>
    <w:rsid w:val="00E27084"/>
    <w:rsid w:val="00E32F0F"/>
    <w:rsid w:val="00E335DE"/>
    <w:rsid w:val="00E526F2"/>
    <w:rsid w:val="00E6011B"/>
    <w:rsid w:val="00E607BC"/>
    <w:rsid w:val="00E75328"/>
    <w:rsid w:val="00E800FD"/>
    <w:rsid w:val="00E94440"/>
    <w:rsid w:val="00E95242"/>
    <w:rsid w:val="00EA713F"/>
    <w:rsid w:val="00EB709D"/>
    <w:rsid w:val="00EC4FB9"/>
    <w:rsid w:val="00EC6158"/>
    <w:rsid w:val="00ED1DEC"/>
    <w:rsid w:val="00ED6763"/>
    <w:rsid w:val="00EE1111"/>
    <w:rsid w:val="00EE5BCA"/>
    <w:rsid w:val="00EF4E69"/>
    <w:rsid w:val="00EF7E96"/>
    <w:rsid w:val="00F07AE1"/>
    <w:rsid w:val="00F241EC"/>
    <w:rsid w:val="00F24CDB"/>
    <w:rsid w:val="00F44BD5"/>
    <w:rsid w:val="00F65E70"/>
    <w:rsid w:val="00FB49A7"/>
    <w:rsid w:val="00FC5835"/>
    <w:rsid w:val="00FC7900"/>
    <w:rsid w:val="00FD4D66"/>
    <w:rsid w:val="00FE6A9E"/>
    <w:rsid w:val="00FF4FBB"/>
    <w:rsid w:val="00FF60DB"/>
    <w:rsid w:val="01A371F1"/>
    <w:rsid w:val="01E1A2BF"/>
    <w:rsid w:val="02A63054"/>
    <w:rsid w:val="02DFAD08"/>
    <w:rsid w:val="03534F7B"/>
    <w:rsid w:val="03F67D21"/>
    <w:rsid w:val="04E208DF"/>
    <w:rsid w:val="0510D5D2"/>
    <w:rsid w:val="05DD6A94"/>
    <w:rsid w:val="06B9AA1C"/>
    <w:rsid w:val="070FAEB6"/>
    <w:rsid w:val="07D75A41"/>
    <w:rsid w:val="090D6C94"/>
    <w:rsid w:val="09732AA2"/>
    <w:rsid w:val="09F14ADE"/>
    <w:rsid w:val="0C2ADAB8"/>
    <w:rsid w:val="0CF1A3B3"/>
    <w:rsid w:val="0FE0A746"/>
    <w:rsid w:val="1093D554"/>
    <w:rsid w:val="112A02FF"/>
    <w:rsid w:val="125D4CBE"/>
    <w:rsid w:val="12845E67"/>
    <w:rsid w:val="136247D8"/>
    <w:rsid w:val="1388EA8B"/>
    <w:rsid w:val="13982D24"/>
    <w:rsid w:val="15001A2F"/>
    <w:rsid w:val="15DB7C7C"/>
    <w:rsid w:val="162EA814"/>
    <w:rsid w:val="16B6A589"/>
    <w:rsid w:val="17175376"/>
    <w:rsid w:val="191B3E31"/>
    <w:rsid w:val="1B2FCDDF"/>
    <w:rsid w:val="1BF2FF06"/>
    <w:rsid w:val="1C194667"/>
    <w:rsid w:val="1C673C43"/>
    <w:rsid w:val="1C7F13D9"/>
    <w:rsid w:val="1D3A7C1A"/>
    <w:rsid w:val="1DC0E7A8"/>
    <w:rsid w:val="1E19AA00"/>
    <w:rsid w:val="1E5B909F"/>
    <w:rsid w:val="1F33A8D4"/>
    <w:rsid w:val="1F71E731"/>
    <w:rsid w:val="211E602D"/>
    <w:rsid w:val="217BCE9E"/>
    <w:rsid w:val="2198F735"/>
    <w:rsid w:val="222A85E8"/>
    <w:rsid w:val="226739BB"/>
    <w:rsid w:val="2278A3B4"/>
    <w:rsid w:val="22CDD2A7"/>
    <w:rsid w:val="23721B6B"/>
    <w:rsid w:val="249B73E0"/>
    <w:rsid w:val="2510A4FC"/>
    <w:rsid w:val="25BD811E"/>
    <w:rsid w:val="25BDE6C0"/>
    <w:rsid w:val="2624BBE5"/>
    <w:rsid w:val="264AEC4C"/>
    <w:rsid w:val="265D27C6"/>
    <w:rsid w:val="2716CF4E"/>
    <w:rsid w:val="2870873A"/>
    <w:rsid w:val="2B20EB4A"/>
    <w:rsid w:val="2BE3C461"/>
    <w:rsid w:val="2D09A020"/>
    <w:rsid w:val="2DEF968C"/>
    <w:rsid w:val="2F5C63DB"/>
    <w:rsid w:val="2FA7FBA5"/>
    <w:rsid w:val="2FF7DE98"/>
    <w:rsid w:val="30F3FD62"/>
    <w:rsid w:val="31B02EB9"/>
    <w:rsid w:val="31F83C76"/>
    <w:rsid w:val="3388622D"/>
    <w:rsid w:val="3469496A"/>
    <w:rsid w:val="354F0A42"/>
    <w:rsid w:val="369B1641"/>
    <w:rsid w:val="373C03E4"/>
    <w:rsid w:val="3772B450"/>
    <w:rsid w:val="377F71CB"/>
    <w:rsid w:val="395CF094"/>
    <w:rsid w:val="3ACF341E"/>
    <w:rsid w:val="3CA86F1E"/>
    <w:rsid w:val="3DFC9427"/>
    <w:rsid w:val="3E1F9C0C"/>
    <w:rsid w:val="42C36BBA"/>
    <w:rsid w:val="43510983"/>
    <w:rsid w:val="43E4F763"/>
    <w:rsid w:val="44BB7BAC"/>
    <w:rsid w:val="45A58BAC"/>
    <w:rsid w:val="45DCD399"/>
    <w:rsid w:val="463B3427"/>
    <w:rsid w:val="47FE6EF8"/>
    <w:rsid w:val="48043007"/>
    <w:rsid w:val="482CFFA4"/>
    <w:rsid w:val="48E020CB"/>
    <w:rsid w:val="49776964"/>
    <w:rsid w:val="49FCB5FF"/>
    <w:rsid w:val="4ADBF1D8"/>
    <w:rsid w:val="4BAC049A"/>
    <w:rsid w:val="4D1583EA"/>
    <w:rsid w:val="4D566F57"/>
    <w:rsid w:val="4DBA5084"/>
    <w:rsid w:val="4F2A7DFC"/>
    <w:rsid w:val="4F3A40B5"/>
    <w:rsid w:val="4FC39DC2"/>
    <w:rsid w:val="514E97F3"/>
    <w:rsid w:val="51DDC6B3"/>
    <w:rsid w:val="520F0375"/>
    <w:rsid w:val="527AE668"/>
    <w:rsid w:val="52CA1222"/>
    <w:rsid w:val="533DBC9B"/>
    <w:rsid w:val="53DE2B47"/>
    <w:rsid w:val="5446783A"/>
    <w:rsid w:val="54956136"/>
    <w:rsid w:val="54D91985"/>
    <w:rsid w:val="54F3E7C7"/>
    <w:rsid w:val="574EA78D"/>
    <w:rsid w:val="578819F0"/>
    <w:rsid w:val="57B8F15D"/>
    <w:rsid w:val="57E27A34"/>
    <w:rsid w:val="580C4C12"/>
    <w:rsid w:val="594870BB"/>
    <w:rsid w:val="597C5257"/>
    <w:rsid w:val="5984497A"/>
    <w:rsid w:val="59B82CD0"/>
    <w:rsid w:val="59EA1220"/>
    <w:rsid w:val="5B1822B8"/>
    <w:rsid w:val="5B3FC08C"/>
    <w:rsid w:val="5B48CE80"/>
    <w:rsid w:val="5DD2FE49"/>
    <w:rsid w:val="5DD464CA"/>
    <w:rsid w:val="5F5BE9AD"/>
    <w:rsid w:val="5FDC9AF1"/>
    <w:rsid w:val="61EFB99C"/>
    <w:rsid w:val="623BF1BC"/>
    <w:rsid w:val="63B35F7D"/>
    <w:rsid w:val="63F1332E"/>
    <w:rsid w:val="64790190"/>
    <w:rsid w:val="6643A540"/>
    <w:rsid w:val="66848FC0"/>
    <w:rsid w:val="67B0A252"/>
    <w:rsid w:val="67BF5DD3"/>
    <w:rsid w:val="67D273F5"/>
    <w:rsid w:val="68ABFC5F"/>
    <w:rsid w:val="68AE97D7"/>
    <w:rsid w:val="68F9FE98"/>
    <w:rsid w:val="692F540F"/>
    <w:rsid w:val="696FE106"/>
    <w:rsid w:val="699EF72B"/>
    <w:rsid w:val="6A6E645E"/>
    <w:rsid w:val="6AC2138D"/>
    <w:rsid w:val="6C70DED3"/>
    <w:rsid w:val="6CF5B117"/>
    <w:rsid w:val="6D250382"/>
    <w:rsid w:val="6E0F724D"/>
    <w:rsid w:val="6E1266AA"/>
    <w:rsid w:val="6E591F9F"/>
    <w:rsid w:val="6E7D6AAF"/>
    <w:rsid w:val="6EC132AE"/>
    <w:rsid w:val="6EF2EC2A"/>
    <w:rsid w:val="6F2C7C3F"/>
    <w:rsid w:val="705D030F"/>
    <w:rsid w:val="710556FB"/>
    <w:rsid w:val="710CFE03"/>
    <w:rsid w:val="71AD6CAF"/>
    <w:rsid w:val="754A6919"/>
    <w:rsid w:val="7561B0F4"/>
    <w:rsid w:val="778F5BBE"/>
    <w:rsid w:val="790AD811"/>
    <w:rsid w:val="7918766A"/>
    <w:rsid w:val="7956ACE8"/>
    <w:rsid w:val="79AB4B17"/>
    <w:rsid w:val="7B544EF5"/>
    <w:rsid w:val="7BCA5613"/>
    <w:rsid w:val="7C62CCE1"/>
    <w:rsid w:val="7C7A504C"/>
    <w:rsid w:val="7D12C7D5"/>
    <w:rsid w:val="7E379EEC"/>
    <w:rsid w:val="7E72C75A"/>
    <w:rsid w:val="7F3A8FA9"/>
    <w:rsid w:val="7F716E75"/>
    <w:rsid w:val="7FC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32ED9"/>
  <w15:docId w15:val="{3B977512-E189-48A6-8BD4-9D2F4371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6D6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77C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77CD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7C1A"/>
    <w:rPr>
      <w:rFonts w:ascii="Segoe UI" w:hAnsi="Segoe UI" w:eastAsia="Times New Roman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826CB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290A71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f6ee30466aeb4d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2" ma:contentTypeDescription="Create a new document." ma:contentTypeScope="" ma:versionID="bab457284241baa86120474d697d68d5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de944e3104e79cece2b14e4084d29eb5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2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ADA0-9139-4D06-B018-7E487ED0CF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F0A488-B4FF-4124-9CCA-85AB88402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korlijan</dc:creator>
  <keywords/>
  <lastModifiedBy>Cecilia Arriaza</lastModifiedBy>
  <revision>41</revision>
  <lastPrinted>2021-04-07T20:59:00.0000000Z</lastPrinted>
  <dcterms:created xsi:type="dcterms:W3CDTF">2021-09-30T23:56:00.0000000Z</dcterms:created>
  <dcterms:modified xsi:type="dcterms:W3CDTF">2022-09-08T01:24:53.2490714Z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